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12" w:rsidRPr="00A75C12" w:rsidRDefault="00623605" w:rsidP="00623605">
      <w:pPr>
        <w:tabs>
          <w:tab w:val="left" w:pos="10590"/>
        </w:tabs>
        <w:spacing w:after="0" w:line="240" w:lineRule="auto"/>
        <w:jc w:val="center"/>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drawing>
          <wp:inline distT="0" distB="0" distL="0" distR="0">
            <wp:extent cx="5076825" cy="6979920"/>
            <wp:effectExtent l="971550" t="0" r="942975" b="0"/>
            <wp:docPr id="1" name="Рисунок 0" descr="Scanitto_2017-08-3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itto_2017-08-31_001.jpg"/>
                    <pic:cNvPicPr/>
                  </pic:nvPicPr>
                  <pic:blipFill>
                    <a:blip r:embed="rId7" cstate="print"/>
                    <a:stretch>
                      <a:fillRect/>
                    </a:stretch>
                  </pic:blipFill>
                  <pic:spPr>
                    <a:xfrm rot="5400000">
                      <a:off x="0" y="0"/>
                      <a:ext cx="5076825" cy="6979920"/>
                    </a:xfrm>
                    <a:prstGeom prst="rect">
                      <a:avLst/>
                    </a:prstGeom>
                  </pic:spPr>
                </pic:pic>
              </a:graphicData>
            </a:graphic>
          </wp:inline>
        </w:drawing>
      </w:r>
    </w:p>
    <w:p w:rsidR="00A75C12" w:rsidRPr="00A75C12" w:rsidRDefault="00A75C12" w:rsidP="00A75C12">
      <w:pPr>
        <w:tabs>
          <w:tab w:val="left" w:pos="10590"/>
        </w:tabs>
        <w:spacing w:after="0" w:line="240" w:lineRule="auto"/>
        <w:jc w:val="center"/>
        <w:rPr>
          <w:rFonts w:ascii="Times New Roman" w:eastAsia="Calibri" w:hAnsi="Times New Roman" w:cs="Times New Roman"/>
          <w:b/>
          <w:noProof/>
          <w:sz w:val="28"/>
          <w:szCs w:val="28"/>
          <w:lang w:eastAsia="ru-RU"/>
        </w:rPr>
      </w:pPr>
    </w:p>
    <w:p w:rsidR="00A75C12" w:rsidRPr="00A75C12" w:rsidRDefault="00A75C12" w:rsidP="00A75C12">
      <w:pPr>
        <w:spacing w:after="0" w:line="240" w:lineRule="auto"/>
        <w:jc w:val="both"/>
        <w:rPr>
          <w:rFonts w:ascii="Times New Roman" w:eastAsia="Calibri" w:hAnsi="Times New Roman" w:cs="Times New Roman"/>
          <w:b/>
          <w:noProof/>
          <w:sz w:val="28"/>
          <w:szCs w:val="28"/>
          <w:lang w:eastAsia="ru-RU"/>
        </w:rPr>
      </w:pP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lang w:val="en-US"/>
        </w:rPr>
        <w:t>Ι</w:t>
      </w:r>
      <w:r w:rsidRPr="00A75C12">
        <w:rPr>
          <w:rFonts w:ascii="Times New Roman" w:eastAsia="Calibri" w:hAnsi="Times New Roman" w:cs="Times New Roman"/>
          <w:b/>
          <w:sz w:val="28"/>
          <w:szCs w:val="28"/>
        </w:rPr>
        <w:t xml:space="preserve"> раздел. Целевой. </w:t>
      </w: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ПОЯСНИТЕЛЬНАЯ ЗАПИСКА</w:t>
      </w:r>
    </w:p>
    <w:p w:rsidR="00A75C12" w:rsidRPr="00A75C12" w:rsidRDefault="00A75C12" w:rsidP="00A75C12">
      <w:pPr>
        <w:numPr>
          <w:ilvl w:val="0"/>
          <w:numId w:val="1"/>
        </w:numPr>
        <w:spacing w:after="0" w:line="240" w:lineRule="auto"/>
        <w:contextualSpacing/>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Перечень нормативных правовых документов, на основании которых разработана рабочая программа</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Федеральный Закон от 29 декабря 2012 г. № 273-ФЗ «Об образовании в Российской Федерации».</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 № 27 г. Липецка.</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Устав  Муниципального бюджетного дошкольного образовательного учреждения № 27 г. Липецка.</w:t>
      </w:r>
    </w:p>
    <w:p w:rsidR="00A75C12" w:rsidRPr="00A75C12" w:rsidRDefault="00A75C12" w:rsidP="00A75C12">
      <w:pPr>
        <w:numPr>
          <w:ilvl w:val="0"/>
          <w:numId w:val="2"/>
        </w:numPr>
        <w:spacing w:after="0" w:line="240" w:lineRule="auto"/>
        <w:contextualSpacing/>
        <w:jc w:val="both"/>
        <w:rPr>
          <w:rFonts w:ascii="Times New Roman" w:eastAsia="Calibri" w:hAnsi="Times New Roman" w:cs="Times New Roman"/>
          <w:b/>
          <w:i/>
          <w:sz w:val="28"/>
          <w:szCs w:val="28"/>
        </w:rPr>
      </w:pPr>
      <w:r w:rsidRPr="00A75C12">
        <w:rPr>
          <w:rFonts w:ascii="Times New Roman" w:eastAsia="Calibri" w:hAnsi="Times New Roman" w:cs="Times New Roman"/>
          <w:bCs/>
          <w:sz w:val="28"/>
          <w:szCs w:val="28"/>
        </w:rPr>
        <w:t xml:space="preserve">Положение о рабочей программе педагогов </w:t>
      </w:r>
      <w:r w:rsidRPr="00A75C12">
        <w:rPr>
          <w:rFonts w:ascii="Times New Roman" w:eastAsia="Calibri" w:hAnsi="Times New Roman" w:cs="Times New Roman"/>
          <w:sz w:val="28"/>
          <w:szCs w:val="28"/>
        </w:rPr>
        <w:t>Муниципального бюджетного дошкольного образовательного учреждения № 27 г. Липецка.</w:t>
      </w:r>
    </w:p>
    <w:p w:rsidR="00A75C12" w:rsidRPr="00A75C12" w:rsidRDefault="00A75C12" w:rsidP="00A75C12">
      <w:pPr>
        <w:spacing w:after="0" w:line="240" w:lineRule="auto"/>
        <w:jc w:val="both"/>
        <w:rPr>
          <w:rFonts w:ascii="Times New Roman" w:eastAsia="Calibri" w:hAnsi="Times New Roman" w:cs="Times New Roman"/>
          <w:b/>
          <w:bCs/>
          <w:i/>
          <w:sz w:val="28"/>
          <w:szCs w:val="28"/>
        </w:rPr>
      </w:pPr>
      <w:r w:rsidRPr="00A75C12">
        <w:rPr>
          <w:rFonts w:ascii="Times New Roman" w:eastAsia="Calibri" w:hAnsi="Times New Roman" w:cs="Times New Roman"/>
          <w:b/>
          <w:bCs/>
          <w:i/>
          <w:sz w:val="28"/>
          <w:szCs w:val="28"/>
        </w:rPr>
        <w:t>2. Цели и задачи, решаемые при реализации рабочей программы</w:t>
      </w:r>
    </w:p>
    <w:p w:rsidR="00A75C12" w:rsidRPr="00A75C12" w:rsidRDefault="00A75C12" w:rsidP="00A75C12">
      <w:pPr>
        <w:spacing w:after="0" w:line="240" w:lineRule="auto"/>
        <w:ind w:firstLine="709"/>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 xml:space="preserve">Основная цель: </w:t>
      </w:r>
    </w:p>
    <w:p w:rsidR="00A75C12" w:rsidRPr="00A75C12" w:rsidRDefault="00A75C12" w:rsidP="00A75C12">
      <w:pPr>
        <w:spacing w:after="0" w:line="240" w:lineRule="auto"/>
        <w:ind w:firstLine="709"/>
        <w:jc w:val="both"/>
        <w:rPr>
          <w:rFonts w:ascii="Times New Roman" w:eastAsia="Calibri" w:hAnsi="Times New Roman" w:cs="Times New Roman"/>
          <w:i/>
          <w:sz w:val="28"/>
          <w:szCs w:val="28"/>
        </w:rPr>
      </w:pPr>
      <w:r w:rsidRPr="00A75C12">
        <w:rPr>
          <w:rFonts w:ascii="Times New Roman" w:eastAsia="Calibri"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75C12" w:rsidRPr="00A75C12" w:rsidRDefault="00A75C12" w:rsidP="00A75C12">
      <w:pPr>
        <w:spacing w:after="0" w:line="240" w:lineRule="auto"/>
        <w:ind w:firstLine="709"/>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 xml:space="preserve">Цели и задачи: </w:t>
      </w:r>
    </w:p>
    <w:p w:rsidR="00A75C12" w:rsidRPr="00A75C12" w:rsidRDefault="00A75C12" w:rsidP="00A75C12">
      <w:pPr>
        <w:numPr>
          <w:ilvl w:val="0"/>
          <w:numId w:val="4"/>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Развитие интересов детей, любознательности и познавательной мотивации: </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A75C12" w:rsidRPr="00A75C12" w:rsidRDefault="00A75C12" w:rsidP="00A75C12">
      <w:pPr>
        <w:numPr>
          <w:ilvl w:val="0"/>
          <w:numId w:val="4"/>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Формирование познавательных действий, становление сознания: </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A75C12" w:rsidRPr="00A75C12" w:rsidRDefault="00A75C12" w:rsidP="00A75C12">
      <w:pPr>
        <w:numPr>
          <w:ilvl w:val="0"/>
          <w:numId w:val="4"/>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Развитие воображения и творческой активности:</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A75C12" w:rsidRPr="00A75C12" w:rsidRDefault="00A75C12" w:rsidP="00A75C12">
      <w:pPr>
        <w:numPr>
          <w:ilvl w:val="0"/>
          <w:numId w:val="4"/>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обогащать представления о мире природы, о социальном мире, о предметах и объектах рукотворного мира;</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A75C12" w:rsidRPr="00A75C12" w:rsidRDefault="00A75C12" w:rsidP="00A75C12">
      <w:pPr>
        <w:numPr>
          <w:ilvl w:val="0"/>
          <w:numId w:val="5"/>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продолжать расширять представления детей о себе, детском саде и его ближайшем окружении;</w:t>
      </w:r>
    </w:p>
    <w:p w:rsidR="00A75C12" w:rsidRPr="00A75C12" w:rsidRDefault="00A75C12" w:rsidP="00A75C12">
      <w:pPr>
        <w:numPr>
          <w:ilvl w:val="0"/>
          <w:numId w:val="4"/>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75C12" w:rsidRPr="00A75C12" w:rsidRDefault="00A75C12" w:rsidP="00A75C12">
      <w:pPr>
        <w:numPr>
          <w:ilvl w:val="0"/>
          <w:numId w:val="6"/>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элементарные представления о родном городе и стране;</w:t>
      </w:r>
    </w:p>
    <w:p w:rsidR="00A75C12" w:rsidRPr="00A75C12" w:rsidRDefault="00A75C12" w:rsidP="00A75C12">
      <w:pPr>
        <w:numPr>
          <w:ilvl w:val="0"/>
          <w:numId w:val="6"/>
        </w:numPr>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способствовать возникновению интереса к родному городу и стране;</w:t>
      </w:r>
    </w:p>
    <w:p w:rsidR="00A75C12" w:rsidRPr="00A75C12" w:rsidRDefault="00A75C12" w:rsidP="00A75C12">
      <w:pPr>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3. Подходы к формированию рабочей программы</w:t>
      </w:r>
    </w:p>
    <w:p w:rsidR="00A75C12" w:rsidRPr="00A75C12" w:rsidRDefault="00A75C12" w:rsidP="00A75C12">
      <w:pPr>
        <w:spacing w:after="0" w:line="240" w:lineRule="auto"/>
        <w:ind w:firstLine="851"/>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Рабочая программа разработана на основе основной образовательной программы Муниципального бюджетного дошкольного образовательного учреждения № 27 г.  Липецка по образовательной области «Познавательное развитие», включает в себя регламентированные виды деятельности.</w:t>
      </w:r>
    </w:p>
    <w:p w:rsidR="00A75C12" w:rsidRPr="00A75C12" w:rsidRDefault="00A75C12" w:rsidP="00A75C12">
      <w:pPr>
        <w:spacing w:after="0" w:line="240" w:lineRule="auto"/>
        <w:ind w:firstLine="851"/>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Рабочая программа:</w:t>
      </w:r>
    </w:p>
    <w:p w:rsidR="00A75C12" w:rsidRPr="00A75C12" w:rsidRDefault="00A75C12" w:rsidP="00A75C12">
      <w:pPr>
        <w:numPr>
          <w:ilvl w:val="0"/>
          <w:numId w:val="3"/>
        </w:numPr>
        <w:spacing w:after="0" w:line="240" w:lineRule="auto"/>
        <w:ind w:left="284"/>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конкретизирует цели и задачи изучения образовательных областей;                                                              </w:t>
      </w:r>
    </w:p>
    <w:p w:rsidR="00A75C12" w:rsidRPr="00A75C12" w:rsidRDefault="00A75C12" w:rsidP="00A75C12">
      <w:pPr>
        <w:numPr>
          <w:ilvl w:val="0"/>
          <w:numId w:val="3"/>
        </w:numPr>
        <w:spacing w:after="0" w:line="240" w:lineRule="auto"/>
        <w:ind w:left="284"/>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определяет объем и содержание предлагаемого материала;</w:t>
      </w:r>
    </w:p>
    <w:p w:rsidR="00A75C12" w:rsidRPr="00A75C12" w:rsidRDefault="00A75C12" w:rsidP="00A75C12">
      <w:pPr>
        <w:numPr>
          <w:ilvl w:val="0"/>
          <w:numId w:val="3"/>
        </w:numPr>
        <w:spacing w:after="0" w:line="240" w:lineRule="auto"/>
        <w:ind w:left="284"/>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оптимально распределяет время образовательной деятельности по темам.</w:t>
      </w:r>
    </w:p>
    <w:p w:rsidR="00A75C12" w:rsidRPr="00A75C12" w:rsidRDefault="00A75C12" w:rsidP="00A75C12">
      <w:pPr>
        <w:autoSpaceDE w:val="0"/>
        <w:autoSpaceDN w:val="0"/>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4. Принципы формирования программы</w:t>
      </w:r>
    </w:p>
    <w:p w:rsidR="00A75C12" w:rsidRPr="00A75C12" w:rsidRDefault="00A75C12" w:rsidP="00A75C12">
      <w:pPr>
        <w:autoSpaceDE w:val="0"/>
        <w:autoSpaceDN w:val="0"/>
        <w:spacing w:after="0" w:line="240" w:lineRule="auto"/>
        <w:ind w:left="-11" w:firstLine="100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u w:val="single"/>
        </w:rPr>
        <w:t>Основными принципами</w:t>
      </w:r>
      <w:r w:rsidRPr="00A75C12">
        <w:rPr>
          <w:rFonts w:ascii="Times New Roman" w:eastAsia="Calibri" w:hAnsi="Times New Roman" w:cs="Times New Roman"/>
          <w:sz w:val="28"/>
          <w:szCs w:val="28"/>
        </w:rPr>
        <w:t xml:space="preserve"> формирования Программы являются:</w:t>
      </w:r>
    </w:p>
    <w:p w:rsidR="00A75C12" w:rsidRPr="00A75C12" w:rsidRDefault="00A75C12" w:rsidP="00A75C12">
      <w:pPr>
        <w:numPr>
          <w:ilvl w:val="0"/>
          <w:numId w:val="7"/>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принцип развивающего образования, целью которого является развитие ребёнка;</w:t>
      </w:r>
    </w:p>
    <w:p w:rsidR="00A75C12" w:rsidRPr="00A75C12" w:rsidRDefault="00A75C12" w:rsidP="00A75C12">
      <w:pPr>
        <w:numPr>
          <w:ilvl w:val="0"/>
          <w:numId w:val="7"/>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A75C12" w:rsidRPr="00A75C12" w:rsidRDefault="00A75C12" w:rsidP="00A75C12">
      <w:pPr>
        <w:numPr>
          <w:ilvl w:val="0"/>
          <w:numId w:val="7"/>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A75C12" w:rsidRPr="00A75C12" w:rsidRDefault="00A75C12" w:rsidP="00A75C12">
      <w:pPr>
        <w:numPr>
          <w:ilvl w:val="0"/>
          <w:numId w:val="7"/>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75C12" w:rsidRPr="00A75C12" w:rsidRDefault="00A75C12" w:rsidP="00A75C12">
      <w:pPr>
        <w:spacing w:after="0" w:line="240" w:lineRule="auto"/>
        <w:ind w:firstLine="851"/>
        <w:jc w:val="both"/>
        <w:rPr>
          <w:rFonts w:ascii="Times New Roman" w:eastAsia="Calibri" w:hAnsi="Times New Roman" w:cs="Times New Roman"/>
          <w:sz w:val="16"/>
          <w:szCs w:val="16"/>
        </w:rPr>
      </w:pPr>
    </w:p>
    <w:p w:rsidR="00A75C12" w:rsidRPr="00A75C12" w:rsidRDefault="00A75C12" w:rsidP="00A75C12">
      <w:pPr>
        <w:spacing w:after="0" w:line="240" w:lineRule="auto"/>
        <w:jc w:val="both"/>
        <w:rPr>
          <w:rFonts w:ascii="Times New Roman" w:eastAsia="Calibri" w:hAnsi="Times New Roman" w:cs="Times New Roman"/>
          <w:i/>
          <w:sz w:val="28"/>
          <w:szCs w:val="28"/>
        </w:rPr>
      </w:pPr>
      <w:r w:rsidRPr="00A75C12">
        <w:rPr>
          <w:rFonts w:ascii="Times New Roman" w:eastAsia="Calibri" w:hAnsi="Times New Roman" w:cs="Times New Roman"/>
          <w:b/>
          <w:i/>
          <w:color w:val="000000"/>
          <w:sz w:val="28"/>
          <w:szCs w:val="28"/>
        </w:rPr>
        <w:t>5. Планируемые результаты освоения программы</w:t>
      </w:r>
    </w:p>
    <w:p w:rsidR="00A75C12" w:rsidRPr="00A75C12" w:rsidRDefault="00A75C12" w:rsidP="00A75C12">
      <w:pPr>
        <w:spacing w:after="0" w:line="240" w:lineRule="auto"/>
        <w:ind w:firstLine="851"/>
        <w:jc w:val="both"/>
        <w:rPr>
          <w:rFonts w:ascii="Times New Roman" w:eastAsia="Calibri" w:hAnsi="Times New Roman" w:cs="Times New Roman"/>
          <w:sz w:val="28"/>
          <w:szCs w:val="28"/>
        </w:rPr>
      </w:pPr>
      <w:r w:rsidRPr="00A75C12">
        <w:rPr>
          <w:rFonts w:ascii="Times New Roman" w:eastAsia="Calibri" w:hAnsi="Times New Roman" w:cs="Times New Roman"/>
          <w:color w:val="000000"/>
          <w:sz w:val="28"/>
          <w:szCs w:val="28"/>
        </w:rPr>
        <w:t>Планируемые результаты  освоения  программы конкретизируют требования ФГОС ДО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425"/>
        <w:gridCol w:w="850"/>
        <w:gridCol w:w="1134"/>
        <w:gridCol w:w="1418"/>
        <w:gridCol w:w="8363"/>
        <w:gridCol w:w="142"/>
        <w:gridCol w:w="425"/>
      </w:tblGrid>
      <w:tr w:rsidR="00A75C12" w:rsidRPr="00A75C12" w:rsidTr="00A75C12">
        <w:trPr>
          <w:gridAfter w:val="2"/>
          <w:wAfter w:w="567" w:type="dxa"/>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Познавательное развитие</w:t>
            </w:r>
          </w:p>
        </w:tc>
      </w:tr>
      <w:tr w:rsidR="00A75C12" w:rsidRPr="00A75C12" w:rsidTr="00A75C12">
        <w:trPr>
          <w:gridAfter w:val="2"/>
          <w:wAfter w:w="567" w:type="dxa"/>
          <w:trHeight w:val="280"/>
        </w:trPr>
        <w:tc>
          <w:tcPr>
            <w:tcW w:w="6629"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i/>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Планируемые результаты</w:t>
            </w:r>
          </w:p>
        </w:tc>
      </w:tr>
      <w:tr w:rsidR="00A75C12" w:rsidRPr="00A75C12" w:rsidTr="00A75C12">
        <w:trPr>
          <w:gridAfter w:val="2"/>
          <w:wAfter w:w="567" w:type="dxa"/>
          <w:trHeight w:val="280"/>
        </w:trPr>
        <w:tc>
          <w:tcPr>
            <w:tcW w:w="6629"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интересов детей, любознательности и познавательной мотивации; формирование познавательных действий, становление сознания.</w:t>
            </w:r>
          </w:p>
          <w:p w:rsidR="00A75C12" w:rsidRPr="00A75C12" w:rsidRDefault="00A75C12" w:rsidP="00A75C12">
            <w:pPr>
              <w:spacing w:after="0" w:line="240" w:lineRule="auto"/>
              <w:ind w:right="-108"/>
              <w:rPr>
                <w:rFonts w:ascii="Times New Roman" w:eastAsia="Calibri"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8"/>
                <w:szCs w:val="28"/>
              </w:rPr>
              <w:t>Задаёт много вопросов поискового характера, стремится установить связи и зависимости в природе, социальном 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tc>
      </w:tr>
      <w:tr w:rsidR="00A75C12" w:rsidRPr="00A75C12" w:rsidTr="00A75C12">
        <w:trPr>
          <w:gridAfter w:val="2"/>
          <w:wAfter w:w="567" w:type="dxa"/>
          <w:trHeight w:val="280"/>
        </w:trPr>
        <w:tc>
          <w:tcPr>
            <w:tcW w:w="6629"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8"/>
                <w:szCs w:val="28"/>
              </w:rPr>
              <w:t>Имеет первичные представления о  своём организме. Рассказывает о деятельности членов своей семьи, о произошедших семейных событиях, праздниках, о любимых игрушках, домашних животных. Беседует о профессиях работников детского сада.</w:t>
            </w:r>
          </w:p>
        </w:tc>
      </w:tr>
      <w:tr w:rsidR="00A75C12" w:rsidRPr="00A75C12" w:rsidTr="00A75C12">
        <w:trPr>
          <w:gridAfter w:val="2"/>
          <w:wAfter w:w="567" w:type="dxa"/>
          <w:trHeight w:val="280"/>
        </w:trPr>
        <w:tc>
          <w:tcPr>
            <w:tcW w:w="6629"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первичных представлений о свойствах и отношениях объектов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8"/>
                <w:szCs w:val="28"/>
              </w:rPr>
              <w:t>В  процессе совместной исследовательской деятельности активно познаёт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A75C12" w:rsidRPr="00A75C12" w:rsidTr="00A75C12">
        <w:trPr>
          <w:gridAfter w:val="2"/>
          <w:wAfter w:w="567" w:type="dxa"/>
          <w:trHeight w:val="280"/>
        </w:trPr>
        <w:tc>
          <w:tcPr>
            <w:tcW w:w="6629"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63"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8"/>
                <w:szCs w:val="28"/>
              </w:rPr>
              <w:t>Знает название страны и города, в котором живёт, хорошо ориентируется в ближайшем окружении.</w:t>
            </w:r>
          </w:p>
        </w:tc>
      </w:tr>
      <w:tr w:rsidR="00A75C12" w:rsidRPr="00A75C12" w:rsidTr="00A75C12">
        <w:trPr>
          <w:gridAfter w:val="1"/>
          <w:wAfter w:w="425" w:type="dxa"/>
          <w:trHeight w:val="280"/>
        </w:trPr>
        <w:tc>
          <w:tcPr>
            <w:tcW w:w="15134" w:type="dxa"/>
            <w:gridSpan w:val="7"/>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Речевое развитие</w:t>
            </w:r>
          </w:p>
        </w:tc>
      </w:tr>
      <w:tr w:rsidR="00A75C12" w:rsidRPr="00A75C12" w:rsidTr="00A75C12">
        <w:trPr>
          <w:gridAfter w:val="1"/>
          <w:wAfter w:w="425" w:type="dxa"/>
          <w:trHeight w:val="280"/>
        </w:trPr>
        <w:tc>
          <w:tcPr>
            <w:tcW w:w="15134" w:type="dxa"/>
            <w:gridSpan w:val="7"/>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Средняя группа</w:t>
            </w:r>
          </w:p>
        </w:tc>
      </w:tr>
      <w:tr w:rsidR="00A75C12" w:rsidRPr="00A75C12" w:rsidTr="00A75C12">
        <w:trPr>
          <w:gridAfter w:val="1"/>
          <w:wAfter w:w="425" w:type="dxa"/>
          <w:trHeight w:val="280"/>
        </w:trPr>
        <w:tc>
          <w:tcPr>
            <w:tcW w:w="5211" w:type="dxa"/>
            <w:gridSpan w:val="4"/>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t xml:space="preserve">Овладение речью как средством общения и культуры. </w:t>
            </w:r>
          </w:p>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Обогащение активного словаря.</w:t>
            </w:r>
          </w:p>
        </w:tc>
        <w:tc>
          <w:tcPr>
            <w:tcW w:w="9923" w:type="dxa"/>
            <w:gridSpan w:val="3"/>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Инициативен в разговоре: отвечает на вопросы и задаёт встречные. Проявляет самостоятельность в использовании простых форм объяснительной речи; этикетных форм. </w:t>
            </w:r>
          </w:p>
        </w:tc>
      </w:tr>
      <w:tr w:rsidR="00A75C12" w:rsidRPr="00A75C12" w:rsidTr="00A75C12">
        <w:trPr>
          <w:gridAfter w:val="1"/>
          <w:wAfter w:w="425" w:type="dxa"/>
          <w:trHeight w:val="280"/>
        </w:trPr>
        <w:tc>
          <w:tcPr>
            <w:tcW w:w="5211" w:type="dxa"/>
            <w:gridSpan w:val="4"/>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Развитие связной, грамматически  правильной диалогической и монологической речи</w:t>
            </w:r>
          </w:p>
        </w:tc>
        <w:tc>
          <w:tcPr>
            <w:tcW w:w="9923" w:type="dxa"/>
            <w:gridSpan w:val="3"/>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Самостоятельно пересказывает рассказы и сказки, с небольшой помощью взрослого составляет описательные и сюжетные рассказы из 5-6 предложений.</w:t>
            </w:r>
          </w:p>
        </w:tc>
      </w:tr>
      <w:tr w:rsidR="00A75C12" w:rsidRPr="00A75C12" w:rsidTr="00A75C12">
        <w:trPr>
          <w:gridAfter w:val="1"/>
          <w:wAfter w:w="425" w:type="dxa"/>
          <w:trHeight w:val="280"/>
        </w:trPr>
        <w:tc>
          <w:tcPr>
            <w:tcW w:w="5211" w:type="dxa"/>
            <w:gridSpan w:val="4"/>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Развитие речевого творчества</w:t>
            </w:r>
          </w:p>
        </w:tc>
        <w:tc>
          <w:tcPr>
            <w:tcW w:w="9923" w:type="dxa"/>
            <w:gridSpan w:val="3"/>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Проявляет словотворчество. С помощью взрослого сочиняет небольшие загадки, придумывает поэтические рифмы.</w:t>
            </w:r>
          </w:p>
        </w:tc>
      </w:tr>
      <w:tr w:rsidR="00A75C12" w:rsidRPr="00A75C12" w:rsidTr="00A75C12">
        <w:trPr>
          <w:gridAfter w:val="1"/>
          <w:wAfter w:w="425" w:type="dxa"/>
          <w:trHeight w:val="280"/>
        </w:trPr>
        <w:tc>
          <w:tcPr>
            <w:tcW w:w="5211" w:type="dxa"/>
            <w:gridSpan w:val="4"/>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Развитие звуковой и интонационной культуры речи, фонематического слуха</w:t>
            </w:r>
          </w:p>
        </w:tc>
        <w:tc>
          <w:tcPr>
            <w:tcW w:w="9923" w:type="dxa"/>
            <w:gridSpan w:val="3"/>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Все звуки произносит чисто, пользуется средствами эмоциональной и речевой выразительности.</w:t>
            </w:r>
          </w:p>
        </w:tc>
      </w:tr>
      <w:tr w:rsidR="00A75C12" w:rsidRPr="00A75C12" w:rsidTr="00A75C12">
        <w:trPr>
          <w:gridAfter w:val="1"/>
          <w:wAfter w:w="425" w:type="dxa"/>
          <w:trHeight w:val="280"/>
        </w:trPr>
        <w:tc>
          <w:tcPr>
            <w:tcW w:w="5211" w:type="dxa"/>
            <w:gridSpan w:val="4"/>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Формирование звуковой аналитико-синтетической активности как предпосылки обучения грамоте</w:t>
            </w:r>
          </w:p>
        </w:tc>
        <w:tc>
          <w:tcPr>
            <w:tcW w:w="9923" w:type="dxa"/>
            <w:gridSpan w:val="3"/>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Различает понятия «слово» и «звук», вычленяет первый звук в слове, различает на слух гласные и согласные звуки.</w:t>
            </w:r>
          </w:p>
        </w:tc>
      </w:tr>
      <w:tr w:rsidR="00A75C12" w:rsidRPr="00A75C12" w:rsidTr="00A75C12">
        <w:trPr>
          <w:gridAfter w:val="1"/>
          <w:wAfter w:w="425" w:type="dxa"/>
          <w:trHeight w:val="280"/>
        </w:trPr>
        <w:tc>
          <w:tcPr>
            <w:tcW w:w="5211" w:type="dxa"/>
            <w:gridSpan w:val="4"/>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rPr>
                <w:rFonts w:ascii="Times New Roman" w:eastAsia="Calibri" w:hAnsi="Times New Roman" w:cs="Times New Roman"/>
                <w:i/>
                <w:sz w:val="28"/>
                <w:szCs w:val="28"/>
              </w:rPr>
            </w:pPr>
            <w:r w:rsidRPr="00A75C12">
              <w:rPr>
                <w:rFonts w:ascii="Times New Roman" w:eastAsia="Calibri" w:hAnsi="Times New Roman" w:cs="Times New Roman"/>
                <w:i/>
                <w:sz w:val="28"/>
                <w:szCs w:val="28"/>
              </w:rPr>
              <w:t>Воспитание любви и интереса к художественному слову</w:t>
            </w:r>
          </w:p>
          <w:p w:rsidR="00A75C12" w:rsidRPr="00A75C12" w:rsidRDefault="00A75C12" w:rsidP="00A75C12">
            <w:pPr>
              <w:spacing w:after="0" w:line="240" w:lineRule="auto"/>
              <w:ind w:right="-108"/>
              <w:rPr>
                <w:rFonts w:ascii="Times New Roman" w:eastAsia="Calibri" w:hAnsi="Times New Roman" w:cs="Times New Roman"/>
                <w:i/>
                <w:sz w:val="28"/>
                <w:szCs w:val="28"/>
              </w:rPr>
            </w:pPr>
          </w:p>
        </w:tc>
        <w:tc>
          <w:tcPr>
            <w:tcW w:w="9923" w:type="dxa"/>
            <w:gridSpan w:val="3"/>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Охотно обсуждает</w:t>
            </w:r>
          </w:p>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w:t>
            </w:r>
          </w:p>
          <w:p w:rsidR="00A75C12" w:rsidRPr="00A75C12" w:rsidRDefault="00A75C12" w:rsidP="00A75C12">
            <w:pPr>
              <w:spacing w:after="0" w:line="240" w:lineRule="auto"/>
              <w:ind w:right="-143"/>
              <w:rPr>
                <w:rFonts w:ascii="Times New Roman" w:eastAsia="Calibri" w:hAnsi="Times New Roman" w:cs="Times New Roman"/>
                <w:sz w:val="28"/>
                <w:szCs w:val="28"/>
              </w:rPr>
            </w:pPr>
            <w:r w:rsidRPr="00A75C12">
              <w:rPr>
                <w:rFonts w:ascii="Times New Roman" w:eastAsia="Calibri" w:hAnsi="Times New Roman" w:cs="Times New Roman"/>
                <w:sz w:val="28"/>
                <w:szCs w:val="28"/>
              </w:rPr>
              <w:t>играх, стремится к созданию выразительных образов.</w:t>
            </w:r>
          </w:p>
        </w:tc>
      </w:tr>
      <w:tr w:rsidR="00A75C12" w:rsidRPr="00A75C12" w:rsidTr="00A75C12">
        <w:trPr>
          <w:trHeight w:val="20"/>
        </w:trPr>
        <w:tc>
          <w:tcPr>
            <w:tcW w:w="15559" w:type="dxa"/>
            <w:gridSpan w:val="8"/>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i/>
                <w:sz w:val="28"/>
              </w:rPr>
              <w:t>к пяти годам</w:t>
            </w:r>
          </w:p>
        </w:tc>
      </w:tr>
      <w:tr w:rsidR="00A75C12" w:rsidRPr="00A75C12" w:rsidTr="00A75C12">
        <w:trPr>
          <w:trHeight w:val="20"/>
        </w:trPr>
        <w:tc>
          <w:tcPr>
            <w:tcW w:w="4077" w:type="dxa"/>
            <w:gridSpan w:val="3"/>
          </w:tcPr>
          <w:p w:rsidR="00A75C12" w:rsidRPr="00A75C12" w:rsidRDefault="00A75C12" w:rsidP="00A75C12">
            <w:pPr>
              <w:spacing w:after="0" w:line="240" w:lineRule="auto"/>
              <w:rPr>
                <w:rFonts w:ascii="Times New Roman" w:eastAsia="Calibri" w:hAnsi="Times New Roman" w:cs="Times New Roman"/>
                <w:i/>
                <w:sz w:val="28"/>
              </w:rPr>
            </w:pPr>
            <w:r w:rsidRPr="00A75C12">
              <w:rPr>
                <w:rFonts w:ascii="Times New Roman" w:eastAsia="Calibri" w:hAnsi="Times New Roman" w:cs="Times New Roman"/>
                <w:i/>
                <w:sz w:val="28"/>
              </w:rPr>
              <w:t>Развитие игровой деятельности</w:t>
            </w:r>
          </w:p>
        </w:tc>
        <w:tc>
          <w:tcPr>
            <w:tcW w:w="11482" w:type="dxa"/>
            <w:gridSpan w:val="5"/>
          </w:tcPr>
          <w:p w:rsidR="00A75C12" w:rsidRPr="00A75C12" w:rsidRDefault="00A75C12" w:rsidP="00A75C12">
            <w:pPr>
              <w:autoSpaceDE w:val="0"/>
              <w:autoSpaceDN w:val="0"/>
              <w:adjustRightInd w:val="0"/>
              <w:spacing w:after="0" w:line="240" w:lineRule="auto"/>
              <w:ind w:right="-105"/>
              <w:rPr>
                <w:rFonts w:ascii="Times New Roman" w:eastAsia="Calibri" w:hAnsi="Times New Roman" w:cs="Times New Roman"/>
                <w:sz w:val="28"/>
              </w:rPr>
            </w:pPr>
            <w:r w:rsidRPr="00A75C12">
              <w:rPr>
                <w:rFonts w:ascii="Times New Roman" w:eastAsia="Calibri" w:hAnsi="Times New Roman" w:cs="Times New Roman"/>
                <w:sz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задачу, проявляет интерес к результату, выигрышу. Доброжелателен в общении с партнерами по игре.</w:t>
            </w:r>
          </w:p>
        </w:tc>
      </w:tr>
      <w:tr w:rsidR="00A75C12" w:rsidRPr="00A75C12" w:rsidTr="00A75C12">
        <w:trPr>
          <w:trHeight w:val="20"/>
        </w:trPr>
        <w:tc>
          <w:tcPr>
            <w:tcW w:w="4077" w:type="dxa"/>
            <w:gridSpan w:val="3"/>
          </w:tcPr>
          <w:p w:rsidR="00A75C12" w:rsidRPr="00A75C12" w:rsidRDefault="00A75C12" w:rsidP="00A75C12">
            <w:pPr>
              <w:spacing w:after="0" w:line="240" w:lineRule="auto"/>
              <w:ind w:right="-108"/>
              <w:rPr>
                <w:rFonts w:ascii="Times New Roman" w:eastAsia="Calibri" w:hAnsi="Times New Roman" w:cs="Times New Roman"/>
                <w:i/>
                <w:sz w:val="28"/>
              </w:rPr>
            </w:pPr>
            <w:r w:rsidRPr="00A75C12">
              <w:rPr>
                <w:rFonts w:ascii="Times New Roman" w:eastAsia="Calibri" w:hAnsi="Times New Roman" w:cs="Times New Roman"/>
                <w:i/>
                <w:sz w:val="28"/>
              </w:rPr>
              <w:t>Усвоение норм и ценностей, принятых в обществе</w:t>
            </w:r>
          </w:p>
        </w:tc>
        <w:tc>
          <w:tcPr>
            <w:tcW w:w="11482" w:type="dxa"/>
            <w:gridSpan w:val="5"/>
          </w:tcPr>
          <w:p w:rsidR="00A75C12" w:rsidRPr="00A75C12" w:rsidRDefault="00A75C12" w:rsidP="00A75C12">
            <w:pPr>
              <w:spacing w:after="0" w:line="240" w:lineRule="auto"/>
              <w:ind w:right="-101"/>
              <w:rPr>
                <w:rFonts w:ascii="Times New Roman" w:eastAsia="Calibri" w:hAnsi="Times New Roman" w:cs="Times New Roman"/>
                <w:sz w:val="28"/>
              </w:rPr>
            </w:pPr>
            <w:r w:rsidRPr="00A75C12">
              <w:rPr>
                <w:rFonts w:ascii="Times New Roman" w:eastAsia="Calibri" w:hAnsi="Times New Roman" w:cs="Times New Roman"/>
                <w:sz w:val="28"/>
              </w:rPr>
              <w:t>В привычной обстановке самостоятельно выполняет знакомые правила общения со взрослыми. Делает попытки оценить действия и поступки других с позиции известных правил.</w:t>
            </w:r>
          </w:p>
        </w:tc>
      </w:tr>
      <w:tr w:rsidR="00A75C12" w:rsidRPr="00A75C12" w:rsidTr="00A75C12">
        <w:trPr>
          <w:trHeight w:val="294"/>
        </w:trPr>
        <w:tc>
          <w:tcPr>
            <w:tcW w:w="4077" w:type="dxa"/>
            <w:gridSpan w:val="3"/>
          </w:tcPr>
          <w:p w:rsidR="00A75C12" w:rsidRPr="00A75C12" w:rsidRDefault="00A75C12" w:rsidP="00A75C12">
            <w:pPr>
              <w:spacing w:after="0" w:line="240" w:lineRule="auto"/>
              <w:ind w:right="-108"/>
              <w:rPr>
                <w:rFonts w:ascii="Times New Roman" w:eastAsia="Calibri" w:hAnsi="Times New Roman" w:cs="Times New Roman"/>
                <w:i/>
                <w:sz w:val="28"/>
              </w:rPr>
            </w:pPr>
            <w:r w:rsidRPr="00A75C12">
              <w:rPr>
                <w:rFonts w:ascii="Times New Roman" w:eastAsia="Calibri" w:hAnsi="Times New Roman" w:cs="Times New Roman"/>
                <w:i/>
                <w:sz w:val="28"/>
              </w:rPr>
              <w:t xml:space="preserve">Развитие общения и взаимодействия ребёнка </w:t>
            </w:r>
            <w:r w:rsidRPr="00A75C12">
              <w:rPr>
                <w:rFonts w:ascii="Times New Roman" w:eastAsia="Calibri" w:hAnsi="Times New Roman" w:cs="Times New Roman"/>
                <w:i/>
                <w:sz w:val="28"/>
              </w:rPr>
              <w:lastRenderedPageBreak/>
              <w:t>совзрослыми и сверстниками</w:t>
            </w:r>
          </w:p>
        </w:tc>
        <w:tc>
          <w:tcPr>
            <w:tcW w:w="11482" w:type="dxa"/>
            <w:gridSpan w:val="5"/>
          </w:tcPr>
          <w:p w:rsidR="00A75C12" w:rsidRPr="00A75C12" w:rsidRDefault="00A75C12" w:rsidP="00A75C12">
            <w:pPr>
              <w:spacing w:after="0" w:line="240" w:lineRule="auto"/>
              <w:ind w:right="-114"/>
              <w:rPr>
                <w:rFonts w:ascii="Times New Roman" w:eastAsia="Calibri" w:hAnsi="Times New Roman" w:cs="Times New Roman"/>
                <w:sz w:val="28"/>
              </w:rPr>
            </w:pPr>
            <w:r w:rsidRPr="00A75C12">
              <w:rPr>
                <w:rFonts w:ascii="Times New Roman" w:eastAsia="Calibri" w:hAnsi="Times New Roman" w:cs="Times New Roman"/>
                <w:sz w:val="28"/>
              </w:rPr>
              <w:lastRenderedPageBreak/>
              <w:t xml:space="preserve">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w:t>
            </w:r>
            <w:r w:rsidRPr="00A75C12">
              <w:rPr>
                <w:rFonts w:ascii="Times New Roman" w:eastAsia="Calibri" w:hAnsi="Times New Roman" w:cs="Times New Roman"/>
                <w:sz w:val="28"/>
              </w:rPr>
              <w:lastRenderedPageBreak/>
              <w:t>взаимодействию в игре, вступает в ролевой диалог.</w:t>
            </w:r>
          </w:p>
        </w:tc>
      </w:tr>
      <w:tr w:rsidR="00A75C12" w:rsidRPr="00A75C12" w:rsidTr="00A75C12">
        <w:trPr>
          <w:trHeight w:val="719"/>
        </w:trPr>
        <w:tc>
          <w:tcPr>
            <w:tcW w:w="4077" w:type="dxa"/>
            <w:gridSpan w:val="3"/>
          </w:tcPr>
          <w:p w:rsidR="00A75C12" w:rsidRPr="00A75C12" w:rsidRDefault="00A75C12" w:rsidP="00A75C12">
            <w:pPr>
              <w:spacing w:after="0" w:line="240" w:lineRule="auto"/>
              <w:ind w:right="-250"/>
              <w:rPr>
                <w:rFonts w:ascii="Times New Roman" w:eastAsia="Calibri" w:hAnsi="Times New Roman" w:cs="Times New Roman"/>
                <w:i/>
                <w:sz w:val="28"/>
              </w:rPr>
            </w:pPr>
            <w:r w:rsidRPr="00A75C12">
              <w:rPr>
                <w:rFonts w:ascii="Times New Roman" w:eastAsia="Calibri" w:hAnsi="Times New Roman" w:cs="Times New Roman"/>
                <w:i/>
                <w:sz w:val="28"/>
              </w:rPr>
              <w:lastRenderedPageBreak/>
              <w:t>Развитие социального и эмоционального интеллекта, эмоциональной отзывчивости, сопереживания</w:t>
            </w:r>
          </w:p>
        </w:tc>
        <w:tc>
          <w:tcPr>
            <w:tcW w:w="11482" w:type="dxa"/>
            <w:gridSpan w:val="5"/>
          </w:tcPr>
          <w:p w:rsidR="00A75C12" w:rsidRPr="00A75C12" w:rsidRDefault="00A75C12" w:rsidP="00A75C12">
            <w:pPr>
              <w:spacing w:after="0" w:line="240" w:lineRule="auto"/>
              <w:ind w:right="-165"/>
              <w:rPr>
                <w:rFonts w:ascii="Times New Roman" w:eastAsia="Calibri" w:hAnsi="Times New Roman" w:cs="Times New Roman"/>
                <w:sz w:val="28"/>
              </w:rPr>
            </w:pPr>
            <w:r w:rsidRPr="00A75C12">
              <w:rPr>
                <w:rFonts w:ascii="Times New Roman" w:eastAsia="Calibri" w:hAnsi="Times New Roman" w:cs="Times New Roman"/>
                <w:sz w:val="28"/>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r>
      <w:tr w:rsidR="00A75C12" w:rsidRPr="00A75C12" w:rsidTr="00A75C12">
        <w:trPr>
          <w:trHeight w:val="1134"/>
        </w:trPr>
        <w:tc>
          <w:tcPr>
            <w:tcW w:w="4077" w:type="dxa"/>
            <w:gridSpan w:val="3"/>
          </w:tcPr>
          <w:p w:rsidR="00A75C12" w:rsidRPr="00A75C12" w:rsidRDefault="00A75C12" w:rsidP="00A75C12">
            <w:pPr>
              <w:spacing w:after="0" w:line="240" w:lineRule="auto"/>
              <w:ind w:right="-108"/>
              <w:rPr>
                <w:rFonts w:ascii="Times New Roman" w:eastAsia="Calibri" w:hAnsi="Times New Roman" w:cs="Times New Roman"/>
                <w:i/>
                <w:sz w:val="28"/>
              </w:rPr>
            </w:pPr>
            <w:r w:rsidRPr="00A75C12">
              <w:rPr>
                <w:rFonts w:ascii="Times New Roman" w:eastAsia="Calibri" w:hAnsi="Times New Roman" w:cs="Times New Roman"/>
                <w:i/>
                <w:sz w:val="28"/>
              </w:rPr>
              <w:t>Становление самостоятель-ности, целенаправленности и саморегуляции собственных действий</w:t>
            </w:r>
          </w:p>
        </w:tc>
        <w:tc>
          <w:tcPr>
            <w:tcW w:w="11482" w:type="dxa"/>
            <w:gridSpan w:val="5"/>
          </w:tcPr>
          <w:p w:rsidR="00A75C12" w:rsidRPr="00A75C12" w:rsidRDefault="00A75C12" w:rsidP="00A75C12">
            <w:pPr>
              <w:spacing w:after="0" w:line="240" w:lineRule="auto"/>
              <w:rPr>
                <w:rFonts w:ascii="Times New Roman" w:eastAsia="Calibri" w:hAnsi="Times New Roman" w:cs="Times New Roman"/>
                <w:sz w:val="28"/>
              </w:rPr>
            </w:pPr>
            <w:r w:rsidRPr="00A75C12">
              <w:rPr>
                <w:rFonts w:ascii="Times New Roman" w:eastAsia="Calibri" w:hAnsi="Times New Roman" w:cs="Times New Roman"/>
                <w:sz w:val="28"/>
              </w:rPr>
              <w:t>С помощью взрослого может наметить действия, 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tc>
      </w:tr>
      <w:tr w:rsidR="00A75C12" w:rsidRPr="00A75C12" w:rsidTr="00A75C12">
        <w:trPr>
          <w:trHeight w:val="914"/>
        </w:trPr>
        <w:tc>
          <w:tcPr>
            <w:tcW w:w="4077" w:type="dxa"/>
            <w:gridSpan w:val="3"/>
          </w:tcPr>
          <w:p w:rsidR="00A75C12" w:rsidRPr="00A75C12" w:rsidRDefault="00A75C12" w:rsidP="00A75C12">
            <w:pPr>
              <w:spacing w:after="0" w:line="240" w:lineRule="auto"/>
              <w:ind w:right="-108"/>
              <w:rPr>
                <w:rFonts w:ascii="Times New Roman" w:eastAsia="Calibri" w:hAnsi="Times New Roman" w:cs="Times New Roman"/>
                <w:i/>
                <w:sz w:val="28"/>
              </w:rPr>
            </w:pPr>
            <w:r w:rsidRPr="00A75C12">
              <w:rPr>
                <w:rFonts w:ascii="Times New Roman" w:eastAsia="Calibri" w:hAnsi="Times New Roman" w:cs="Times New Roman"/>
                <w:i/>
                <w:sz w:val="28"/>
              </w:rPr>
              <w:t>Формирование позитивных установок к различным видам труда и творчества</w:t>
            </w:r>
          </w:p>
        </w:tc>
        <w:tc>
          <w:tcPr>
            <w:tcW w:w="11482" w:type="dxa"/>
            <w:gridSpan w:val="5"/>
          </w:tcPr>
          <w:p w:rsidR="00A75C12" w:rsidRPr="00A75C12" w:rsidRDefault="00A75C12" w:rsidP="00A75C12">
            <w:pPr>
              <w:spacing w:after="0" w:line="240" w:lineRule="auto"/>
              <w:ind w:right="-165"/>
              <w:rPr>
                <w:rFonts w:ascii="Times New Roman" w:eastAsia="Calibri" w:hAnsi="Times New Roman" w:cs="Times New Roman"/>
                <w:sz w:val="28"/>
              </w:rPr>
            </w:pPr>
            <w:r w:rsidRPr="00A75C12">
              <w:rPr>
                <w:rFonts w:ascii="Times New Roman" w:eastAsia="Calibri" w:hAnsi="Times New Roman" w:cs="Times New Roman"/>
                <w:sz w:val="28"/>
              </w:rPr>
              <w:t>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играх. Бережно относится к предметному миру как результату труда взрослых.</w:t>
            </w:r>
          </w:p>
        </w:tc>
      </w:tr>
      <w:tr w:rsidR="00A75C12" w:rsidRPr="00A75C12" w:rsidTr="00A75C12">
        <w:trPr>
          <w:trHeight w:val="280"/>
        </w:trPr>
        <w:tc>
          <w:tcPr>
            <w:tcW w:w="4077" w:type="dxa"/>
            <w:gridSpan w:val="3"/>
          </w:tcPr>
          <w:p w:rsidR="00A75C12" w:rsidRPr="00A75C12" w:rsidRDefault="00A75C12" w:rsidP="00A75C12">
            <w:pPr>
              <w:spacing w:after="0" w:line="240" w:lineRule="auto"/>
              <w:ind w:right="-108"/>
              <w:rPr>
                <w:rFonts w:ascii="Times New Roman" w:eastAsia="Calibri" w:hAnsi="Times New Roman" w:cs="Times New Roman"/>
                <w:i/>
                <w:sz w:val="28"/>
              </w:rPr>
            </w:pPr>
            <w:r w:rsidRPr="00A75C12">
              <w:rPr>
                <w:rFonts w:ascii="Times New Roman" w:eastAsia="Calibri" w:hAnsi="Times New Roman" w:cs="Times New Roman"/>
                <w:i/>
                <w:sz w:val="28"/>
              </w:rPr>
              <w:t>Формирование основ безопасного поведения в быту, социуме, природе</w:t>
            </w:r>
          </w:p>
        </w:tc>
        <w:tc>
          <w:tcPr>
            <w:tcW w:w="11482" w:type="dxa"/>
            <w:gridSpan w:val="5"/>
          </w:tcPr>
          <w:p w:rsidR="00A75C12" w:rsidRPr="00A75C12" w:rsidRDefault="00A75C12" w:rsidP="00A75C12">
            <w:pPr>
              <w:spacing w:after="0" w:line="240" w:lineRule="auto"/>
              <w:ind w:right="-143"/>
              <w:rPr>
                <w:rFonts w:ascii="Times New Roman" w:eastAsia="Calibri" w:hAnsi="Times New Roman" w:cs="Times New Roman"/>
                <w:sz w:val="28"/>
              </w:rPr>
            </w:pPr>
            <w:r w:rsidRPr="00A75C12">
              <w:rPr>
                <w:rFonts w:ascii="Times New Roman" w:eastAsia="Calibri" w:hAnsi="Times New Roman" w:cs="Times New Roman"/>
                <w:sz w:val="28"/>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tc>
      </w:tr>
      <w:tr w:rsidR="00A75C12" w:rsidRPr="00A75C12" w:rsidTr="00A75C12">
        <w:trPr>
          <w:gridAfter w:val="1"/>
          <w:wAfter w:w="425" w:type="dxa"/>
          <w:trHeight w:val="280"/>
        </w:trPr>
        <w:tc>
          <w:tcPr>
            <w:tcW w:w="15134" w:type="dxa"/>
            <w:gridSpan w:val="7"/>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Художественно-эстетическое развитие</w:t>
            </w:r>
          </w:p>
        </w:tc>
      </w:tr>
      <w:tr w:rsidR="00A75C12" w:rsidRPr="00A75C12" w:rsidTr="00A75C12">
        <w:trPr>
          <w:gridAfter w:val="1"/>
          <w:wAfter w:w="425" w:type="dxa"/>
          <w:trHeight w:val="280"/>
        </w:trPr>
        <w:tc>
          <w:tcPr>
            <w:tcW w:w="2802"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i/>
                <w:sz w:val="28"/>
                <w:szCs w:val="28"/>
              </w:rPr>
            </w:pPr>
          </w:p>
        </w:tc>
        <w:tc>
          <w:tcPr>
            <w:tcW w:w="12332" w:type="dxa"/>
            <w:gridSpan w:val="6"/>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43"/>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Средняя группа</w:t>
            </w:r>
          </w:p>
        </w:tc>
      </w:tr>
      <w:tr w:rsidR="00A75C12" w:rsidRPr="00A75C12" w:rsidTr="00A75C12">
        <w:trPr>
          <w:gridAfter w:val="1"/>
          <w:wAfter w:w="425" w:type="dxa"/>
          <w:trHeight w:val="280"/>
        </w:trPr>
        <w:tc>
          <w:tcPr>
            <w:tcW w:w="2802"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Изобразительная деятельность</w:t>
            </w:r>
          </w:p>
          <w:p w:rsidR="00A75C12" w:rsidRPr="00A75C12" w:rsidRDefault="00A75C12" w:rsidP="00A75C12">
            <w:pPr>
              <w:spacing w:after="0" w:line="240" w:lineRule="auto"/>
              <w:ind w:right="-108"/>
              <w:jc w:val="center"/>
              <w:rPr>
                <w:rFonts w:ascii="Times New Roman" w:eastAsia="Calibri" w:hAnsi="Times New Roman" w:cs="Times New Roman"/>
                <w:i/>
                <w:sz w:val="28"/>
                <w:szCs w:val="28"/>
              </w:rPr>
            </w:pPr>
          </w:p>
        </w:tc>
        <w:tc>
          <w:tcPr>
            <w:tcW w:w="12332" w:type="dxa"/>
            <w:gridSpan w:val="6"/>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77"/>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тематикеизображения, материалам.</w:t>
            </w:r>
          </w:p>
        </w:tc>
      </w:tr>
      <w:tr w:rsidR="00A75C12" w:rsidRPr="00A75C12" w:rsidTr="00A75C12">
        <w:trPr>
          <w:gridAfter w:val="1"/>
          <w:wAfter w:w="425" w:type="dxa"/>
          <w:trHeight w:val="280"/>
        </w:trPr>
        <w:tc>
          <w:tcPr>
            <w:tcW w:w="2802"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Музыкальная деятельность</w:t>
            </w:r>
          </w:p>
        </w:tc>
        <w:tc>
          <w:tcPr>
            <w:tcW w:w="12332" w:type="dxa"/>
            <w:gridSpan w:val="6"/>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77"/>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A75C12" w:rsidRPr="00A75C12" w:rsidTr="00A75C12">
        <w:trPr>
          <w:gridAfter w:val="1"/>
          <w:wAfter w:w="425" w:type="dxa"/>
          <w:trHeight w:val="280"/>
        </w:trPr>
        <w:tc>
          <w:tcPr>
            <w:tcW w:w="2802" w:type="dxa"/>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Воспитание любви и интереса к художественному слову</w:t>
            </w:r>
          </w:p>
          <w:p w:rsidR="00A75C12" w:rsidRPr="00A75C12" w:rsidRDefault="00A75C12" w:rsidP="00A75C12">
            <w:pPr>
              <w:spacing w:after="0" w:line="240" w:lineRule="auto"/>
              <w:ind w:right="-108"/>
              <w:jc w:val="center"/>
              <w:rPr>
                <w:rFonts w:ascii="Times New Roman" w:eastAsia="Calibri" w:hAnsi="Times New Roman" w:cs="Times New Roman"/>
                <w:i/>
                <w:sz w:val="28"/>
                <w:szCs w:val="28"/>
              </w:rPr>
            </w:pPr>
          </w:p>
        </w:tc>
        <w:tc>
          <w:tcPr>
            <w:tcW w:w="12332" w:type="dxa"/>
            <w:gridSpan w:val="6"/>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77"/>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Охотно обсуждаетпроизведение,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театрализованныхиграх, стремится к созданию выразительных образов.</w:t>
            </w:r>
          </w:p>
        </w:tc>
      </w:tr>
      <w:tr w:rsidR="00A75C12" w:rsidRPr="00A75C12" w:rsidTr="00A75C12">
        <w:trPr>
          <w:gridAfter w:val="1"/>
          <w:wAfter w:w="425" w:type="dxa"/>
          <w:trHeight w:val="280"/>
        </w:trPr>
        <w:tc>
          <w:tcPr>
            <w:tcW w:w="15134" w:type="dxa"/>
            <w:gridSpan w:val="7"/>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Физическое развитие</w:t>
            </w:r>
          </w:p>
        </w:tc>
      </w:tr>
      <w:tr w:rsidR="00A75C12" w:rsidRPr="00A75C12" w:rsidTr="00A75C12">
        <w:trPr>
          <w:gridAfter w:val="1"/>
          <w:wAfter w:w="425" w:type="dxa"/>
          <w:trHeight w:val="280"/>
        </w:trPr>
        <w:tc>
          <w:tcPr>
            <w:tcW w:w="3227" w:type="dxa"/>
            <w:gridSpan w:val="2"/>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108"/>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Двигательная деятельность</w:t>
            </w:r>
          </w:p>
          <w:p w:rsidR="00A75C12" w:rsidRPr="00A75C12" w:rsidRDefault="00A75C12" w:rsidP="00A75C12">
            <w:pPr>
              <w:spacing w:after="0" w:line="240" w:lineRule="auto"/>
              <w:ind w:right="-108"/>
              <w:jc w:val="both"/>
              <w:rPr>
                <w:rFonts w:ascii="Times New Roman" w:eastAsia="Calibri" w:hAnsi="Times New Roman" w:cs="Times New Roman"/>
                <w:i/>
                <w:sz w:val="28"/>
                <w:szCs w:val="28"/>
              </w:rPr>
            </w:pPr>
          </w:p>
        </w:tc>
        <w:tc>
          <w:tcPr>
            <w:tcW w:w="11907"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3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A75C12" w:rsidRPr="00A75C12" w:rsidTr="00A75C12">
        <w:trPr>
          <w:gridAfter w:val="1"/>
          <w:wAfter w:w="425" w:type="dxa"/>
          <w:trHeight w:val="280"/>
        </w:trPr>
        <w:tc>
          <w:tcPr>
            <w:tcW w:w="3227" w:type="dxa"/>
            <w:gridSpan w:val="2"/>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Становление ценностей здорового образа жизни, овладение его элементарными нормами и правилами</w:t>
            </w:r>
          </w:p>
        </w:tc>
        <w:tc>
          <w:tcPr>
            <w:tcW w:w="11907" w:type="dxa"/>
            <w:gridSpan w:val="5"/>
            <w:tcBorders>
              <w:top w:val="single" w:sz="4" w:space="0" w:color="000000"/>
              <w:left w:val="single" w:sz="4" w:space="0" w:color="000000"/>
              <w:bottom w:val="single" w:sz="4" w:space="0" w:color="000000"/>
              <w:right w:val="single" w:sz="4" w:space="0" w:color="000000"/>
            </w:tcBorders>
          </w:tcPr>
          <w:p w:rsidR="00A75C12" w:rsidRPr="00A75C12" w:rsidRDefault="00A75C12" w:rsidP="00A75C12">
            <w:pPr>
              <w:spacing w:after="0" w:line="240" w:lineRule="auto"/>
              <w:ind w:right="3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r>
    </w:tbl>
    <w:p w:rsidR="00A75C12" w:rsidRPr="00A75C12" w:rsidRDefault="00A75C12" w:rsidP="00A75C12">
      <w:pPr>
        <w:spacing w:after="0" w:line="240" w:lineRule="auto"/>
        <w:jc w:val="both"/>
        <w:rPr>
          <w:rFonts w:ascii="Times New Roman" w:eastAsia="Calibri" w:hAnsi="Times New Roman" w:cs="Times New Roman"/>
          <w:b/>
          <w:i/>
          <w:sz w:val="28"/>
          <w:szCs w:val="28"/>
        </w:rPr>
      </w:pPr>
    </w:p>
    <w:p w:rsidR="00A75C12" w:rsidRPr="00A75C12" w:rsidRDefault="00A75C12" w:rsidP="00A75C12">
      <w:pPr>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Планируемые результаты освоения программы математического развития дошкольников «Игралочка» Л.Г. Петерсон, Е.Е. Кочемасовой.</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ребёнок  выделяет и выражает в речи признаки сходства и различия предметов по разным признакам;</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может продолжить ряд из предметов или фигур с одним изменяющимся признаком;</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различает и называет все цвета спектра (красный, оранжевый, желтый, зеленый, голубой, синий, фиолетовый); различает и называет черный, серый, белый цвета; оттенки цветов;</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lastRenderedPageBreak/>
        <w:t>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узнает и называет квадрат, прямоугольник, овал, находит в  окружающей обстановке предметы сходные по форме;</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сравнивает  предметы по длине, ширине, высоте, раскладывает до 5 предметов в возрастающем порядке, выражает в речи соотношение между ними;</w:t>
      </w:r>
    </w:p>
    <w:p w:rsidR="00A75C12" w:rsidRPr="00A75C12" w:rsidRDefault="00A75C12" w:rsidP="00A75C12">
      <w:pPr>
        <w:numPr>
          <w:ilvl w:val="0"/>
          <w:numId w:val="31"/>
        </w:numPr>
        <w:suppressAutoHyphens/>
        <w:spacing w:after="0" w:line="240" w:lineRule="auto"/>
        <w:ind w:left="714" w:hanging="357"/>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rsidR="00A75C12" w:rsidRPr="00A75C12" w:rsidRDefault="00A75C12" w:rsidP="00A75C12">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t>Планируемые результаты работы по краеведению, приобщению дошкольников к культурному наследию русского народа «Родной край»</w:t>
      </w:r>
    </w:p>
    <w:p w:rsidR="00A75C12" w:rsidRPr="00A75C12" w:rsidRDefault="00A75C12" w:rsidP="00A75C12">
      <w:pPr>
        <w:numPr>
          <w:ilvl w:val="0"/>
          <w:numId w:val="30"/>
        </w:numPr>
        <w:spacing w:after="0" w:line="240" w:lineRule="auto"/>
        <w:ind w:left="709" w:hanging="425"/>
        <w:jc w:val="both"/>
        <w:rPr>
          <w:rFonts w:ascii="Times New Roman" w:eastAsia="Times New Roman" w:hAnsi="Times New Roman" w:cs="Times New Roman"/>
          <w:sz w:val="28"/>
          <w:szCs w:val="28"/>
          <w:lang w:eastAsia="ru-RU"/>
        </w:rPr>
      </w:pPr>
      <w:r w:rsidRPr="00A75C12">
        <w:rPr>
          <w:rFonts w:ascii="Times New Roman" w:eastAsia="Times New Roman" w:hAnsi="Times New Roman" w:cs="Times New Roman"/>
          <w:sz w:val="28"/>
          <w:szCs w:val="28"/>
          <w:lang w:eastAsia="ru-RU"/>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A75C12" w:rsidRPr="00A75C12" w:rsidRDefault="00A75C12" w:rsidP="00A75C12">
      <w:pPr>
        <w:numPr>
          <w:ilvl w:val="0"/>
          <w:numId w:val="30"/>
        </w:numPr>
        <w:spacing w:after="0" w:line="240" w:lineRule="auto"/>
        <w:ind w:left="709" w:hanging="425"/>
        <w:jc w:val="both"/>
        <w:rPr>
          <w:rFonts w:ascii="Times New Roman" w:eastAsia="Times New Roman" w:hAnsi="Times New Roman" w:cs="Times New Roman"/>
          <w:sz w:val="28"/>
          <w:szCs w:val="28"/>
          <w:lang w:eastAsia="ru-RU"/>
        </w:rPr>
      </w:pPr>
      <w:r w:rsidRPr="00A75C12">
        <w:rPr>
          <w:rFonts w:ascii="Times New Roman" w:eastAsia="Times New Roman" w:hAnsi="Times New Roman" w:cs="Times New Roman"/>
          <w:sz w:val="28"/>
          <w:szCs w:val="28"/>
          <w:lang w:eastAsia="ru-RU"/>
        </w:rPr>
        <w:t xml:space="preserve">знает небольшие колыбельные песни, использует их в играх с куклами; </w:t>
      </w:r>
    </w:p>
    <w:p w:rsidR="00A75C12" w:rsidRPr="00A75C12" w:rsidRDefault="00A75C12" w:rsidP="00A75C12">
      <w:pPr>
        <w:numPr>
          <w:ilvl w:val="0"/>
          <w:numId w:val="30"/>
        </w:numPr>
        <w:spacing w:after="0" w:line="240" w:lineRule="auto"/>
        <w:ind w:left="709" w:hanging="425"/>
        <w:jc w:val="both"/>
        <w:rPr>
          <w:rFonts w:ascii="Times New Roman" w:eastAsia="Times New Roman" w:hAnsi="Times New Roman" w:cs="Times New Roman"/>
          <w:sz w:val="28"/>
          <w:szCs w:val="28"/>
          <w:lang w:eastAsia="ru-RU"/>
        </w:rPr>
      </w:pPr>
      <w:r w:rsidRPr="00A75C12">
        <w:rPr>
          <w:rFonts w:ascii="Times New Roman" w:eastAsia="Times New Roman" w:hAnsi="Times New Roman" w:cs="Times New Roman"/>
          <w:sz w:val="28"/>
          <w:szCs w:val="28"/>
          <w:lang w:eastAsia="ru-RU"/>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A75C12" w:rsidRPr="00A75C12" w:rsidRDefault="00A75C12" w:rsidP="00A75C12">
      <w:pPr>
        <w:numPr>
          <w:ilvl w:val="0"/>
          <w:numId w:val="30"/>
        </w:numPr>
        <w:spacing w:after="0" w:line="240" w:lineRule="auto"/>
        <w:ind w:left="709" w:hanging="425"/>
        <w:jc w:val="both"/>
        <w:rPr>
          <w:rFonts w:ascii="Times New Roman" w:eastAsia="Times New Roman" w:hAnsi="Times New Roman" w:cs="Times New Roman"/>
          <w:sz w:val="28"/>
          <w:szCs w:val="28"/>
          <w:lang w:eastAsia="ru-RU"/>
        </w:rPr>
      </w:pPr>
      <w:r w:rsidRPr="00A75C12">
        <w:rPr>
          <w:rFonts w:ascii="Times New Roman" w:eastAsia="Times New Roman" w:hAnsi="Times New Roman" w:cs="Times New Roman"/>
          <w:sz w:val="28"/>
          <w:szCs w:val="28"/>
          <w:lang w:eastAsia="ru-RU"/>
        </w:rPr>
        <w:t>под руководством взрослого включается в народные игры, отражающие отношение к окружающей природе; знает и произносит речитативы к ним;</w:t>
      </w:r>
    </w:p>
    <w:p w:rsidR="00A75C12" w:rsidRPr="00A75C12" w:rsidRDefault="00A75C12" w:rsidP="00A75C12">
      <w:pPr>
        <w:numPr>
          <w:ilvl w:val="0"/>
          <w:numId w:val="30"/>
        </w:numPr>
        <w:spacing w:after="0" w:line="240" w:lineRule="auto"/>
        <w:ind w:left="709" w:hanging="425"/>
        <w:jc w:val="both"/>
        <w:rPr>
          <w:rFonts w:ascii="Times New Roman" w:eastAsia="Times New Roman" w:hAnsi="Times New Roman" w:cs="Times New Roman"/>
          <w:sz w:val="28"/>
          <w:szCs w:val="28"/>
          <w:lang w:eastAsia="ru-RU"/>
        </w:rPr>
      </w:pPr>
      <w:r w:rsidRPr="00A75C12">
        <w:rPr>
          <w:rFonts w:ascii="Times New Roman" w:eastAsia="Times New Roman" w:hAnsi="Times New Roman" w:cs="Times New Roman"/>
          <w:sz w:val="28"/>
          <w:szCs w:val="28"/>
          <w:lang w:eastAsia="ru-RU"/>
        </w:rPr>
        <w:t>может назвать элементы русского народного костюма (рубаха, сарафан, передник, платок, пояс).</w:t>
      </w:r>
    </w:p>
    <w:p w:rsidR="00A75C12" w:rsidRPr="00A75C12" w:rsidRDefault="00A75C12" w:rsidP="00A75C12">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t>Планируемые результаты работы по краеведению, приобщению дошкольников к культурному наследию русского народа «Родной край»</w:t>
      </w:r>
    </w:p>
    <w:p w:rsidR="00A75C12" w:rsidRPr="00A75C12" w:rsidRDefault="00A75C12" w:rsidP="00A75C12">
      <w:pPr>
        <w:spacing w:after="0" w:line="240" w:lineRule="auto"/>
        <w:ind w:left="709"/>
        <w:jc w:val="both"/>
        <w:rPr>
          <w:rFonts w:ascii="Times New Roman" w:eastAsia="Times New Roman" w:hAnsi="Times New Roman" w:cs="Times New Roman"/>
          <w:sz w:val="28"/>
          <w:szCs w:val="28"/>
          <w:u w:val="single"/>
          <w:lang w:eastAsia="ru-RU"/>
        </w:rPr>
      </w:pPr>
      <w:r w:rsidRPr="00A75C12">
        <w:rPr>
          <w:rFonts w:ascii="Times New Roman" w:eastAsia="Times New Roman" w:hAnsi="Times New Roman" w:cs="Times New Roman"/>
          <w:color w:val="000000"/>
          <w:sz w:val="28"/>
          <w:szCs w:val="28"/>
          <w:u w:val="single"/>
          <w:lang w:eastAsia="ru-RU"/>
        </w:rPr>
        <w:t>К пяти годам</w:t>
      </w:r>
    </w:p>
    <w:p w:rsidR="00A75C12" w:rsidRPr="00A75C12" w:rsidRDefault="00A75C12" w:rsidP="00A75C12">
      <w:pPr>
        <w:numPr>
          <w:ilvl w:val="0"/>
          <w:numId w:val="41"/>
        </w:numPr>
        <w:spacing w:after="0" w:line="240" w:lineRule="auto"/>
        <w:ind w:left="709" w:hanging="175"/>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A75C12" w:rsidRPr="00A75C12" w:rsidRDefault="00A75C12" w:rsidP="00A75C12">
      <w:pPr>
        <w:numPr>
          <w:ilvl w:val="0"/>
          <w:numId w:val="41"/>
        </w:numPr>
        <w:spacing w:after="0" w:line="240" w:lineRule="auto"/>
        <w:ind w:left="709" w:hanging="175"/>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A75C12" w:rsidRPr="00A75C12" w:rsidRDefault="00A75C12" w:rsidP="00A75C12">
      <w:pPr>
        <w:spacing w:after="0" w:line="240" w:lineRule="auto"/>
        <w:ind w:left="709"/>
        <w:jc w:val="both"/>
        <w:rPr>
          <w:rFonts w:ascii="Times New Roman" w:eastAsia="Times New Roman" w:hAnsi="Times New Roman" w:cs="Times New Roman"/>
          <w:sz w:val="28"/>
          <w:szCs w:val="28"/>
          <w:lang w:eastAsia="ru-RU"/>
        </w:rPr>
      </w:pPr>
    </w:p>
    <w:p w:rsidR="00A75C12" w:rsidRPr="00A75C12" w:rsidRDefault="00A75C12" w:rsidP="00A75C12">
      <w:pPr>
        <w:tabs>
          <w:tab w:val="left" w:pos="10560"/>
        </w:tabs>
        <w:spacing w:after="0" w:line="240" w:lineRule="auto"/>
        <w:ind w:right="-5"/>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ΙΙ раздел. Содержательный</w:t>
      </w: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ОПИСАНИЕ ОБРАЗОВАТЕЛЬНОЙ ДЕЯТЕЛЬНОСТИ ПО ПОЗНАВАТЕЛЬНОМУ РАЗВИТИЮ</w:t>
      </w: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i/>
          <w:iCs/>
          <w:sz w:val="28"/>
          <w:szCs w:val="28"/>
        </w:rPr>
        <w:t>Основные направления реализации образовательной области «Познавательное развитие»</w:t>
      </w:r>
    </w:p>
    <w:p w:rsidR="00A75C12" w:rsidRPr="00A75C12" w:rsidRDefault="00A75C12" w:rsidP="00A75C12">
      <w:pPr>
        <w:numPr>
          <w:ilvl w:val="0"/>
          <w:numId w:val="9"/>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Развитие сенсорной культуры </w:t>
      </w:r>
    </w:p>
    <w:p w:rsidR="00A75C12" w:rsidRPr="00A75C12" w:rsidRDefault="00A75C12" w:rsidP="00A75C12">
      <w:pPr>
        <w:numPr>
          <w:ilvl w:val="0"/>
          <w:numId w:val="9"/>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Формирование элементарных математических представлений</w:t>
      </w:r>
    </w:p>
    <w:p w:rsidR="00A75C12" w:rsidRPr="00A75C12" w:rsidRDefault="00A75C12" w:rsidP="00A75C12">
      <w:pPr>
        <w:numPr>
          <w:ilvl w:val="0"/>
          <w:numId w:val="9"/>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целостной картины мира</w:t>
      </w:r>
    </w:p>
    <w:p w:rsidR="00A75C12" w:rsidRPr="00A75C12" w:rsidRDefault="00A75C12" w:rsidP="00A75C12">
      <w:pPr>
        <w:spacing w:after="0" w:line="240" w:lineRule="auto"/>
        <w:jc w:val="both"/>
        <w:rPr>
          <w:rFonts w:ascii="Times New Roman" w:eastAsia="Calibri" w:hAnsi="Times New Roman" w:cs="Times New Roman"/>
          <w:b/>
          <w:i/>
          <w:sz w:val="28"/>
          <w:szCs w:val="28"/>
          <w:u w:val="single"/>
          <w:lang w:val="en-US"/>
        </w:rPr>
      </w:pPr>
      <w:r w:rsidRPr="00A75C12">
        <w:rPr>
          <w:rFonts w:ascii="Times New Roman" w:eastAsia="Calibri" w:hAnsi="Times New Roman" w:cs="Times New Roman"/>
          <w:b/>
          <w:i/>
          <w:sz w:val="28"/>
          <w:szCs w:val="28"/>
          <w:u w:val="single"/>
        </w:rPr>
        <w:t>1. Развитие сенсорной культуры</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сенсорной культуры составляют: знание о цвете; работа с геометрическими фигурами; сравнение предметов, обследование материалов и их свойств.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647"/>
      </w:tblGrid>
      <w:tr w:rsidR="00A75C12" w:rsidRPr="00A75C12" w:rsidTr="00A75C12">
        <w:trPr>
          <w:trHeight w:val="436"/>
        </w:trPr>
        <w:tc>
          <w:tcPr>
            <w:tcW w:w="6345"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bCs/>
                <w:i/>
                <w:sz w:val="28"/>
                <w:szCs w:val="28"/>
              </w:rPr>
              <w:t>Задачи</w:t>
            </w:r>
          </w:p>
        </w:tc>
        <w:tc>
          <w:tcPr>
            <w:tcW w:w="8647"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Содержание</w:t>
            </w:r>
          </w:p>
        </w:tc>
      </w:tr>
      <w:tr w:rsidR="00A75C12" w:rsidRPr="00A75C12" w:rsidTr="00A75C12">
        <w:trPr>
          <w:trHeight w:val="20"/>
        </w:trPr>
        <w:tc>
          <w:tcPr>
            <w:tcW w:w="6345" w:type="dxa"/>
            <w:hideMark/>
          </w:tcPr>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tc>
        <w:tc>
          <w:tcPr>
            <w:tcW w:w="8647"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tc>
      </w:tr>
    </w:tbl>
    <w:p w:rsidR="00A75C12" w:rsidRPr="00A75C12" w:rsidRDefault="00A75C12" w:rsidP="00A75C12">
      <w:pPr>
        <w:spacing w:after="0" w:line="240" w:lineRule="auto"/>
        <w:jc w:val="both"/>
        <w:rPr>
          <w:rFonts w:ascii="Times New Roman" w:eastAsia="Calibri" w:hAnsi="Times New Roman" w:cs="Times New Roman"/>
          <w:b/>
          <w:i/>
          <w:sz w:val="28"/>
          <w:szCs w:val="28"/>
          <w:u w:val="single"/>
          <w:lang w:val="en-US"/>
        </w:rPr>
      </w:pPr>
      <w:r w:rsidRPr="00A75C12">
        <w:rPr>
          <w:rFonts w:ascii="Times New Roman" w:eastAsia="Calibri" w:hAnsi="Times New Roman" w:cs="Times New Roman"/>
          <w:b/>
          <w:i/>
          <w:sz w:val="28"/>
          <w:szCs w:val="28"/>
          <w:u w:val="single"/>
        </w:rPr>
        <w:t xml:space="preserve">2. Формирование элементарных математических представлений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7371"/>
      </w:tblGrid>
      <w:tr w:rsidR="00A75C12" w:rsidRPr="00A75C12" w:rsidTr="00A75C12">
        <w:trPr>
          <w:trHeight w:val="20"/>
        </w:trPr>
        <w:tc>
          <w:tcPr>
            <w:tcW w:w="7621"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bCs/>
                <w:i/>
                <w:sz w:val="28"/>
                <w:szCs w:val="28"/>
              </w:rPr>
              <w:t>Задачи</w:t>
            </w:r>
          </w:p>
        </w:tc>
        <w:tc>
          <w:tcPr>
            <w:tcW w:w="7371"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Содержание</w:t>
            </w:r>
          </w:p>
        </w:tc>
      </w:tr>
      <w:tr w:rsidR="00A75C12" w:rsidRPr="00A75C12" w:rsidTr="00A75C12">
        <w:trPr>
          <w:trHeight w:val="20"/>
        </w:trPr>
        <w:tc>
          <w:tcPr>
            <w:tcW w:w="7621" w:type="dxa"/>
            <w:hideMark/>
          </w:tcPr>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формирование любознательности, активности, ориентированной на удовлетворение познавательных интересов, радость творчества; </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формирование предпосылок логического мышления; </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формирование сенсорных процессов и способностей; увеличение объема внимания и памяти; </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расширение и обогащение словаря, совершенствование </w:t>
            </w:r>
            <w:r w:rsidRPr="00A75C12">
              <w:rPr>
                <w:rFonts w:ascii="Times New Roman" w:eastAsia="Calibri" w:hAnsi="Times New Roman" w:cs="Times New Roman"/>
                <w:sz w:val="28"/>
                <w:szCs w:val="28"/>
              </w:rPr>
              <w:lastRenderedPageBreak/>
              <w:t xml:space="preserve">связной речи, развитие умения аргументировать свои высказывания, строить простейшие умозаключения; </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вариативного мышления, фантазии, воображения, творческих способностей;</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w:t>
            </w:r>
          </w:p>
        </w:tc>
        <w:tc>
          <w:tcPr>
            <w:tcW w:w="7371" w:type="dxa"/>
            <w:hideMark/>
          </w:tcPr>
          <w:p w:rsidR="00A75C12" w:rsidRPr="00A75C12" w:rsidRDefault="00A75C12" w:rsidP="00A75C12">
            <w:pPr>
              <w:suppressAutoHyphens/>
              <w:spacing w:after="0" w:line="240" w:lineRule="auto"/>
              <w:jc w:val="both"/>
              <w:rPr>
                <w:rFonts w:ascii="Times New Roman" w:eastAsia="Times New Roman" w:hAnsi="Times New Roman" w:cs="Times New Roman"/>
                <w:color w:val="000000"/>
                <w:sz w:val="28"/>
                <w:szCs w:val="28"/>
                <w:lang w:eastAsia="ru-RU"/>
              </w:rPr>
            </w:pPr>
            <w:r w:rsidRPr="00A75C12">
              <w:rPr>
                <w:rFonts w:ascii="Times New Roman" w:eastAsia="Times New Roman" w:hAnsi="Times New Roman" w:cs="Times New Roman"/>
                <w:color w:val="000000"/>
                <w:sz w:val="28"/>
                <w:szCs w:val="28"/>
                <w:lang w:eastAsia="ru-RU"/>
              </w:rPr>
              <w:lastRenderedPageBreak/>
              <w:t xml:space="preserve">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w:t>
            </w:r>
            <w:r w:rsidRPr="00A75C12">
              <w:rPr>
                <w:rFonts w:ascii="Times New Roman" w:eastAsia="Times New Roman" w:hAnsi="Times New Roman" w:cs="Times New Roman"/>
                <w:color w:val="000000"/>
                <w:sz w:val="28"/>
                <w:szCs w:val="28"/>
                <w:lang w:eastAsia="ru-RU"/>
              </w:rPr>
              <w:lastRenderedPageBreak/>
              <w:t>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A75C12" w:rsidRPr="00A75C12" w:rsidRDefault="00A75C12" w:rsidP="00A75C12">
            <w:pPr>
              <w:autoSpaceDE w:val="0"/>
              <w:autoSpaceDN w:val="0"/>
              <w:adjustRightInd w:val="0"/>
              <w:spacing w:after="0" w:line="240" w:lineRule="auto"/>
              <w:rPr>
                <w:rFonts w:ascii="Times New Roman" w:eastAsia="Calibri" w:hAnsi="Times New Roman" w:cs="Times New Roman"/>
                <w:sz w:val="28"/>
                <w:szCs w:val="28"/>
              </w:rPr>
            </w:pPr>
          </w:p>
        </w:tc>
      </w:tr>
    </w:tbl>
    <w:p w:rsidR="00A75C12" w:rsidRPr="00A75C12" w:rsidRDefault="00A75C12" w:rsidP="00A75C12">
      <w:pPr>
        <w:spacing w:after="0" w:line="240" w:lineRule="auto"/>
        <w:jc w:val="both"/>
        <w:rPr>
          <w:rFonts w:ascii="Times New Roman" w:eastAsia="Calibri" w:hAnsi="Times New Roman" w:cs="Times New Roman"/>
          <w:b/>
          <w:i/>
          <w:sz w:val="28"/>
          <w:szCs w:val="28"/>
          <w:u w:val="single"/>
        </w:rPr>
      </w:pPr>
      <w:r w:rsidRPr="00A75C12">
        <w:rPr>
          <w:rFonts w:ascii="Times New Roman" w:eastAsia="Calibri" w:hAnsi="Times New Roman" w:cs="Times New Roman"/>
          <w:b/>
          <w:i/>
          <w:sz w:val="28"/>
          <w:szCs w:val="28"/>
          <w:u w:val="single"/>
        </w:rPr>
        <w:lastRenderedPageBreak/>
        <w:t>3. Формирование целостной картины мира</w:t>
      </w:r>
      <w:r w:rsidRPr="00A75C12">
        <w:rPr>
          <w:rFonts w:ascii="Times New Roman" w:eastAsia="Calibri" w:hAnsi="Times New Roman" w:cs="Times New Roman"/>
          <w:b/>
          <w:sz w:val="28"/>
          <w:szCs w:val="28"/>
        </w:rPr>
        <w:tab/>
      </w:r>
      <w:r w:rsidRPr="00A75C12">
        <w:rPr>
          <w:rFonts w:ascii="Times New Roman" w:eastAsia="Calibri" w:hAnsi="Times New Roman" w:cs="Times New Roman"/>
          <w:b/>
          <w:sz w:val="28"/>
          <w:szCs w:val="28"/>
        </w:rPr>
        <w:tab/>
      </w:r>
      <w:r w:rsidRPr="00A75C12">
        <w:rPr>
          <w:rFonts w:ascii="Times New Roman" w:eastAsia="Calibri" w:hAnsi="Times New Roman" w:cs="Times New Roman"/>
          <w:b/>
          <w:sz w:val="28"/>
          <w:szCs w:val="28"/>
        </w:rPr>
        <w:tab/>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930"/>
      </w:tblGrid>
      <w:tr w:rsidR="00A75C12" w:rsidRPr="00A75C12" w:rsidTr="00A75C12">
        <w:trPr>
          <w:trHeight w:val="436"/>
        </w:trPr>
        <w:tc>
          <w:tcPr>
            <w:tcW w:w="6062"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bCs/>
                <w:i/>
                <w:sz w:val="28"/>
                <w:szCs w:val="28"/>
              </w:rPr>
              <w:t>Задачи</w:t>
            </w:r>
          </w:p>
        </w:tc>
        <w:tc>
          <w:tcPr>
            <w:tcW w:w="8930"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Содержание</w:t>
            </w:r>
          </w:p>
        </w:tc>
      </w:tr>
      <w:tr w:rsidR="00A75C12" w:rsidRPr="00A75C12" w:rsidTr="00A75C12">
        <w:trPr>
          <w:trHeight w:val="20"/>
        </w:trPr>
        <w:tc>
          <w:tcPr>
            <w:tcW w:w="6062" w:type="dxa"/>
            <w:hideMark/>
          </w:tcPr>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обогащать представления о мире природы, о социальном мире, о предметах и объектах рукотворного мира;</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продолжать расширять представления детей о себе, детском саде и его ближайшем окружении;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развивать элементарные представления о родном городе и стране;</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способствовать возникновению интереса к родному городу и стране.</w:t>
            </w:r>
          </w:p>
        </w:tc>
        <w:tc>
          <w:tcPr>
            <w:tcW w:w="8930"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lastRenderedPageBreak/>
              <w:t>Формирование первичных представлений о себе, других людях</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 xml:space="preserve">Формирование первичных представлений о малой родине и </w:t>
            </w:r>
            <w:r w:rsidRPr="00A75C12">
              <w:rPr>
                <w:rFonts w:ascii="Times New Roman" w:eastAsia="Calibri" w:hAnsi="Times New Roman" w:cs="Times New Roman"/>
                <w:b/>
                <w:bCs/>
                <w:i/>
                <w:iCs/>
                <w:sz w:val="28"/>
                <w:szCs w:val="28"/>
                <w:u w:val="single"/>
              </w:rPr>
              <w:lastRenderedPageBreak/>
              <w:t>Отечестве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u w:val="single"/>
              </w:rPr>
              <w:t>Родной город</w:t>
            </w:r>
            <w:r w:rsidRPr="00A75C12">
              <w:rPr>
                <w:rFonts w:ascii="Times New Roman" w:eastAsia="Calibri" w:hAnsi="Times New Roman" w:cs="Times New Roman"/>
                <w:sz w:val="28"/>
                <w:szCs w:val="28"/>
                <w:u w:val="single"/>
              </w:rPr>
              <w:t>:</w:t>
            </w:r>
            <w:r w:rsidRPr="00A75C12">
              <w:rPr>
                <w:rFonts w:ascii="Times New Roman" w:eastAsia="Calibri" w:hAnsi="Times New Roman" w:cs="Times New Roman"/>
                <w:sz w:val="28"/>
                <w:szCs w:val="28"/>
              </w:rPr>
              <w:t xml:space="preserve"> 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Ребенок открывает мир природы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w:t>
            </w:r>
            <w:r w:rsidRPr="00A75C12">
              <w:rPr>
                <w:rFonts w:ascii="Times New Roman" w:eastAsia="Calibri" w:hAnsi="Times New Roman" w:cs="Times New Roman"/>
                <w:sz w:val="28"/>
                <w:szCs w:val="28"/>
              </w:rPr>
              <w:lastRenderedPageBreak/>
              <w:t>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tc>
      </w:tr>
    </w:tbl>
    <w:p w:rsidR="00A75C12" w:rsidRPr="00A75C12" w:rsidRDefault="00A75C12" w:rsidP="00A75C12">
      <w:pPr>
        <w:spacing w:after="0" w:line="240" w:lineRule="auto"/>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lastRenderedPageBreak/>
        <w:t>«Родной край» (система работы по краеведению, приобщению дошкольников к культурному наследию русского народа)</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A75C12">
        <w:rPr>
          <w:rFonts w:ascii="Times New Roman" w:eastAsia="Calibri" w:hAnsi="Times New Roman" w:cs="Times New Roman"/>
          <w:bCs/>
          <w:iCs/>
          <w:sz w:val="28"/>
          <w:szCs w:val="28"/>
        </w:rPr>
        <w:t xml:space="preserve">представлена следующими разделами: </w:t>
      </w:r>
    </w:p>
    <w:p w:rsidR="00A75C12" w:rsidRPr="00A75C12" w:rsidRDefault="00A75C12" w:rsidP="00A75C12">
      <w:pPr>
        <w:numPr>
          <w:ilvl w:val="0"/>
          <w:numId w:val="38"/>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«Русский фольклор»;</w:t>
      </w:r>
    </w:p>
    <w:p w:rsidR="00A75C12" w:rsidRPr="00A75C12" w:rsidRDefault="00A75C12" w:rsidP="00A75C12">
      <w:pPr>
        <w:numPr>
          <w:ilvl w:val="0"/>
          <w:numId w:val="38"/>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«Народная игра и игрушка»;</w:t>
      </w:r>
    </w:p>
    <w:p w:rsidR="00A75C12" w:rsidRPr="00A75C12" w:rsidRDefault="00A75C12" w:rsidP="00A75C12">
      <w:pPr>
        <w:numPr>
          <w:ilvl w:val="0"/>
          <w:numId w:val="38"/>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«Русский народный костюм»;</w:t>
      </w:r>
    </w:p>
    <w:p w:rsidR="00A75C12" w:rsidRPr="00A75C12" w:rsidRDefault="00A75C12" w:rsidP="00A75C12">
      <w:pPr>
        <w:numPr>
          <w:ilvl w:val="0"/>
          <w:numId w:val="38"/>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«Творчество русских умельцев»;</w:t>
      </w:r>
    </w:p>
    <w:p w:rsidR="00A75C12" w:rsidRPr="00A75C12" w:rsidRDefault="00A75C12" w:rsidP="00A75C12">
      <w:pPr>
        <w:numPr>
          <w:ilvl w:val="0"/>
          <w:numId w:val="38"/>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«Архитектура – как часть народного искусства».</w:t>
      </w:r>
    </w:p>
    <w:p w:rsidR="00A75C12" w:rsidRPr="00A75C12" w:rsidRDefault="00A75C12" w:rsidP="00A75C12">
      <w:pPr>
        <w:numPr>
          <w:ilvl w:val="0"/>
          <w:numId w:val="3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 «Мой город, его достопримечательности и история»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0915"/>
      </w:tblGrid>
      <w:tr w:rsidR="00A75C12" w:rsidRPr="00A75C12" w:rsidTr="00A75C12">
        <w:tc>
          <w:tcPr>
            <w:tcW w:w="4077" w:type="dxa"/>
            <w:vMerge w:val="restart"/>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 xml:space="preserve">Разделы </w:t>
            </w:r>
          </w:p>
        </w:tc>
        <w:tc>
          <w:tcPr>
            <w:tcW w:w="10915"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Распределение содержания по возрастным группам</w:t>
            </w:r>
          </w:p>
        </w:tc>
      </w:tr>
      <w:tr w:rsidR="00A75C12" w:rsidRPr="00A75C12" w:rsidTr="00A75C12">
        <w:tc>
          <w:tcPr>
            <w:tcW w:w="4077" w:type="dxa"/>
            <w:vMerge/>
          </w:tcPr>
          <w:p w:rsidR="00A75C12" w:rsidRPr="00A75C12" w:rsidRDefault="00A75C12" w:rsidP="00A75C12">
            <w:pPr>
              <w:spacing w:after="0" w:line="240" w:lineRule="auto"/>
              <w:jc w:val="center"/>
              <w:rPr>
                <w:rFonts w:ascii="Times New Roman" w:eastAsia="Calibri" w:hAnsi="Times New Roman" w:cs="Times New Roman"/>
                <w:sz w:val="28"/>
                <w:szCs w:val="28"/>
              </w:rPr>
            </w:pPr>
          </w:p>
        </w:tc>
        <w:tc>
          <w:tcPr>
            <w:tcW w:w="10915"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Средняя группа</w:t>
            </w:r>
          </w:p>
        </w:tc>
      </w:tr>
      <w:tr w:rsidR="00A75C12" w:rsidRPr="00A75C12" w:rsidTr="00A75C12">
        <w:tc>
          <w:tcPr>
            <w:tcW w:w="4077"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Русский фольклор</w:t>
            </w:r>
          </w:p>
        </w:tc>
        <w:tc>
          <w:tcPr>
            <w:tcW w:w="10915" w:type="dxa"/>
          </w:tcPr>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p w:rsidR="00A75C12" w:rsidRPr="00A75C12" w:rsidRDefault="00A75C12" w:rsidP="00A75C12">
            <w:pPr>
              <w:numPr>
                <w:ilvl w:val="0"/>
                <w:numId w:val="32"/>
              </w:numPr>
              <w:spacing w:after="0" w:line="240" w:lineRule="auto"/>
              <w:ind w:left="119" w:right="-165"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A75C12" w:rsidRPr="00A75C12" w:rsidTr="00A75C12">
        <w:tc>
          <w:tcPr>
            <w:tcW w:w="4077"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Народная игра и игрушка</w:t>
            </w:r>
          </w:p>
        </w:tc>
        <w:tc>
          <w:tcPr>
            <w:tcW w:w="10915" w:type="dxa"/>
          </w:tcPr>
          <w:p w:rsidR="00A75C12" w:rsidRPr="00A75C12" w:rsidRDefault="00A75C12" w:rsidP="00A75C12">
            <w:pPr>
              <w:numPr>
                <w:ilvl w:val="0"/>
                <w:numId w:val="33"/>
              </w:numPr>
              <w:spacing w:after="0" w:line="240" w:lineRule="auto"/>
              <w:ind w:left="130" w:right="-27"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Расширить знания детей о романовской игрушке (усложнение образов, особенности внешнего вида, материал).</w:t>
            </w:r>
          </w:p>
          <w:p w:rsidR="00A75C12" w:rsidRPr="00A75C12" w:rsidRDefault="00A75C12" w:rsidP="00A75C12">
            <w:pPr>
              <w:numPr>
                <w:ilvl w:val="0"/>
                <w:numId w:val="33"/>
              </w:numPr>
              <w:spacing w:after="0" w:line="240" w:lineRule="auto"/>
              <w:ind w:left="130" w:right="-27"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народными игрушками: тряпичной куклой, соломенными игрушками (кукла скрутка).</w:t>
            </w:r>
          </w:p>
          <w:p w:rsidR="00A75C12" w:rsidRPr="00A75C12" w:rsidRDefault="00A75C12" w:rsidP="00A75C12">
            <w:pPr>
              <w:numPr>
                <w:ilvl w:val="0"/>
                <w:numId w:val="33"/>
              </w:numPr>
              <w:spacing w:after="0" w:line="240" w:lineRule="auto"/>
              <w:ind w:left="130" w:right="-165"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Продолжить знакомство с народными играми – разучить некоторые игры, отражающие отношение к окружающей природе, быт русского народа.</w:t>
            </w:r>
          </w:p>
        </w:tc>
      </w:tr>
      <w:tr w:rsidR="00A75C12" w:rsidRPr="00A75C12" w:rsidTr="00A75C12">
        <w:tc>
          <w:tcPr>
            <w:tcW w:w="4077"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Русский народный костюм</w:t>
            </w:r>
          </w:p>
        </w:tc>
        <w:tc>
          <w:tcPr>
            <w:tcW w:w="10915" w:type="dxa"/>
          </w:tcPr>
          <w:p w:rsidR="00A75C12" w:rsidRPr="00A75C12" w:rsidRDefault="00A75C12" w:rsidP="00A75C12">
            <w:pPr>
              <w:numPr>
                <w:ilvl w:val="0"/>
                <w:numId w:val="36"/>
              </w:numPr>
              <w:spacing w:after="0" w:line="240" w:lineRule="auto"/>
              <w:ind w:left="124" w:hanging="170"/>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A75C12" w:rsidRPr="00A75C12" w:rsidTr="00A75C12">
        <w:tc>
          <w:tcPr>
            <w:tcW w:w="4077"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Творчество русских умельцев</w:t>
            </w:r>
          </w:p>
        </w:tc>
        <w:tc>
          <w:tcPr>
            <w:tcW w:w="10915" w:type="dxa"/>
          </w:tcPr>
          <w:p w:rsidR="00A75C12" w:rsidRPr="00A75C12" w:rsidRDefault="00A75C12" w:rsidP="00A75C12">
            <w:pPr>
              <w:numPr>
                <w:ilvl w:val="0"/>
                <w:numId w:val="34"/>
              </w:numPr>
              <w:spacing w:after="0" w:line="240" w:lineRule="auto"/>
              <w:ind w:left="119" w:right="-23"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липецкой хохломой (особенности внешнего вида, растительные мотивы).</w:t>
            </w:r>
          </w:p>
          <w:p w:rsidR="00A75C12" w:rsidRPr="00A75C12" w:rsidRDefault="00A75C12" w:rsidP="00A75C12">
            <w:pPr>
              <w:numPr>
                <w:ilvl w:val="0"/>
                <w:numId w:val="34"/>
              </w:numPr>
              <w:spacing w:after="0" w:line="240" w:lineRule="auto"/>
              <w:ind w:left="119" w:right="-23"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Побуждать к использованию мотивов и простых элементов липецких узоров в изобразительной деятельности.</w:t>
            </w:r>
          </w:p>
        </w:tc>
      </w:tr>
      <w:tr w:rsidR="00A75C12" w:rsidRPr="00A75C12" w:rsidTr="00A75C12">
        <w:tc>
          <w:tcPr>
            <w:tcW w:w="4077" w:type="dxa"/>
          </w:tcPr>
          <w:p w:rsidR="00A75C12" w:rsidRPr="00A75C12" w:rsidRDefault="00A75C12" w:rsidP="00A75C12">
            <w:pPr>
              <w:spacing w:after="0" w:line="240" w:lineRule="auto"/>
              <w:ind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Архитектура – как часть народного искусства</w:t>
            </w:r>
          </w:p>
        </w:tc>
        <w:tc>
          <w:tcPr>
            <w:tcW w:w="10915" w:type="dxa"/>
          </w:tcPr>
          <w:p w:rsidR="00A75C12" w:rsidRPr="00A75C12" w:rsidRDefault="00A75C12" w:rsidP="00A75C12">
            <w:pPr>
              <w:numPr>
                <w:ilvl w:val="0"/>
                <w:numId w:val="35"/>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Расширить представления детей о русской избе (деревенский срубленный дом и его составные части).</w:t>
            </w:r>
          </w:p>
          <w:p w:rsidR="00A75C12" w:rsidRPr="00A75C12" w:rsidRDefault="00A75C12" w:rsidP="00A75C12">
            <w:pPr>
              <w:numPr>
                <w:ilvl w:val="0"/>
                <w:numId w:val="35"/>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Учить сравнивать «дом прабабушки» с современным домом.</w:t>
            </w:r>
          </w:p>
        </w:tc>
      </w:tr>
      <w:tr w:rsidR="00A75C12" w:rsidRPr="00A75C12" w:rsidTr="00A75C12">
        <w:tc>
          <w:tcPr>
            <w:tcW w:w="4077"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Мой город, его достопримечательности и история</w:t>
            </w:r>
          </w:p>
        </w:tc>
        <w:tc>
          <w:tcPr>
            <w:tcW w:w="10915" w:type="dxa"/>
          </w:tcPr>
          <w:p w:rsidR="00A75C12" w:rsidRPr="00A75C12" w:rsidRDefault="00A75C12" w:rsidP="00A75C12">
            <w:pPr>
              <w:numPr>
                <w:ilvl w:val="0"/>
                <w:numId w:val="37"/>
              </w:numPr>
              <w:spacing w:after="0" w:line="240" w:lineRule="auto"/>
              <w:ind w:left="124" w:hanging="170"/>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Формировать представление детей о ближайшем окружении (дом, в котором я живу, мой микрорайон).</w:t>
            </w:r>
          </w:p>
          <w:p w:rsidR="00A75C12" w:rsidRPr="00A75C12" w:rsidRDefault="00A75C12" w:rsidP="00A75C12">
            <w:pPr>
              <w:numPr>
                <w:ilvl w:val="0"/>
                <w:numId w:val="37"/>
              </w:numPr>
              <w:spacing w:after="0" w:line="240" w:lineRule="auto"/>
              <w:ind w:left="124" w:hanging="170"/>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детей с некоторыми культурными достопримечательностями родного города (театры, парки, зоопарк, фонтаны).</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ОПИСАНИЕ ОБРАЗОВАТЕЛЬНОЙ ДЕЯТЕЛЬНОСТИ ПО РЕЧЕВОМУ РАЗВИТИЮ</w:t>
      </w: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i/>
          <w:iCs/>
          <w:sz w:val="28"/>
          <w:szCs w:val="28"/>
        </w:rPr>
        <w:t>Основные направления реализации образовательной области «Речевое развитие»</w:t>
      </w:r>
    </w:p>
    <w:p w:rsidR="00A75C12" w:rsidRPr="00A75C12" w:rsidRDefault="00A75C12" w:rsidP="00A75C12">
      <w:pPr>
        <w:spacing w:after="0" w:line="240" w:lineRule="auto"/>
        <w:ind w:firstLine="709"/>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Основные направления работы по развитию речи детей:</w:t>
      </w:r>
    </w:p>
    <w:p w:rsidR="00A75C12" w:rsidRPr="00A75C12" w:rsidRDefault="00A75C12" w:rsidP="00A75C12">
      <w:pPr>
        <w:numPr>
          <w:ilvl w:val="0"/>
          <w:numId w:val="42"/>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u w:val="single"/>
        </w:rPr>
        <w:t>Развитие словаря:</w:t>
      </w:r>
      <w:r w:rsidRPr="00A75C12">
        <w:rPr>
          <w:rFonts w:ascii="Times New Roman" w:eastAsia="Calibri"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A75C12" w:rsidRPr="00A75C12" w:rsidRDefault="00A75C12" w:rsidP="00A75C12">
      <w:pPr>
        <w:numPr>
          <w:ilvl w:val="0"/>
          <w:numId w:val="42"/>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u w:val="single"/>
        </w:rPr>
        <w:t>Воспитание звуковой культуры речи:</w:t>
      </w:r>
      <w:r w:rsidRPr="00A75C12">
        <w:rPr>
          <w:rFonts w:ascii="Times New Roman" w:eastAsia="Calibri" w:hAnsi="Times New Roman" w:cs="Times New Roman"/>
          <w:sz w:val="28"/>
          <w:szCs w:val="28"/>
        </w:rPr>
        <w:t xml:space="preserve"> развитие восприятия звуков родной речи и произношения.</w:t>
      </w:r>
    </w:p>
    <w:p w:rsidR="00A75C12" w:rsidRPr="00A75C12" w:rsidRDefault="00A75C12" w:rsidP="00A75C12">
      <w:pPr>
        <w:numPr>
          <w:ilvl w:val="0"/>
          <w:numId w:val="42"/>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u w:val="single"/>
        </w:rPr>
        <w:t>Формирование грамматического строя:</w:t>
      </w:r>
    </w:p>
    <w:p w:rsidR="00A75C12" w:rsidRPr="00A75C12" w:rsidRDefault="00A75C12" w:rsidP="00A75C12">
      <w:pPr>
        <w:numPr>
          <w:ilvl w:val="0"/>
          <w:numId w:val="43"/>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Морфология (изменение слов по родам, числам, падежам)</w:t>
      </w:r>
    </w:p>
    <w:p w:rsidR="00A75C12" w:rsidRPr="00A75C12" w:rsidRDefault="00A75C12" w:rsidP="00A75C12">
      <w:pPr>
        <w:numPr>
          <w:ilvl w:val="0"/>
          <w:numId w:val="43"/>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Синтаксис (освоение различных типов словосочетаний и предложений)</w:t>
      </w:r>
    </w:p>
    <w:p w:rsidR="00A75C12" w:rsidRPr="00A75C12" w:rsidRDefault="00A75C12" w:rsidP="00A75C12">
      <w:pPr>
        <w:numPr>
          <w:ilvl w:val="0"/>
          <w:numId w:val="43"/>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Словообразование.</w:t>
      </w:r>
    </w:p>
    <w:p w:rsidR="00A75C12" w:rsidRPr="00A75C12" w:rsidRDefault="00A75C12" w:rsidP="00A75C12">
      <w:pPr>
        <w:numPr>
          <w:ilvl w:val="0"/>
          <w:numId w:val="42"/>
        </w:numPr>
        <w:spacing w:after="0" w:line="240" w:lineRule="auto"/>
        <w:ind w:left="426"/>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Развитие связной речи:</w:t>
      </w:r>
    </w:p>
    <w:p w:rsidR="00A75C12" w:rsidRPr="00A75C12" w:rsidRDefault="00A75C12" w:rsidP="00A75C12">
      <w:pPr>
        <w:numPr>
          <w:ilvl w:val="0"/>
          <w:numId w:val="44"/>
        </w:numPr>
        <w:spacing w:after="0" w:line="240" w:lineRule="auto"/>
        <w:ind w:left="1418"/>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Диалогическая (разговорная) речь</w:t>
      </w:r>
    </w:p>
    <w:p w:rsidR="00A75C12" w:rsidRPr="00A75C12" w:rsidRDefault="00A75C12" w:rsidP="00A75C12">
      <w:pPr>
        <w:numPr>
          <w:ilvl w:val="0"/>
          <w:numId w:val="44"/>
        </w:numPr>
        <w:spacing w:after="0" w:line="240" w:lineRule="auto"/>
        <w:ind w:left="1418"/>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Монологическая речь (рассказывание).</w:t>
      </w:r>
    </w:p>
    <w:p w:rsidR="00A75C12" w:rsidRPr="00A75C12" w:rsidRDefault="00A75C12" w:rsidP="00A75C12">
      <w:pPr>
        <w:numPr>
          <w:ilvl w:val="0"/>
          <w:numId w:val="42"/>
        </w:numPr>
        <w:spacing w:after="0" w:line="240" w:lineRule="auto"/>
        <w:ind w:left="426"/>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Формирование элементарного осознания явлений языка и речи:</w:t>
      </w:r>
      <w:r w:rsidRPr="00A75C12">
        <w:rPr>
          <w:rFonts w:ascii="Times New Roman" w:eastAsia="Calibri" w:hAnsi="Times New Roman" w:cs="Times New Roman"/>
          <w:sz w:val="28"/>
          <w:szCs w:val="28"/>
        </w:rPr>
        <w:t xml:space="preserve"> различение звука и слова, нахождение места звука в слове.</w:t>
      </w:r>
    </w:p>
    <w:p w:rsidR="00A75C12" w:rsidRPr="00A75C12" w:rsidRDefault="00A75C12" w:rsidP="00A75C12">
      <w:pPr>
        <w:numPr>
          <w:ilvl w:val="0"/>
          <w:numId w:val="42"/>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u w:val="single"/>
        </w:rPr>
        <w:t>Воспитание любви и интереса к художественному слову. Художественная литература:</w:t>
      </w:r>
    </w:p>
    <w:p w:rsidR="00A75C12" w:rsidRPr="00A75C12" w:rsidRDefault="00A75C12" w:rsidP="00A75C12">
      <w:pPr>
        <w:numPr>
          <w:ilvl w:val="0"/>
          <w:numId w:val="45"/>
        </w:numPr>
        <w:spacing w:after="0" w:line="240" w:lineRule="auto"/>
        <w:ind w:left="1418"/>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расширение читательских интересов детей</w:t>
      </w:r>
    </w:p>
    <w:p w:rsidR="00A75C12" w:rsidRPr="00A75C12" w:rsidRDefault="00A75C12" w:rsidP="00A75C12">
      <w:pPr>
        <w:numPr>
          <w:ilvl w:val="0"/>
          <w:numId w:val="45"/>
        </w:numPr>
        <w:spacing w:after="0" w:line="240" w:lineRule="auto"/>
        <w:ind w:left="1418"/>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восприятие литературного текста</w:t>
      </w:r>
    </w:p>
    <w:p w:rsidR="00A75C12" w:rsidRPr="00A75C12" w:rsidRDefault="00A75C12" w:rsidP="00A75C12">
      <w:pPr>
        <w:numPr>
          <w:ilvl w:val="0"/>
          <w:numId w:val="45"/>
        </w:numPr>
        <w:spacing w:after="0" w:line="240" w:lineRule="auto"/>
        <w:ind w:left="1418"/>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творческая деятельность на основе литературного текста.</w:t>
      </w:r>
    </w:p>
    <w:p w:rsidR="00A75C12" w:rsidRPr="00A75C12" w:rsidRDefault="00A75C12" w:rsidP="00A75C12">
      <w:pPr>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340"/>
      </w:tblGrid>
      <w:tr w:rsidR="00A75C12" w:rsidRPr="00A75C12" w:rsidTr="00A75C12">
        <w:trPr>
          <w:trHeight w:val="436"/>
        </w:trPr>
        <w:tc>
          <w:tcPr>
            <w:tcW w:w="3936" w:type="dxa"/>
            <w:hideMark/>
          </w:tcPr>
          <w:p w:rsidR="00A75C12" w:rsidRPr="00A75C12" w:rsidRDefault="00A75C12" w:rsidP="00A75C12">
            <w:pPr>
              <w:spacing w:before="100" w:beforeAutospacing="1" w:after="100" w:afterAutospacing="1"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bCs/>
                <w:i/>
                <w:sz w:val="28"/>
                <w:szCs w:val="28"/>
              </w:rPr>
              <w:t>Задачи</w:t>
            </w:r>
          </w:p>
        </w:tc>
        <w:tc>
          <w:tcPr>
            <w:tcW w:w="11340" w:type="dxa"/>
            <w:hideMark/>
          </w:tcPr>
          <w:p w:rsidR="00A75C12" w:rsidRPr="00A75C12" w:rsidRDefault="00A75C12" w:rsidP="00A75C12">
            <w:pPr>
              <w:spacing w:before="100" w:beforeAutospacing="1" w:after="100" w:afterAutospacing="1"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Содержание</w:t>
            </w:r>
          </w:p>
        </w:tc>
      </w:tr>
      <w:tr w:rsidR="00A75C12" w:rsidRPr="00A75C12" w:rsidTr="00A75C12">
        <w:trPr>
          <w:trHeight w:val="20"/>
        </w:trPr>
        <w:tc>
          <w:tcPr>
            <w:tcW w:w="3936" w:type="dxa"/>
            <w:hideMark/>
          </w:tcPr>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умение использовать вариативные формы приветствия, прощания, благодарности, обращения с просьбой;</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поддерживать стремление задавать и правильно формулировать вопросы, при ответах на вопросы использовать элементы объяснительной речи;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умение пересказывать сказки, составлять описательные рассказы о предметах и объектах, по картинкам;</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обогащать словарь посредством ознакомления </w:t>
            </w:r>
            <w:r w:rsidRPr="00A75C12">
              <w:rPr>
                <w:rFonts w:ascii="Times New Roman" w:eastAsia="Calibri" w:hAnsi="Times New Roman" w:cs="Times New Roman"/>
                <w:sz w:val="28"/>
                <w:szCs w:val="28"/>
              </w:rPr>
              <w:lastRenderedPageBreak/>
              <w:t>детей со свойствами и качествами объектов, предметов и материалов и выполнения обследовательских действий;</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умение чистого произношения звуков родного языка, правильного словопроизношения;</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tc>
        <w:tc>
          <w:tcPr>
            <w:tcW w:w="11340"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lastRenderedPageBreak/>
              <w:t>Владение речью как средством общения и культуры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дайте,пожалуйста), благодарности (спасибо; большое спасибо), обиды, жалобы. Обращение к сверстнику по имени, к взрослому – по имени и отчеству.</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Развитие связной, грамматически правильной диалогической и монологической речи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Развитие речевого творчества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Обогащение активного словаря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Освоение и использование в речи: названий предметов и материалов, из которых они изготовлены (</w:t>
            </w:r>
            <w:r w:rsidRPr="00A75C12">
              <w:rPr>
                <w:rFonts w:ascii="Times New Roman" w:eastAsia="Calibri" w:hAnsi="Times New Roman" w:cs="Times New Roman"/>
                <w:i/>
                <w:iCs/>
                <w:sz w:val="28"/>
                <w:szCs w:val="28"/>
              </w:rPr>
              <w:t>ткань</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бумага</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дерево</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резина</w:t>
            </w:r>
            <w:r w:rsidRPr="00A75C12">
              <w:rPr>
                <w:rFonts w:ascii="Times New Roman" w:eastAsia="Calibri" w:hAnsi="Times New Roman" w:cs="Times New Roman"/>
                <w:sz w:val="28"/>
                <w:szCs w:val="28"/>
              </w:rPr>
              <w:t xml:space="preserve">); названий живых существ и сред их обитания </w:t>
            </w:r>
            <w:r w:rsidRPr="00A75C12">
              <w:rPr>
                <w:rFonts w:ascii="Times New Roman" w:eastAsia="Calibri" w:hAnsi="Times New Roman" w:cs="Times New Roman"/>
                <w:sz w:val="28"/>
                <w:szCs w:val="28"/>
              </w:rPr>
              <w:lastRenderedPageBreak/>
              <w:t>(</w:t>
            </w:r>
            <w:r w:rsidRPr="00A75C12">
              <w:rPr>
                <w:rFonts w:ascii="Times New Roman" w:eastAsia="Calibri" w:hAnsi="Times New Roman" w:cs="Times New Roman"/>
                <w:i/>
                <w:iCs/>
                <w:sz w:val="28"/>
                <w:szCs w:val="28"/>
              </w:rPr>
              <w:t>земля</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почва</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воздух</w:t>
            </w:r>
            <w:r w:rsidRPr="00A75C12">
              <w:rPr>
                <w:rFonts w:ascii="Times New Roman" w:eastAsia="Calibri" w:hAnsi="Times New Roman" w:cs="Times New Roman"/>
                <w:sz w:val="28"/>
                <w:szCs w:val="28"/>
              </w:rPr>
              <w:t>), некоторых трудовых процессов (</w:t>
            </w:r>
            <w:r w:rsidRPr="00A75C12">
              <w:rPr>
                <w:rFonts w:ascii="Times New Roman" w:eastAsia="Calibri" w:hAnsi="Times New Roman" w:cs="Times New Roman"/>
                <w:i/>
                <w:iCs/>
                <w:sz w:val="28"/>
                <w:szCs w:val="28"/>
              </w:rPr>
              <w:t xml:space="preserve">кормление </w:t>
            </w:r>
            <w:r w:rsidRPr="00A75C12">
              <w:rPr>
                <w:rFonts w:ascii="Times New Roman" w:eastAsia="Calibri" w:hAnsi="Times New Roman" w:cs="Times New Roman"/>
                <w:sz w:val="28"/>
                <w:szCs w:val="28"/>
              </w:rPr>
              <w:t xml:space="preserve">животных, </w:t>
            </w:r>
            <w:r w:rsidRPr="00A75C12">
              <w:rPr>
                <w:rFonts w:ascii="Times New Roman" w:eastAsia="Calibri" w:hAnsi="Times New Roman" w:cs="Times New Roman"/>
                <w:i/>
                <w:iCs/>
                <w:sz w:val="28"/>
                <w:szCs w:val="28"/>
              </w:rPr>
              <w:t xml:space="preserve">выращивание </w:t>
            </w:r>
            <w:r w:rsidRPr="00A75C12">
              <w:rPr>
                <w:rFonts w:ascii="Times New Roman" w:eastAsia="Calibri" w:hAnsi="Times New Roman" w:cs="Times New Roman"/>
                <w:sz w:val="28"/>
                <w:szCs w:val="28"/>
              </w:rPr>
              <w:t xml:space="preserve">овощей, </w:t>
            </w:r>
            <w:r w:rsidRPr="00A75C12">
              <w:rPr>
                <w:rFonts w:ascii="Times New Roman" w:eastAsia="Calibri" w:hAnsi="Times New Roman" w:cs="Times New Roman"/>
                <w:i/>
                <w:iCs/>
                <w:sz w:val="28"/>
                <w:szCs w:val="28"/>
              </w:rPr>
              <w:t xml:space="preserve">стирка </w:t>
            </w:r>
            <w:r w:rsidRPr="00A75C12">
              <w:rPr>
                <w:rFonts w:ascii="Times New Roman" w:eastAsia="Calibri" w:hAnsi="Times New Roman" w:cs="Times New Roman"/>
                <w:sz w:val="28"/>
                <w:szCs w:val="28"/>
              </w:rPr>
              <w:t xml:space="preserve">белья, </w:t>
            </w:r>
            <w:r w:rsidRPr="00A75C12">
              <w:rPr>
                <w:rFonts w:ascii="Times New Roman" w:eastAsia="Calibri" w:hAnsi="Times New Roman" w:cs="Times New Roman"/>
                <w:i/>
                <w:iCs/>
                <w:sz w:val="28"/>
                <w:szCs w:val="28"/>
              </w:rPr>
              <w:t xml:space="preserve">сервировка </w:t>
            </w:r>
            <w:r w:rsidRPr="00A75C12">
              <w:rPr>
                <w:rFonts w:ascii="Times New Roman" w:eastAsia="Calibri" w:hAnsi="Times New Roman" w:cs="Times New Roman"/>
                <w:sz w:val="28"/>
                <w:szCs w:val="28"/>
              </w:rPr>
              <w:t>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A75C12">
              <w:rPr>
                <w:rFonts w:ascii="Times New Roman" w:eastAsia="Calibri" w:hAnsi="Times New Roman" w:cs="Times New Roman"/>
                <w:i/>
                <w:iCs/>
                <w:sz w:val="28"/>
                <w:szCs w:val="28"/>
              </w:rPr>
              <w:t>мягче</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светлее</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темнее</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толще</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 xml:space="preserve">тверже </w:t>
            </w:r>
            <w:r w:rsidRPr="00A75C12">
              <w:rPr>
                <w:rFonts w:ascii="Times New Roman" w:eastAsia="Calibri" w:hAnsi="Times New Roman" w:cs="Times New Roman"/>
                <w:sz w:val="28"/>
                <w:szCs w:val="28"/>
              </w:rPr>
              <w:t>и т. п.), явлений (</w:t>
            </w:r>
            <w:r w:rsidRPr="00A75C12">
              <w:rPr>
                <w:rFonts w:ascii="Times New Roman" w:eastAsia="Calibri" w:hAnsi="Times New Roman" w:cs="Times New Roman"/>
                <w:i/>
                <w:iCs/>
                <w:sz w:val="28"/>
                <w:szCs w:val="28"/>
              </w:rPr>
              <w:t>холодно</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мокро</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 xml:space="preserve">солнечно </w:t>
            </w:r>
            <w:r w:rsidRPr="00A75C12">
              <w:rPr>
                <w:rFonts w:ascii="Times New Roman" w:eastAsia="Calibri" w:hAnsi="Times New Roman" w:cs="Times New Roman"/>
                <w:sz w:val="28"/>
                <w:szCs w:val="28"/>
              </w:rPr>
              <w:t>и др.);слов, обозначающих некоторые родовые и видовые обобщения (</w:t>
            </w:r>
            <w:r w:rsidRPr="00A75C12">
              <w:rPr>
                <w:rFonts w:ascii="Times New Roman" w:eastAsia="Calibri" w:hAnsi="Times New Roman" w:cs="Times New Roman"/>
                <w:i/>
                <w:iCs/>
                <w:sz w:val="28"/>
                <w:szCs w:val="28"/>
              </w:rPr>
              <w:t>игрушки</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посуда</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животные</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 xml:space="preserve">растения </w:t>
            </w:r>
            <w:r w:rsidRPr="00A75C12">
              <w:rPr>
                <w:rFonts w:ascii="Times New Roman" w:eastAsia="Calibri" w:hAnsi="Times New Roman" w:cs="Times New Roman"/>
                <w:sz w:val="28"/>
                <w:szCs w:val="28"/>
              </w:rPr>
              <w:t xml:space="preserve">и др.), а также лежащие в основе этих обобщений существенные признаки (живые организмы – </w:t>
            </w:r>
            <w:r w:rsidRPr="00A75C12">
              <w:rPr>
                <w:rFonts w:ascii="Times New Roman" w:eastAsia="Calibri" w:hAnsi="Times New Roman" w:cs="Times New Roman"/>
                <w:i/>
                <w:iCs/>
                <w:sz w:val="28"/>
                <w:szCs w:val="28"/>
              </w:rPr>
              <w:t>растут</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размножаются</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развиваются</w:t>
            </w:r>
            <w:r w:rsidRPr="00A75C12">
              <w:rPr>
                <w:rFonts w:ascii="Times New Roman" w:eastAsia="Calibri" w:hAnsi="Times New Roman" w:cs="Times New Roman"/>
                <w:sz w:val="28"/>
                <w:szCs w:val="28"/>
              </w:rPr>
              <w:t xml:space="preserve">; посуда – это то, </w:t>
            </w:r>
            <w:r w:rsidRPr="00A75C12">
              <w:rPr>
                <w:rFonts w:ascii="Times New Roman" w:eastAsia="Calibri" w:hAnsi="Times New Roman" w:cs="Times New Roman"/>
                <w:i/>
                <w:iCs/>
                <w:sz w:val="28"/>
                <w:szCs w:val="28"/>
              </w:rPr>
              <w:t>что необходимо людям для еды</w:t>
            </w:r>
            <w:r w:rsidRPr="00A75C12">
              <w:rPr>
                <w:rFonts w:ascii="Times New Roman" w:eastAsia="Calibri" w:hAnsi="Times New Roman" w:cs="Times New Roman"/>
                <w:sz w:val="28"/>
                <w:szCs w:val="28"/>
              </w:rPr>
              <w:t xml:space="preserve">, </w:t>
            </w:r>
            <w:r w:rsidRPr="00A75C12">
              <w:rPr>
                <w:rFonts w:ascii="Times New Roman" w:eastAsia="Calibri" w:hAnsi="Times New Roman" w:cs="Times New Roman"/>
                <w:i/>
                <w:iCs/>
                <w:sz w:val="28"/>
                <w:szCs w:val="28"/>
              </w:rPr>
              <w:t xml:space="preserve">приготовления и хранения пищи </w:t>
            </w:r>
            <w:r w:rsidRPr="00A75C12">
              <w:rPr>
                <w:rFonts w:ascii="Times New Roman" w:eastAsia="Calibri" w:hAnsi="Times New Roman" w:cs="Times New Roman"/>
                <w:sz w:val="28"/>
                <w:szCs w:val="28"/>
              </w:rPr>
              <w:t>и т. д.); слов извинения, участия, эмоционального сочувствия.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Развитие звуковой и интонационной культуры речи, фонематического слуха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стихотворения.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Формирование звуковой аналитико-синтетической активности как предпосылки обучения грамоте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узнавать слова на заданный звук (сначала на основе наглядности, затем – по представлению).</w:t>
            </w:r>
          </w:p>
        </w:tc>
      </w:tr>
    </w:tbl>
    <w:p w:rsidR="00A75C12" w:rsidRPr="00A75C12" w:rsidRDefault="00A75C12" w:rsidP="00A75C12">
      <w:pPr>
        <w:spacing w:after="0" w:line="240" w:lineRule="auto"/>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lastRenderedPageBreak/>
        <w:t>«Родной край» (система работы по краеведению, приобщению дошкольников к культурному наследию русского народа)</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A75C12">
        <w:rPr>
          <w:rFonts w:ascii="Times New Roman" w:eastAsia="Calibri" w:hAnsi="Times New Roman" w:cs="Times New Roman"/>
          <w:bCs/>
          <w:iCs/>
          <w:sz w:val="28"/>
          <w:szCs w:val="28"/>
        </w:rPr>
        <w:t xml:space="preserve">представлена следующими разделом: </w:t>
      </w:r>
    </w:p>
    <w:p w:rsidR="00A75C12" w:rsidRPr="00A75C12" w:rsidRDefault="00A75C12" w:rsidP="00A75C12">
      <w:pPr>
        <w:numPr>
          <w:ilvl w:val="0"/>
          <w:numId w:val="38"/>
        </w:numPr>
        <w:spacing w:after="0" w:line="240"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«Русский фольклор»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13619"/>
      </w:tblGrid>
      <w:tr w:rsidR="00A75C12" w:rsidRPr="00A75C12" w:rsidTr="00A75C12">
        <w:tc>
          <w:tcPr>
            <w:tcW w:w="1515" w:type="dxa"/>
          </w:tcPr>
          <w:p w:rsidR="00A75C12" w:rsidRPr="00A75C12" w:rsidRDefault="00A75C12" w:rsidP="00A75C12">
            <w:pPr>
              <w:spacing w:after="160" w:line="240" w:lineRule="exact"/>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Русский фольклор</w:t>
            </w:r>
          </w:p>
        </w:tc>
        <w:tc>
          <w:tcPr>
            <w:tcW w:w="13619" w:type="dxa"/>
          </w:tcPr>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Побуждать детей к совместному со взрослым составлению небольших рассказов на основе малых </w:t>
            </w:r>
            <w:r w:rsidRPr="00A75C12">
              <w:rPr>
                <w:rFonts w:ascii="Times New Roman" w:eastAsia="Calibri" w:hAnsi="Times New Roman" w:cs="Times New Roman"/>
                <w:sz w:val="28"/>
                <w:szCs w:val="28"/>
              </w:rPr>
              <w:lastRenderedPageBreak/>
              <w:t>фольклорных форм.</w:t>
            </w:r>
          </w:p>
        </w:tc>
      </w:tr>
    </w:tbl>
    <w:p w:rsidR="00A75C12" w:rsidRPr="00A75C12" w:rsidRDefault="00A75C12" w:rsidP="00A75C12">
      <w:pPr>
        <w:spacing w:after="0" w:line="240" w:lineRule="auto"/>
        <w:rPr>
          <w:rFonts w:ascii="Times New Roman" w:eastAsia="Calibri" w:hAnsi="Times New Roman" w:cs="Times New Roman"/>
          <w:b/>
          <w:sz w:val="28"/>
          <w:szCs w:val="28"/>
        </w:rPr>
      </w:pPr>
      <w:r w:rsidRPr="00A75C12">
        <w:rPr>
          <w:rFonts w:ascii="Times New Roman" w:eastAsia="Calibri" w:hAnsi="Times New Roman" w:cs="Times New Roman"/>
          <w:b/>
          <w:sz w:val="28"/>
          <w:szCs w:val="28"/>
        </w:rPr>
        <w:lastRenderedPageBreak/>
        <w:t>ОПИСАНИЕ ОБРАЗОВАТЕЛЬНОЙ ДЕЯТЕЛЬНОСТИ ПО СОЦИАЛЬНО-КОММУНИКАТИВНОМУ РАЗВИТИЮ</w:t>
      </w: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i/>
          <w:iCs/>
          <w:sz w:val="28"/>
          <w:szCs w:val="28"/>
        </w:rPr>
        <w:t>Основные направления реализации образовательной области «Социально-коммуникативное развитие»</w:t>
      </w:r>
    </w:p>
    <w:p w:rsidR="00A75C12" w:rsidRPr="00A75C12" w:rsidRDefault="00A75C12" w:rsidP="00A75C12">
      <w:pPr>
        <w:numPr>
          <w:ilvl w:val="0"/>
          <w:numId w:val="46"/>
        </w:numPr>
        <w:spacing w:after="160" w:line="259"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Развитие игровой деятельности детей с целью освоения различных социальных ролей </w:t>
      </w:r>
    </w:p>
    <w:p w:rsidR="00A75C12" w:rsidRPr="00A75C12" w:rsidRDefault="00A75C12" w:rsidP="00A75C12">
      <w:pPr>
        <w:numPr>
          <w:ilvl w:val="0"/>
          <w:numId w:val="46"/>
        </w:numPr>
        <w:spacing w:after="160" w:line="259"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основ социальной культуры  у дошкольников</w:t>
      </w:r>
    </w:p>
    <w:p w:rsidR="00A75C12" w:rsidRPr="00A75C12" w:rsidRDefault="00A75C12" w:rsidP="00A75C12">
      <w:pPr>
        <w:numPr>
          <w:ilvl w:val="0"/>
          <w:numId w:val="46"/>
        </w:numPr>
        <w:spacing w:after="160" w:line="259"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Трудовое воспитание </w:t>
      </w:r>
    </w:p>
    <w:p w:rsidR="00A75C12" w:rsidRPr="00A75C12" w:rsidRDefault="00A75C12" w:rsidP="00A75C12">
      <w:pPr>
        <w:numPr>
          <w:ilvl w:val="0"/>
          <w:numId w:val="46"/>
        </w:numPr>
        <w:spacing w:after="160" w:line="259"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основ безопасного поведения в быту, социуме, природе</w:t>
      </w:r>
    </w:p>
    <w:p w:rsidR="00A75C12" w:rsidRPr="00A75C12" w:rsidRDefault="00A75C12" w:rsidP="00A75C12">
      <w:pPr>
        <w:spacing w:after="0" w:line="240" w:lineRule="auto"/>
        <w:ind w:left="360"/>
        <w:jc w:val="center"/>
        <w:rPr>
          <w:rFonts w:ascii="Times New Roman" w:eastAsia="Calibri" w:hAnsi="Times New Roman" w:cs="Times New Roman"/>
          <w:sz w:val="28"/>
          <w:szCs w:val="28"/>
        </w:rPr>
      </w:pPr>
    </w:p>
    <w:p w:rsidR="00A75C12" w:rsidRPr="00A75C12" w:rsidRDefault="00A75C12" w:rsidP="00A75C12">
      <w:pPr>
        <w:spacing w:after="0" w:line="240" w:lineRule="auto"/>
        <w:ind w:left="360"/>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1. Развитие игровой деятельности детей</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3041"/>
      </w:tblGrid>
      <w:tr w:rsidR="00A75C12" w:rsidRPr="00A75C12" w:rsidTr="00A75C12">
        <w:trPr>
          <w:trHeight w:val="319"/>
        </w:trPr>
        <w:tc>
          <w:tcPr>
            <w:tcW w:w="2660"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bCs/>
                <w:i/>
                <w:sz w:val="28"/>
              </w:rPr>
              <w:t>Задачи</w:t>
            </w:r>
          </w:p>
        </w:tc>
        <w:tc>
          <w:tcPr>
            <w:tcW w:w="13041"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i/>
                <w:sz w:val="28"/>
              </w:rPr>
              <w:t>Содержание</w:t>
            </w:r>
          </w:p>
        </w:tc>
      </w:tr>
      <w:tr w:rsidR="00A75C12" w:rsidRPr="00A75C12" w:rsidTr="00A75C12">
        <w:trPr>
          <w:trHeight w:val="20"/>
        </w:trPr>
        <w:tc>
          <w:tcPr>
            <w:tcW w:w="15701" w:type="dxa"/>
            <w:gridSpan w:val="2"/>
            <w:hideMark/>
          </w:tcPr>
          <w:p w:rsidR="00A75C12" w:rsidRPr="00A75C12" w:rsidRDefault="00A75C12" w:rsidP="00A75C12">
            <w:pPr>
              <w:autoSpaceDE w:val="0"/>
              <w:autoSpaceDN w:val="0"/>
              <w:adjustRightInd w:val="0"/>
              <w:spacing w:after="0" w:line="240" w:lineRule="auto"/>
              <w:jc w:val="center"/>
              <w:rPr>
                <w:rFonts w:ascii="Times New Roman" w:eastAsia="Calibri" w:hAnsi="Times New Roman" w:cs="Times New Roman"/>
                <w:b/>
                <w:bCs/>
                <w:sz w:val="28"/>
              </w:rPr>
            </w:pPr>
            <w:r w:rsidRPr="00A75C12">
              <w:rPr>
                <w:rFonts w:ascii="Times New Roman" w:eastAsia="Calibri" w:hAnsi="Times New Roman" w:cs="Times New Roman"/>
                <w:b/>
                <w:bCs/>
                <w:sz w:val="28"/>
              </w:rPr>
              <w:t>Средняя группа</w:t>
            </w:r>
          </w:p>
        </w:tc>
      </w:tr>
      <w:tr w:rsidR="00A75C12" w:rsidRPr="00A75C12" w:rsidTr="00A75C12">
        <w:trPr>
          <w:trHeight w:val="20"/>
        </w:trPr>
        <w:tc>
          <w:tcPr>
            <w:tcW w:w="2660" w:type="dxa"/>
            <w:hideMark/>
          </w:tcPr>
          <w:p w:rsidR="00A75C12" w:rsidRPr="00A75C12" w:rsidRDefault="00A75C12" w:rsidP="00A75C12">
            <w:pPr>
              <w:numPr>
                <w:ilvl w:val="0"/>
                <w:numId w:val="47"/>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w:t>
            </w:r>
            <w:r w:rsidRPr="00A75C12">
              <w:rPr>
                <w:rFonts w:ascii="Times New Roman" w:eastAsia="Calibri" w:hAnsi="Times New Roman" w:cs="Times New Roman"/>
                <w:sz w:val="28"/>
              </w:rPr>
              <w:lastRenderedPageBreak/>
              <w:t>реальной и воображаемой игровых ситуациях);</w:t>
            </w:r>
          </w:p>
          <w:p w:rsidR="00A75C12" w:rsidRPr="00A75C12" w:rsidRDefault="00A75C12" w:rsidP="00A75C12">
            <w:pPr>
              <w:numPr>
                <w:ilvl w:val="0"/>
                <w:numId w:val="47"/>
              </w:numPr>
              <w:autoSpaceDE w:val="0"/>
              <w:autoSpaceDN w:val="0"/>
              <w:adjustRightInd w:val="0"/>
              <w:spacing w:after="160" w:line="259" w:lineRule="auto"/>
              <w:ind w:left="142" w:right="-108" w:hanging="142"/>
              <w:jc w:val="center"/>
              <w:rPr>
                <w:rFonts w:ascii="Times New Roman" w:eastAsia="Calibri" w:hAnsi="Times New Roman" w:cs="Times New Roman"/>
                <w:sz w:val="28"/>
              </w:rPr>
            </w:pPr>
            <w:r w:rsidRPr="00A75C12">
              <w:rPr>
                <w:rFonts w:ascii="Times New Roman" w:eastAsia="Calibri" w:hAnsi="Times New Roman" w:cs="Times New Roman"/>
                <w:sz w:val="28"/>
              </w:rPr>
              <w:t>обогащать содержание детских игр, развивать воображение, творчество, интерес к игровому экспериментированию;</w:t>
            </w:r>
          </w:p>
          <w:p w:rsidR="00A75C12" w:rsidRPr="00A75C12" w:rsidRDefault="00A75C12" w:rsidP="00A75C12">
            <w:pPr>
              <w:numPr>
                <w:ilvl w:val="0"/>
                <w:numId w:val="47"/>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формировать умение следовать игровым правилам в дидактических, подвижных, развивающих играх;</w:t>
            </w:r>
          </w:p>
          <w:p w:rsidR="00A75C12" w:rsidRPr="00A75C12" w:rsidRDefault="00A75C12" w:rsidP="00A75C12">
            <w:pPr>
              <w:numPr>
                <w:ilvl w:val="0"/>
                <w:numId w:val="47"/>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воспитывать доброжелательные отношения между детьми, обогащать способы их игрового взаимодействия.</w:t>
            </w:r>
          </w:p>
        </w:tc>
        <w:tc>
          <w:tcPr>
            <w:tcW w:w="13041"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u w:val="single"/>
              </w:rPr>
            </w:pPr>
            <w:r w:rsidRPr="00A75C12">
              <w:rPr>
                <w:rFonts w:ascii="Times New Roman" w:eastAsia="Calibri" w:hAnsi="Times New Roman" w:cs="Times New Roman"/>
                <w:b/>
                <w:bCs/>
                <w:i/>
                <w:sz w:val="28"/>
                <w:u w:val="single"/>
              </w:rPr>
              <w:lastRenderedPageBreak/>
              <w:t>Сюжетно-ролевые игры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потематике событий (мама с дочкой собрались идти в гости, сначала они зашли в</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 xml:space="preserve">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игровойпозицией (диалоги по телефону в разных ролях – мамы, папы, бабушки, детей).Освоение способа сокращения предметных игровых действий детей за счетобозначения части сюжета в речевом </w:t>
            </w:r>
            <w:r w:rsidRPr="00A75C12">
              <w:rPr>
                <w:rFonts w:ascii="Times New Roman" w:eastAsia="Calibri" w:hAnsi="Times New Roman" w:cs="Times New Roman"/>
                <w:sz w:val="28"/>
              </w:rPr>
              <w:lastRenderedPageBreak/>
              <w:t>плане («Как будто мы уже покормили кукол и теперь будем одевать их на прогулку»).</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Кконцу года самостоятельное придумывание реплик игровых персонажей, использование разных интонаций в ролевых диалогах, комбинирование в сюжете 3 – 4-х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u w:val="single"/>
              </w:rPr>
            </w:pPr>
            <w:r w:rsidRPr="00A75C12">
              <w:rPr>
                <w:rFonts w:ascii="Times New Roman" w:eastAsia="Calibri" w:hAnsi="Times New Roman" w:cs="Times New Roman"/>
                <w:b/>
                <w:bCs/>
                <w:i/>
                <w:sz w:val="28"/>
                <w:u w:val="single"/>
              </w:rPr>
              <w:t>Режиссерские игры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Участие в режиссерских играх на основе литературного опыта, впечатлений отпросмотра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u w:val="single"/>
              </w:rPr>
            </w:pPr>
            <w:r w:rsidRPr="00A75C12">
              <w:rPr>
                <w:rFonts w:ascii="Times New Roman" w:eastAsia="Calibri" w:hAnsi="Times New Roman" w:cs="Times New Roman"/>
                <w:b/>
                <w:bCs/>
                <w:i/>
                <w:sz w:val="28"/>
                <w:u w:val="single"/>
              </w:rPr>
              <w:t>Игровые импровизации и театрализация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обезьянка»).Освоение умений жестом показать: маленькая бусинка, куколка — вот такая; огромный снежный ком, дом, гора — вот такие, передать </w:t>
            </w:r>
            <w:r w:rsidRPr="00A75C12">
              <w:rPr>
                <w:rFonts w:ascii="Times New Roman" w:eastAsia="Calibri" w:hAnsi="Times New Roman" w:cs="Times New Roman"/>
                <w:sz w:val="28"/>
              </w:rPr>
              <w:lastRenderedPageBreak/>
              <w:t>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u w:val="single"/>
              </w:rPr>
            </w:pPr>
            <w:r w:rsidRPr="00A75C12">
              <w:rPr>
                <w:rFonts w:ascii="Times New Roman" w:eastAsia="Calibri" w:hAnsi="Times New Roman" w:cs="Times New Roman"/>
                <w:b/>
                <w:bCs/>
                <w:i/>
                <w:sz w:val="28"/>
                <w:u w:val="single"/>
              </w:rPr>
              <w:t>Игра-экспериментирование с различными предметами и материалами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Cs/>
                <w:i/>
                <w:iCs/>
                <w:sz w:val="28"/>
                <w:u w:val="single"/>
              </w:rPr>
              <w:t>Игры с водой, снегом, льдом</w:t>
            </w:r>
            <w:r w:rsidRPr="00A75C12">
              <w:rPr>
                <w:rFonts w:ascii="Times New Roman" w:eastAsia="Calibri" w:hAnsi="Times New Roman" w:cs="Times New Roman"/>
                <w:i/>
                <w:sz w:val="28"/>
                <w:u w:val="single"/>
              </w:rPr>
              <w:t>.</w:t>
            </w:r>
            <w:r w:rsidRPr="00A75C12">
              <w:rPr>
                <w:rFonts w:ascii="Times New Roman" w:eastAsia="Calibri" w:hAnsi="Times New Roman" w:cs="Times New Roman"/>
                <w:sz w:val="28"/>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инасыщенности и наблюдение за «путешествием» капельки). «Льдинки»(замораживание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тонет»(испытание на плавучесть игрушек из разного материала). «Снежные фигуры» (лепка из снега снежных баб, снегурочек, зайчиков, игра в снежное царство), «Кто прошел?»(узнавать следы на снегу по отпечаткам).</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Cs/>
                <w:i/>
                <w:iCs/>
                <w:sz w:val="28"/>
                <w:u w:val="single"/>
              </w:rPr>
              <w:t>Игры с мыльной водой и пеной</w:t>
            </w:r>
            <w:r w:rsidRPr="00A75C12">
              <w:rPr>
                <w:rFonts w:ascii="Times New Roman" w:eastAsia="Calibri" w:hAnsi="Times New Roman" w:cs="Times New Roman"/>
                <w:sz w:val="28"/>
                <w:u w:val="single"/>
              </w:rPr>
              <w:t>.</w:t>
            </w:r>
            <w:r w:rsidRPr="00A75C12">
              <w:rPr>
                <w:rFonts w:ascii="Times New Roman" w:eastAsia="Calibri" w:hAnsi="Times New Roman" w:cs="Times New Roman"/>
                <w:sz w:val="28"/>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ит. п. в мыльную воду с целью получения самой большой). «Подушка из пены»(испытание: какие предметы, из каких материалов могут лежать на поверхности пены).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Cs/>
                <w:i/>
                <w:iCs/>
                <w:sz w:val="28"/>
                <w:u w:val="single"/>
              </w:rPr>
              <w:t>Игры с зеркалом</w:t>
            </w:r>
            <w:r w:rsidRPr="00A75C12">
              <w:rPr>
                <w:rFonts w:ascii="Times New Roman" w:eastAsia="Calibri" w:hAnsi="Times New Roman" w:cs="Times New Roman"/>
                <w:sz w:val="28"/>
                <w:u w:val="single"/>
              </w:rPr>
              <w:t>.</w:t>
            </w:r>
            <w:r w:rsidRPr="00A75C12">
              <w:rPr>
                <w:rFonts w:ascii="Times New Roman" w:eastAsia="Calibri" w:hAnsi="Times New Roman" w:cs="Times New Roman"/>
                <w:sz w:val="28"/>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Cs/>
                <w:i/>
                <w:iCs/>
                <w:sz w:val="28"/>
                <w:u w:val="single"/>
              </w:rPr>
              <w:t>Игры со светом</w:t>
            </w:r>
            <w:r w:rsidRPr="00A75C12">
              <w:rPr>
                <w:rFonts w:ascii="Times New Roman" w:eastAsia="Calibri" w:hAnsi="Times New Roman" w:cs="Times New Roman"/>
                <w:sz w:val="28"/>
                <w:u w:val="single"/>
              </w:rPr>
              <w:t>.</w:t>
            </w:r>
            <w:r w:rsidRPr="00A75C12">
              <w:rPr>
                <w:rFonts w:ascii="Times New Roman" w:eastAsia="Calibri" w:hAnsi="Times New Roman" w:cs="Times New Roman"/>
                <w:sz w:val="28"/>
              </w:rPr>
              <w:t xml:space="preserve"> «Театр теней», «У кого тень интересней», «Угадай, чья тень»(экспериментирование с тенью), «Прятки и поиски» (поиск спрятанного предмета с помощью фонарика в темноте).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Cs/>
                <w:i/>
                <w:iCs/>
                <w:sz w:val="28"/>
                <w:u w:val="single"/>
              </w:rPr>
              <w:t>Игры со стеклами</w:t>
            </w:r>
            <w:r w:rsidRPr="00A75C12">
              <w:rPr>
                <w:rFonts w:ascii="Times New Roman" w:eastAsia="Calibri" w:hAnsi="Times New Roman" w:cs="Times New Roman"/>
                <w:sz w:val="28"/>
                <w:u w:val="single"/>
              </w:rPr>
              <w:t>.</w:t>
            </w:r>
            <w:r w:rsidRPr="00A75C12">
              <w:rPr>
                <w:rFonts w:ascii="Times New Roman" w:eastAsia="Calibri" w:hAnsi="Times New Roman" w:cs="Times New Roman"/>
                <w:sz w:val="28"/>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Cs/>
                <w:i/>
                <w:iCs/>
                <w:sz w:val="28"/>
                <w:u w:val="single"/>
              </w:rPr>
              <w:t>Игры со звуками</w:t>
            </w:r>
            <w:r w:rsidRPr="00A75C12">
              <w:rPr>
                <w:rFonts w:ascii="Times New Roman" w:eastAsia="Calibri" w:hAnsi="Times New Roman" w:cs="Times New Roman"/>
                <w:sz w:val="28"/>
                <w:u w:val="single"/>
              </w:rPr>
              <w:t>.</w:t>
            </w:r>
            <w:r w:rsidRPr="00A75C12">
              <w:rPr>
                <w:rFonts w:ascii="Times New Roman" w:eastAsia="Calibri" w:hAnsi="Times New Roman" w:cs="Times New Roman"/>
                <w:sz w:val="28"/>
              </w:rPr>
              <w:t xml:space="preserve"> «Погремушки» (испытание: какие предметы лучше гремят в коробочках из разных материалов). «Звонкие бутылочки» (испытать, какой звук из дает молоточек, если ударять по бутылочкам, </w:t>
            </w:r>
            <w:r w:rsidRPr="00A75C12">
              <w:rPr>
                <w:rFonts w:ascii="Times New Roman" w:eastAsia="Calibri" w:hAnsi="Times New Roman" w:cs="Times New Roman"/>
                <w:sz w:val="28"/>
              </w:rPr>
              <w:lastRenderedPageBreak/>
              <w:t>наполненным водой, песком, или по пустым).«Угадай, что шуршит, что гремит» (узнать с закрытыми глазами разные звуки: разрывания или сминания бумаги, колебания фольги, насыпания песка, переливанияводы и пр.).</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u w:val="single"/>
              </w:rPr>
            </w:pPr>
            <w:r w:rsidRPr="00A75C12">
              <w:rPr>
                <w:rFonts w:ascii="Times New Roman" w:eastAsia="Calibri" w:hAnsi="Times New Roman" w:cs="Times New Roman"/>
                <w:b/>
                <w:bCs/>
                <w:i/>
                <w:sz w:val="28"/>
                <w:u w:val="single"/>
              </w:rPr>
              <w:t>Дидактические игры. Игры с готовым содержанием и правилами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Совместное с воспитателем участие в играх на сравнение предметов поразличным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знаки»).Освоение способов планирования своей поисковой игровой деятельности, реализация образов воображения (развивающие игры «Сложи узор», «Точечки»,«Уголки», «Уникуб» и др.).Развитие умения принимать поставленную воспитателем игровую задачу иливыдвигать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вигру; не смеяться над проигравшим сверстником.</w:t>
            </w:r>
          </w:p>
        </w:tc>
      </w:tr>
    </w:tbl>
    <w:p w:rsidR="00A75C12" w:rsidRPr="00A75C12" w:rsidRDefault="00A75C12" w:rsidP="00A75C12">
      <w:pPr>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lastRenderedPageBreak/>
        <w:t>2. Формирование основ социальной культуры  у дошкольников</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10064"/>
      </w:tblGrid>
      <w:tr w:rsidR="00A75C12" w:rsidRPr="00A75C12" w:rsidTr="00A75C12">
        <w:trPr>
          <w:trHeight w:val="377"/>
        </w:trPr>
        <w:tc>
          <w:tcPr>
            <w:tcW w:w="5637"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bCs/>
                <w:i/>
                <w:sz w:val="28"/>
              </w:rPr>
              <w:t>Задачи</w:t>
            </w:r>
          </w:p>
        </w:tc>
        <w:tc>
          <w:tcPr>
            <w:tcW w:w="10064"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i/>
                <w:sz w:val="28"/>
              </w:rPr>
              <w:t>Содержание</w:t>
            </w:r>
          </w:p>
        </w:tc>
      </w:tr>
      <w:tr w:rsidR="00A75C12" w:rsidRPr="00A75C12" w:rsidTr="00A75C12">
        <w:trPr>
          <w:trHeight w:val="20"/>
        </w:trPr>
        <w:tc>
          <w:tcPr>
            <w:tcW w:w="15701" w:type="dxa"/>
            <w:gridSpan w:val="2"/>
            <w:hideMark/>
          </w:tcPr>
          <w:p w:rsidR="00A75C12" w:rsidRPr="00A75C12" w:rsidRDefault="00A75C12" w:rsidP="00A75C12">
            <w:pPr>
              <w:autoSpaceDE w:val="0"/>
              <w:autoSpaceDN w:val="0"/>
              <w:adjustRightInd w:val="0"/>
              <w:spacing w:after="0" w:line="240" w:lineRule="auto"/>
              <w:jc w:val="center"/>
              <w:rPr>
                <w:rFonts w:ascii="Times New Roman" w:eastAsia="Calibri" w:hAnsi="Times New Roman" w:cs="Times New Roman"/>
                <w:b/>
                <w:bCs/>
                <w:iCs/>
                <w:sz w:val="28"/>
              </w:rPr>
            </w:pPr>
            <w:r w:rsidRPr="00A75C12">
              <w:rPr>
                <w:rFonts w:ascii="Times New Roman" w:eastAsia="Calibri" w:hAnsi="Times New Roman" w:cs="Times New Roman"/>
                <w:b/>
                <w:bCs/>
                <w:iCs/>
                <w:sz w:val="28"/>
              </w:rPr>
              <w:t>Средняя группа</w:t>
            </w:r>
          </w:p>
        </w:tc>
      </w:tr>
      <w:tr w:rsidR="00A75C12" w:rsidRPr="00A75C12" w:rsidTr="00A75C12">
        <w:trPr>
          <w:trHeight w:val="20"/>
        </w:trPr>
        <w:tc>
          <w:tcPr>
            <w:tcW w:w="5637" w:type="dxa"/>
            <w:hideMark/>
          </w:tcPr>
          <w:p w:rsidR="00A75C12" w:rsidRPr="00A75C12" w:rsidRDefault="00A75C12" w:rsidP="00A75C12">
            <w:pPr>
              <w:numPr>
                <w:ilvl w:val="0"/>
                <w:numId w:val="48"/>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A75C12" w:rsidRPr="00A75C12" w:rsidRDefault="00A75C12" w:rsidP="00A75C12">
            <w:pPr>
              <w:numPr>
                <w:ilvl w:val="0"/>
                <w:numId w:val="48"/>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 xml:space="preserve">развивать эмоциональную </w:t>
            </w:r>
            <w:r w:rsidRPr="00A75C12">
              <w:rPr>
                <w:rFonts w:ascii="Times New Roman" w:eastAsia="Calibri" w:hAnsi="Times New Roman" w:cs="Times New Roman"/>
                <w:sz w:val="28"/>
              </w:rPr>
              <w:lastRenderedPageBreak/>
              <w:t>отзывчивость к взрослым и детям, сопереживание героям литературных произведений, доброе отношение к животным и растениям;</w:t>
            </w:r>
          </w:p>
          <w:p w:rsidR="00A75C12" w:rsidRPr="00A75C12" w:rsidRDefault="00A75C12" w:rsidP="00A75C12">
            <w:pPr>
              <w:numPr>
                <w:ilvl w:val="0"/>
                <w:numId w:val="48"/>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A75C12" w:rsidRPr="00A75C12" w:rsidRDefault="00A75C12" w:rsidP="00A75C12">
            <w:pPr>
              <w:numPr>
                <w:ilvl w:val="0"/>
                <w:numId w:val="48"/>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A75C12" w:rsidRPr="00A75C12" w:rsidRDefault="00A75C12" w:rsidP="00A75C12">
            <w:pPr>
              <w:numPr>
                <w:ilvl w:val="0"/>
                <w:numId w:val="48"/>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развивать в детях уверенность, стремление к самостоятельности, привязанность к семье, к воспитателю.</w:t>
            </w:r>
          </w:p>
          <w:p w:rsidR="00A75C12" w:rsidRPr="00A75C12" w:rsidRDefault="00A75C12" w:rsidP="00A75C12">
            <w:pPr>
              <w:autoSpaceDE w:val="0"/>
              <w:autoSpaceDN w:val="0"/>
              <w:adjustRightInd w:val="0"/>
              <w:spacing w:after="0" w:line="240" w:lineRule="auto"/>
              <w:rPr>
                <w:rFonts w:ascii="Times New Roman" w:eastAsia="Calibri" w:hAnsi="Times New Roman" w:cs="Times New Roman"/>
                <w:sz w:val="28"/>
              </w:rPr>
            </w:pPr>
          </w:p>
        </w:tc>
        <w:tc>
          <w:tcPr>
            <w:tcW w:w="10064"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
                <w:bCs/>
                <w:i/>
                <w:iCs/>
                <w:sz w:val="28"/>
                <w:u w:val="single"/>
              </w:rPr>
              <w:lastRenderedPageBreak/>
              <w:t>Эмоции</w:t>
            </w:r>
            <w:r w:rsidRPr="00A75C12">
              <w:rPr>
                <w:rFonts w:ascii="Times New Roman" w:eastAsia="Calibri" w:hAnsi="Times New Roman" w:cs="Times New Roman"/>
                <w:sz w:val="28"/>
                <w:u w:val="single"/>
              </w:rPr>
              <w:t>.</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Понимание и различение ярко выраженных эмоциональных состояний,их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детей и взрослых. Отражение эмоций в имитационных играх, театрализации, этюдах.</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
                <w:bCs/>
                <w:i/>
                <w:iCs/>
                <w:sz w:val="28"/>
                <w:u w:val="single"/>
              </w:rPr>
              <w:lastRenderedPageBreak/>
              <w:t>Взаимоотношения и сотрудничество</w:t>
            </w:r>
            <w:r w:rsidRPr="00A75C12">
              <w:rPr>
                <w:rFonts w:ascii="Times New Roman" w:eastAsia="Calibri" w:hAnsi="Times New Roman" w:cs="Times New Roman"/>
                <w:sz w:val="28"/>
                <w:u w:val="single"/>
              </w:rPr>
              <w:t>.</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Представления о правилах согласованных действий и взаимоотношений. Освоение умений вступать в общение,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
                <w:bCs/>
                <w:i/>
                <w:iCs/>
                <w:sz w:val="28"/>
                <w:u w:val="single"/>
              </w:rPr>
              <w:t>Культура поведения, общения со взрослыми и сверстниками</w:t>
            </w:r>
            <w:r w:rsidRPr="00A75C12">
              <w:rPr>
                <w:rFonts w:ascii="Times New Roman" w:eastAsia="Calibri" w:hAnsi="Times New Roman" w:cs="Times New Roman"/>
                <w:sz w:val="28"/>
                <w:u w:val="single"/>
              </w:rPr>
              <w:t>.</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приветливым,д 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b/>
                <w:bCs/>
                <w:i/>
                <w:iCs/>
                <w:sz w:val="28"/>
                <w:u w:val="single"/>
              </w:rPr>
              <w:t>Семья</w:t>
            </w:r>
            <w:r w:rsidRPr="00A75C12">
              <w:rPr>
                <w:rFonts w:ascii="Times New Roman" w:eastAsia="Calibri" w:hAnsi="Times New Roman" w:cs="Times New Roman"/>
                <w:sz w:val="28"/>
                <w:u w:val="single"/>
              </w:rPr>
              <w:t>.</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bl>
    <w:p w:rsidR="00A75C12" w:rsidRPr="00A75C12" w:rsidRDefault="00A75C12" w:rsidP="00A75C12">
      <w:pPr>
        <w:spacing w:after="0" w:line="240" w:lineRule="auto"/>
        <w:ind w:firstLine="426"/>
        <w:jc w:val="both"/>
        <w:rPr>
          <w:rFonts w:ascii="Times New Roman" w:eastAsia="Calibri" w:hAnsi="Times New Roman" w:cs="Times New Roman"/>
          <w:b/>
          <w:i/>
          <w:sz w:val="28"/>
          <w:szCs w:val="28"/>
          <w:u w:val="single"/>
        </w:rPr>
      </w:pPr>
      <w:r w:rsidRPr="00A75C12">
        <w:rPr>
          <w:rFonts w:ascii="Times New Roman" w:eastAsia="Calibri" w:hAnsi="Times New Roman" w:cs="Times New Roman"/>
          <w:b/>
          <w:i/>
          <w:sz w:val="28"/>
          <w:szCs w:val="28"/>
        </w:rPr>
        <w:lastRenderedPageBreak/>
        <w:t>3. Трудовое воспитание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9781"/>
      </w:tblGrid>
      <w:tr w:rsidR="00A75C12" w:rsidRPr="00A75C12" w:rsidTr="00A75C12">
        <w:trPr>
          <w:trHeight w:val="287"/>
        </w:trPr>
        <w:tc>
          <w:tcPr>
            <w:tcW w:w="5920"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bCs/>
                <w:i/>
                <w:sz w:val="28"/>
              </w:rPr>
              <w:t>Задачи</w:t>
            </w:r>
          </w:p>
        </w:tc>
        <w:tc>
          <w:tcPr>
            <w:tcW w:w="9781"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i/>
                <w:sz w:val="28"/>
              </w:rPr>
              <w:t>Содержание</w:t>
            </w:r>
          </w:p>
        </w:tc>
      </w:tr>
      <w:tr w:rsidR="00A75C12" w:rsidRPr="00A75C12" w:rsidTr="00A75C12">
        <w:trPr>
          <w:trHeight w:val="20"/>
        </w:trPr>
        <w:tc>
          <w:tcPr>
            <w:tcW w:w="15701" w:type="dxa"/>
            <w:gridSpan w:val="2"/>
            <w:hideMark/>
          </w:tcPr>
          <w:p w:rsidR="00A75C12" w:rsidRPr="00A75C12" w:rsidRDefault="00A75C12" w:rsidP="00A75C12">
            <w:pPr>
              <w:autoSpaceDE w:val="0"/>
              <w:autoSpaceDN w:val="0"/>
              <w:adjustRightInd w:val="0"/>
              <w:spacing w:after="0" w:line="240" w:lineRule="auto"/>
              <w:jc w:val="center"/>
              <w:rPr>
                <w:rFonts w:ascii="Times New Roman" w:eastAsia="Calibri" w:hAnsi="Times New Roman" w:cs="Times New Roman"/>
                <w:b/>
                <w:bCs/>
                <w:iCs/>
                <w:sz w:val="28"/>
              </w:rPr>
            </w:pPr>
            <w:r w:rsidRPr="00A75C12">
              <w:rPr>
                <w:rFonts w:ascii="Times New Roman" w:eastAsia="Calibri" w:hAnsi="Times New Roman" w:cs="Times New Roman"/>
                <w:b/>
                <w:bCs/>
                <w:iCs/>
                <w:sz w:val="28"/>
              </w:rPr>
              <w:t>Средняя группа</w:t>
            </w:r>
          </w:p>
        </w:tc>
      </w:tr>
      <w:tr w:rsidR="00A75C12" w:rsidRPr="00A75C12" w:rsidTr="00A75C12">
        <w:trPr>
          <w:trHeight w:val="20"/>
        </w:trPr>
        <w:tc>
          <w:tcPr>
            <w:tcW w:w="5920" w:type="dxa"/>
            <w:hideMark/>
          </w:tcPr>
          <w:p w:rsidR="00A75C12" w:rsidRPr="00A75C12" w:rsidRDefault="00A75C12" w:rsidP="00A75C12">
            <w:pPr>
              <w:numPr>
                <w:ilvl w:val="0"/>
                <w:numId w:val="50"/>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w:t>
            </w:r>
            <w:r w:rsidRPr="00A75C12">
              <w:rPr>
                <w:rFonts w:ascii="Times New Roman" w:eastAsia="Calibri" w:hAnsi="Times New Roman" w:cs="Times New Roman"/>
                <w:sz w:val="28"/>
              </w:rPr>
              <w:lastRenderedPageBreak/>
              <w:t>достижение результата и удовлетворение потребностей людей;</w:t>
            </w:r>
          </w:p>
          <w:p w:rsidR="00A75C12" w:rsidRPr="00A75C12" w:rsidRDefault="00A75C12" w:rsidP="00A75C12">
            <w:pPr>
              <w:numPr>
                <w:ilvl w:val="0"/>
                <w:numId w:val="50"/>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воспитывать уважение и благодарность взрослым за их труд, заботу о детях;</w:t>
            </w:r>
          </w:p>
          <w:p w:rsidR="00A75C12" w:rsidRPr="00A75C12" w:rsidRDefault="00A75C12" w:rsidP="00A75C12">
            <w:pPr>
              <w:numPr>
                <w:ilvl w:val="0"/>
                <w:numId w:val="50"/>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w:t>
            </w:r>
          </w:p>
          <w:p w:rsidR="00A75C12" w:rsidRPr="00A75C12" w:rsidRDefault="00A75C12" w:rsidP="00A75C12">
            <w:pPr>
              <w:numPr>
                <w:ilvl w:val="0"/>
                <w:numId w:val="50"/>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A75C12" w:rsidRPr="00A75C12" w:rsidRDefault="00A75C12" w:rsidP="00A75C12">
            <w:pPr>
              <w:numPr>
                <w:ilvl w:val="0"/>
                <w:numId w:val="50"/>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c>
          <w:tcPr>
            <w:tcW w:w="9781"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u w:val="single"/>
              </w:rPr>
            </w:pPr>
            <w:r w:rsidRPr="00A75C12">
              <w:rPr>
                <w:rFonts w:ascii="Times New Roman" w:eastAsia="Calibri" w:hAnsi="Times New Roman" w:cs="Times New Roman"/>
                <w:b/>
                <w:bCs/>
                <w:i/>
                <w:iCs/>
                <w:sz w:val="28"/>
                <w:u w:val="single"/>
              </w:rPr>
              <w:lastRenderedPageBreak/>
              <w:t>Труд взрослых и рукотворный мир</w:t>
            </w:r>
            <w:r w:rsidRPr="00A75C12">
              <w:rPr>
                <w:rFonts w:ascii="Times New Roman" w:eastAsia="Calibri" w:hAnsi="Times New Roman" w:cs="Times New Roman"/>
                <w:sz w:val="28"/>
                <w:u w:val="single"/>
              </w:rPr>
              <w:t xml:space="preserve">.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 xml:space="preserve">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w:t>
            </w:r>
            <w:r w:rsidRPr="00A75C12">
              <w:rPr>
                <w:rFonts w:ascii="Times New Roman" w:eastAsia="Calibri" w:hAnsi="Times New Roman" w:cs="Times New Roman"/>
                <w:sz w:val="28"/>
              </w:rPr>
              <w:lastRenderedPageBreak/>
              <w:t>окружении (профессии: продавец, шофер, врач и др.).Формирование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мясорубка,стиральная машина и пр.</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u w:val="single"/>
              </w:rPr>
            </w:pPr>
            <w:r w:rsidRPr="00A75C12">
              <w:rPr>
                <w:rFonts w:ascii="Times New Roman" w:eastAsia="Calibri" w:hAnsi="Times New Roman" w:cs="Times New Roman"/>
                <w:b/>
                <w:bCs/>
                <w:i/>
                <w:iCs/>
                <w:sz w:val="28"/>
                <w:u w:val="single"/>
              </w:rPr>
              <w:t>Самообслуживание и детский труд</w:t>
            </w:r>
            <w:r w:rsidRPr="00A75C12">
              <w:rPr>
                <w:rFonts w:ascii="Times New Roman" w:eastAsia="Calibri" w:hAnsi="Times New Roman" w:cs="Times New Roman"/>
                <w:sz w:val="28"/>
                <w:u w:val="single"/>
              </w:rPr>
              <w:t xml:space="preserve">.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Отчетливое представление о процессахсамообслуживания, правилах и способах их выполнения. Развитие самостоятельности ввыполнении процессов самообслуживания и отдельных процессов хозяйственно-бытового труда.</w:t>
            </w:r>
          </w:p>
        </w:tc>
      </w:tr>
    </w:tbl>
    <w:p w:rsidR="00A75C12" w:rsidRPr="00A75C12" w:rsidRDefault="00A75C12" w:rsidP="00A75C12">
      <w:pPr>
        <w:spacing w:after="0" w:line="240" w:lineRule="auto"/>
        <w:jc w:val="both"/>
        <w:rPr>
          <w:rFonts w:ascii="Times New Roman" w:eastAsia="Calibri" w:hAnsi="Times New Roman" w:cs="Times New Roman"/>
          <w:b/>
          <w:i/>
          <w:sz w:val="28"/>
          <w:szCs w:val="28"/>
          <w:u w:val="single"/>
        </w:rPr>
      </w:pPr>
      <w:r w:rsidRPr="00A75C12">
        <w:rPr>
          <w:rFonts w:ascii="Times New Roman" w:eastAsia="Calibri" w:hAnsi="Times New Roman" w:cs="Times New Roman"/>
          <w:b/>
          <w:i/>
          <w:sz w:val="28"/>
          <w:szCs w:val="28"/>
        </w:rPr>
        <w:lastRenderedPageBreak/>
        <w:t>4. Формирование основ безопасного поведения в быту, социуме, природе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0206"/>
      </w:tblGrid>
      <w:tr w:rsidR="00A75C12" w:rsidRPr="00A75C12" w:rsidTr="00A75C12">
        <w:trPr>
          <w:trHeight w:val="213"/>
        </w:trPr>
        <w:tc>
          <w:tcPr>
            <w:tcW w:w="5495"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bCs/>
                <w:i/>
                <w:sz w:val="28"/>
              </w:rPr>
              <w:t>Задачи</w:t>
            </w:r>
          </w:p>
        </w:tc>
        <w:tc>
          <w:tcPr>
            <w:tcW w:w="10206" w:type="dxa"/>
            <w:hideMark/>
          </w:tcPr>
          <w:p w:rsidR="00A75C12" w:rsidRPr="00A75C12" w:rsidRDefault="00A75C12" w:rsidP="00A75C12">
            <w:pPr>
              <w:spacing w:after="0" w:line="240" w:lineRule="auto"/>
              <w:jc w:val="center"/>
              <w:rPr>
                <w:rFonts w:ascii="Times New Roman" w:eastAsia="Calibri" w:hAnsi="Times New Roman" w:cs="Times New Roman"/>
                <w:i/>
                <w:sz w:val="28"/>
              </w:rPr>
            </w:pPr>
            <w:r w:rsidRPr="00A75C12">
              <w:rPr>
                <w:rFonts w:ascii="Times New Roman" w:eastAsia="Calibri" w:hAnsi="Times New Roman" w:cs="Times New Roman"/>
                <w:i/>
                <w:sz w:val="28"/>
              </w:rPr>
              <w:t>Содержание</w:t>
            </w:r>
          </w:p>
        </w:tc>
      </w:tr>
      <w:tr w:rsidR="00A75C12" w:rsidRPr="00A75C12" w:rsidTr="00A75C12">
        <w:trPr>
          <w:trHeight w:val="20"/>
        </w:trPr>
        <w:tc>
          <w:tcPr>
            <w:tcW w:w="15701" w:type="dxa"/>
            <w:gridSpan w:val="2"/>
            <w:hideMark/>
          </w:tcPr>
          <w:p w:rsidR="00A75C12" w:rsidRPr="00A75C12" w:rsidRDefault="00A75C12" w:rsidP="00A75C12">
            <w:pPr>
              <w:autoSpaceDE w:val="0"/>
              <w:autoSpaceDN w:val="0"/>
              <w:adjustRightInd w:val="0"/>
              <w:spacing w:after="0" w:line="240" w:lineRule="auto"/>
              <w:jc w:val="center"/>
              <w:rPr>
                <w:rFonts w:ascii="Times New Roman" w:eastAsia="Calibri" w:hAnsi="Times New Roman" w:cs="Times New Roman"/>
                <w:b/>
                <w:sz w:val="28"/>
              </w:rPr>
            </w:pPr>
            <w:r w:rsidRPr="00A75C12">
              <w:rPr>
                <w:rFonts w:ascii="Times New Roman" w:eastAsia="Calibri" w:hAnsi="Times New Roman" w:cs="Times New Roman"/>
                <w:b/>
                <w:sz w:val="28"/>
              </w:rPr>
              <w:t>Средняя группа</w:t>
            </w:r>
          </w:p>
        </w:tc>
      </w:tr>
      <w:tr w:rsidR="00A75C12" w:rsidRPr="00A75C12" w:rsidTr="00A75C12">
        <w:trPr>
          <w:trHeight w:val="20"/>
        </w:trPr>
        <w:tc>
          <w:tcPr>
            <w:tcW w:w="5495" w:type="dxa"/>
            <w:hideMark/>
          </w:tcPr>
          <w:p w:rsidR="00A75C12" w:rsidRPr="00A75C12" w:rsidRDefault="00A75C12" w:rsidP="00A75C12">
            <w:pPr>
              <w:numPr>
                <w:ilvl w:val="0"/>
                <w:numId w:val="49"/>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обогащать представления детей об основных источниках и видах опасности в быту, на улице, в природе, в общении с незнакомыми людьми;</w:t>
            </w:r>
          </w:p>
          <w:p w:rsidR="00A75C12" w:rsidRPr="00A75C12" w:rsidRDefault="00A75C12" w:rsidP="00A75C12">
            <w:pPr>
              <w:numPr>
                <w:ilvl w:val="0"/>
                <w:numId w:val="49"/>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 xml:space="preserve">продолжать знакомить детей с простейшими способами безопасного </w:t>
            </w:r>
            <w:r w:rsidRPr="00A75C12">
              <w:rPr>
                <w:rFonts w:ascii="Times New Roman" w:eastAsia="Calibri" w:hAnsi="Times New Roman" w:cs="Times New Roman"/>
                <w:sz w:val="28"/>
              </w:rPr>
              <w:lastRenderedPageBreak/>
              <w:t>поведения в опасных ситуациях;</w:t>
            </w:r>
          </w:p>
          <w:p w:rsidR="00A75C12" w:rsidRPr="00A75C12" w:rsidRDefault="00A75C12" w:rsidP="00A75C12">
            <w:pPr>
              <w:numPr>
                <w:ilvl w:val="0"/>
                <w:numId w:val="49"/>
              </w:numPr>
              <w:autoSpaceDE w:val="0"/>
              <w:autoSpaceDN w:val="0"/>
              <w:adjustRightInd w:val="0"/>
              <w:spacing w:after="160" w:line="259" w:lineRule="auto"/>
              <w:ind w:left="142" w:hanging="142"/>
              <w:jc w:val="center"/>
              <w:rPr>
                <w:rFonts w:ascii="Times New Roman" w:eastAsia="Calibri" w:hAnsi="Times New Roman" w:cs="Times New Roman"/>
                <w:sz w:val="28"/>
              </w:rPr>
            </w:pPr>
            <w:r w:rsidRPr="00A75C12">
              <w:rPr>
                <w:rFonts w:ascii="Times New Roman" w:eastAsia="Calibri" w:hAnsi="Times New Roman" w:cs="Times New Roman"/>
                <w:sz w:val="28"/>
              </w:rPr>
              <w:t>формировать представления о правилах безопасного дорожного движения в качестве пешехода и пассажира транспортного средства.</w:t>
            </w:r>
          </w:p>
        </w:tc>
        <w:tc>
          <w:tcPr>
            <w:tcW w:w="10206"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lastRenderedPageBreak/>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rPr>
            </w:pPr>
            <w:r w:rsidRPr="00A75C12">
              <w:rPr>
                <w:rFonts w:ascii="Times New Roman" w:eastAsia="Calibri" w:hAnsi="Times New Roman" w:cs="Times New Roman"/>
                <w:sz w:val="28"/>
              </w:rPr>
              <w:t xml:space="preserve">высокого берега, высовываться из окна, зажигать спички и пр.). Освоение способов безопасного обращения с предметами (ножницы, стеклянные, колющие, </w:t>
            </w:r>
            <w:r w:rsidRPr="00A75C12">
              <w:rPr>
                <w:rFonts w:ascii="Times New Roman" w:eastAsia="Calibri" w:hAnsi="Times New Roman" w:cs="Times New Roman"/>
                <w:sz w:val="28"/>
              </w:rPr>
              <w:lastRenderedPageBreak/>
              <w:t>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bl>
    <w:p w:rsidR="00A75C12" w:rsidRPr="00A75C12" w:rsidRDefault="00A75C12" w:rsidP="00A75C12">
      <w:pPr>
        <w:spacing w:after="0" w:line="240" w:lineRule="auto"/>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lastRenderedPageBreak/>
        <w:t>«Родной край» (система работы по краеведению, приобщению дошкольников к культурному наследию русского народа)</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A75C12">
        <w:rPr>
          <w:rFonts w:ascii="Times New Roman" w:eastAsia="Calibri" w:hAnsi="Times New Roman" w:cs="Times New Roman"/>
          <w:bCs/>
          <w:iCs/>
          <w:sz w:val="28"/>
          <w:szCs w:val="28"/>
        </w:rPr>
        <w:t xml:space="preserve">представлена следующими разделами: </w:t>
      </w:r>
    </w:p>
    <w:p w:rsidR="00A75C12" w:rsidRPr="00A75C12" w:rsidRDefault="00A75C12" w:rsidP="00A75C12">
      <w:pPr>
        <w:numPr>
          <w:ilvl w:val="0"/>
          <w:numId w:val="38"/>
        </w:numPr>
        <w:spacing w:after="160" w:line="259"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«Русский фольклор»;</w:t>
      </w:r>
    </w:p>
    <w:p w:rsidR="00A75C12" w:rsidRPr="00A75C12" w:rsidRDefault="00A75C12" w:rsidP="00A75C12">
      <w:pPr>
        <w:numPr>
          <w:ilvl w:val="0"/>
          <w:numId w:val="38"/>
        </w:numPr>
        <w:spacing w:after="160" w:line="259"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«Народная игра и игрушка»;</w:t>
      </w:r>
    </w:p>
    <w:p w:rsidR="00A75C12" w:rsidRPr="00A75C12" w:rsidRDefault="00A75C12" w:rsidP="00A75C12">
      <w:pPr>
        <w:numPr>
          <w:ilvl w:val="0"/>
          <w:numId w:val="38"/>
        </w:numPr>
        <w:spacing w:after="160" w:line="259"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«Русский народный костюм»;</w:t>
      </w:r>
    </w:p>
    <w:p w:rsidR="00A75C12" w:rsidRPr="00A75C12" w:rsidRDefault="00A75C12" w:rsidP="00A75C12">
      <w:pPr>
        <w:numPr>
          <w:ilvl w:val="0"/>
          <w:numId w:val="38"/>
        </w:numPr>
        <w:spacing w:after="160" w:line="259"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«Творчество русских умельцев»;</w:t>
      </w:r>
    </w:p>
    <w:p w:rsidR="00A75C12" w:rsidRPr="00A75C12" w:rsidRDefault="00A75C12" w:rsidP="00A75C12">
      <w:pPr>
        <w:numPr>
          <w:ilvl w:val="0"/>
          <w:numId w:val="38"/>
        </w:numPr>
        <w:spacing w:after="160" w:line="259" w:lineRule="auto"/>
        <w:ind w:left="284"/>
        <w:jc w:val="both"/>
        <w:rPr>
          <w:rFonts w:ascii="Times New Roman" w:eastAsia="Calibri" w:hAnsi="Times New Roman" w:cs="Times New Roman"/>
          <w:bCs/>
          <w:iCs/>
          <w:sz w:val="28"/>
          <w:szCs w:val="28"/>
        </w:rPr>
      </w:pPr>
      <w:r w:rsidRPr="00A75C12">
        <w:rPr>
          <w:rFonts w:ascii="Times New Roman" w:eastAsia="Calibri" w:hAnsi="Times New Roman" w:cs="Times New Roman"/>
          <w:bCs/>
          <w:iCs/>
          <w:sz w:val="28"/>
          <w:szCs w:val="28"/>
        </w:rPr>
        <w:t>«Архитектура – как часть народного искусства».</w:t>
      </w:r>
    </w:p>
    <w:p w:rsidR="00A75C12" w:rsidRPr="00A75C12" w:rsidRDefault="00A75C12" w:rsidP="00A75C12">
      <w:pPr>
        <w:numPr>
          <w:ilvl w:val="0"/>
          <w:numId w:val="39"/>
        </w:numPr>
        <w:spacing w:after="160" w:line="259"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 «Мой город, его достопримечательности и история»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8"/>
        <w:gridCol w:w="11608"/>
      </w:tblGrid>
      <w:tr w:rsidR="00A75C12" w:rsidRPr="00A75C12" w:rsidTr="00A75C12">
        <w:tc>
          <w:tcPr>
            <w:tcW w:w="3178" w:type="dxa"/>
            <w:vAlign w:val="center"/>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Образовательная область</w:t>
            </w:r>
          </w:p>
        </w:tc>
        <w:tc>
          <w:tcPr>
            <w:tcW w:w="11608" w:type="dxa"/>
            <w:vAlign w:val="center"/>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Задачи</w:t>
            </w:r>
          </w:p>
        </w:tc>
      </w:tr>
      <w:tr w:rsidR="00A75C12" w:rsidRPr="00A75C12" w:rsidTr="00A75C12">
        <w:tc>
          <w:tcPr>
            <w:tcW w:w="3178"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8"/>
                <w:szCs w:val="28"/>
              </w:rPr>
              <w:t>Социально-коммуникативное развитие</w:t>
            </w:r>
          </w:p>
        </w:tc>
        <w:tc>
          <w:tcPr>
            <w:tcW w:w="11608" w:type="dxa"/>
          </w:tcPr>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ОПИСАНИЕ ОБРАЗОВАТЕЛЬНОЙ ДЕЯТЕЛЬНОСТИ ПО ХУДОЖЕСТВЕННО-ЭСТЕТИЧЕСКОМУ РАЗВИТИЮ ДЕТЕЙ</w:t>
      </w: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i/>
          <w:iCs/>
          <w:sz w:val="28"/>
          <w:szCs w:val="28"/>
        </w:rPr>
        <w:t>Основные направления реализации образовательной области «Художественно-эстетическое развитие»</w:t>
      </w:r>
    </w:p>
    <w:p w:rsidR="00A75C12" w:rsidRPr="00A75C12" w:rsidRDefault="00A75C12" w:rsidP="00A75C12">
      <w:pPr>
        <w:numPr>
          <w:ilvl w:val="0"/>
          <w:numId w:val="51"/>
        </w:numPr>
        <w:spacing w:after="0" w:line="240" w:lineRule="auto"/>
        <w:ind w:left="426"/>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Изобразительная деятельность</w:t>
      </w:r>
    </w:p>
    <w:p w:rsidR="00A75C12" w:rsidRPr="00A75C12" w:rsidRDefault="00A75C12" w:rsidP="00A75C12">
      <w:pPr>
        <w:numPr>
          <w:ilvl w:val="0"/>
          <w:numId w:val="52"/>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Восприятие искусства</w:t>
      </w:r>
    </w:p>
    <w:p w:rsidR="00A75C12" w:rsidRPr="00A75C12" w:rsidRDefault="00A75C12" w:rsidP="00A75C12">
      <w:pPr>
        <w:numPr>
          <w:ilvl w:val="0"/>
          <w:numId w:val="52"/>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Развитие продуктивной деятельности и детского творчества:</w:t>
      </w:r>
    </w:p>
    <w:p w:rsidR="00A75C12" w:rsidRPr="00A75C12" w:rsidRDefault="00A75C12" w:rsidP="00A75C12">
      <w:pPr>
        <w:numPr>
          <w:ilvl w:val="0"/>
          <w:numId w:val="53"/>
        </w:num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rPr>
        <w:t xml:space="preserve">в лепке </w:t>
      </w:r>
    </w:p>
    <w:p w:rsidR="00A75C12" w:rsidRPr="00A75C12" w:rsidRDefault="00A75C12" w:rsidP="00A75C12">
      <w:pPr>
        <w:numPr>
          <w:ilvl w:val="0"/>
          <w:numId w:val="53"/>
        </w:num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rPr>
        <w:t>в рисовании</w:t>
      </w:r>
    </w:p>
    <w:p w:rsidR="00A75C12" w:rsidRPr="00A75C12" w:rsidRDefault="00A75C12" w:rsidP="00A75C12">
      <w:pPr>
        <w:numPr>
          <w:ilvl w:val="0"/>
          <w:numId w:val="53"/>
        </w:num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rPr>
        <w:t>в аппликации</w:t>
      </w:r>
    </w:p>
    <w:p w:rsidR="00A75C12" w:rsidRPr="00A75C12" w:rsidRDefault="00A75C12" w:rsidP="00A75C12">
      <w:pPr>
        <w:numPr>
          <w:ilvl w:val="0"/>
          <w:numId w:val="53"/>
        </w:num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rPr>
        <w:t>в конструировании</w:t>
      </w:r>
    </w:p>
    <w:p w:rsidR="00A75C12" w:rsidRPr="00A75C12" w:rsidRDefault="00A75C12" w:rsidP="00A75C12">
      <w:pPr>
        <w:numPr>
          <w:ilvl w:val="0"/>
          <w:numId w:val="51"/>
        </w:numPr>
        <w:spacing w:after="0" w:line="240" w:lineRule="auto"/>
        <w:ind w:left="426"/>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Восприятие художественной литературы и фольклора</w:t>
      </w:r>
    </w:p>
    <w:p w:rsidR="00A75C12" w:rsidRPr="00A75C12" w:rsidRDefault="00A75C12" w:rsidP="00A75C12">
      <w:pPr>
        <w:numPr>
          <w:ilvl w:val="0"/>
          <w:numId w:val="51"/>
        </w:numPr>
        <w:spacing w:after="0" w:line="240" w:lineRule="auto"/>
        <w:ind w:left="426"/>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Музыкальная деятельность</w:t>
      </w:r>
    </w:p>
    <w:p w:rsidR="00A75C12" w:rsidRPr="00A75C12" w:rsidRDefault="00A75C12" w:rsidP="00A75C12">
      <w:pPr>
        <w:numPr>
          <w:ilvl w:val="0"/>
          <w:numId w:val="54"/>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Слушание</w:t>
      </w:r>
    </w:p>
    <w:p w:rsidR="00A75C12" w:rsidRPr="00A75C12" w:rsidRDefault="00A75C12" w:rsidP="00A75C12">
      <w:pPr>
        <w:numPr>
          <w:ilvl w:val="0"/>
          <w:numId w:val="54"/>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Пение</w:t>
      </w:r>
    </w:p>
    <w:p w:rsidR="00A75C12" w:rsidRPr="00A75C12" w:rsidRDefault="00A75C12" w:rsidP="00A75C12">
      <w:pPr>
        <w:numPr>
          <w:ilvl w:val="0"/>
          <w:numId w:val="54"/>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Музыкально-ритмические движения</w:t>
      </w:r>
    </w:p>
    <w:p w:rsidR="00A75C12" w:rsidRPr="00A75C12" w:rsidRDefault="00A75C12" w:rsidP="00A75C12">
      <w:pPr>
        <w:numPr>
          <w:ilvl w:val="0"/>
          <w:numId w:val="54"/>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Игра на детских музыкальных инструментах</w:t>
      </w:r>
    </w:p>
    <w:p w:rsidR="00A75C12" w:rsidRPr="00A75C12" w:rsidRDefault="00A75C12" w:rsidP="00A75C12">
      <w:pPr>
        <w:numPr>
          <w:ilvl w:val="0"/>
          <w:numId w:val="54"/>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творчества: песенного, музыкально-игрового, танцевального</w:t>
      </w:r>
    </w:p>
    <w:p w:rsidR="00A75C12" w:rsidRPr="00A75C12" w:rsidRDefault="00A75C12" w:rsidP="00A75C12">
      <w:pPr>
        <w:spacing w:after="0" w:line="240" w:lineRule="auto"/>
        <w:ind w:left="426"/>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 xml:space="preserve">Содержание работы </w:t>
      </w:r>
    </w:p>
    <w:p w:rsidR="00A75C12" w:rsidRPr="00A75C12" w:rsidRDefault="00A75C12" w:rsidP="00A75C12">
      <w:pPr>
        <w:spacing w:after="0" w:line="240" w:lineRule="auto"/>
        <w:ind w:firstLine="993"/>
        <w:jc w:val="both"/>
        <w:rPr>
          <w:rFonts w:ascii="Times New Roman" w:eastAsia="Calibri" w:hAnsi="Times New Roman" w:cs="Times New Roman"/>
          <w:i/>
          <w:sz w:val="28"/>
          <w:szCs w:val="28"/>
          <w:u w:val="single"/>
        </w:rPr>
      </w:pPr>
      <w:r w:rsidRPr="00A75C12">
        <w:rPr>
          <w:rFonts w:ascii="Times New Roman" w:eastAsia="Calibri" w:hAnsi="Times New Roman" w:cs="Times New Roman"/>
          <w:i/>
          <w:sz w:val="28"/>
          <w:szCs w:val="28"/>
          <w:u w:val="single"/>
        </w:rPr>
        <w:t>Изобразительная деятельность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1623"/>
      </w:tblGrid>
      <w:tr w:rsidR="00A75C12" w:rsidRPr="00A75C12" w:rsidTr="00A75C12">
        <w:trPr>
          <w:trHeight w:val="436"/>
        </w:trPr>
        <w:tc>
          <w:tcPr>
            <w:tcW w:w="3794" w:type="dxa"/>
            <w:hideMark/>
          </w:tcPr>
          <w:p w:rsidR="00A75C12" w:rsidRPr="00A75C12" w:rsidRDefault="00A75C12" w:rsidP="00A75C12">
            <w:pPr>
              <w:spacing w:after="0" w:line="240" w:lineRule="auto"/>
              <w:jc w:val="center"/>
              <w:rPr>
                <w:rFonts w:ascii="Times New Roman" w:eastAsia="Calibri" w:hAnsi="Times New Roman" w:cs="Times New Roman"/>
                <w:i/>
                <w:sz w:val="24"/>
                <w:szCs w:val="24"/>
              </w:rPr>
            </w:pPr>
            <w:r w:rsidRPr="00A75C12">
              <w:rPr>
                <w:rFonts w:ascii="Times New Roman" w:eastAsia="Calibri" w:hAnsi="Times New Roman" w:cs="Times New Roman"/>
                <w:bCs/>
                <w:i/>
                <w:sz w:val="24"/>
                <w:szCs w:val="24"/>
              </w:rPr>
              <w:t>Задачи</w:t>
            </w:r>
          </w:p>
        </w:tc>
        <w:tc>
          <w:tcPr>
            <w:tcW w:w="11623" w:type="dxa"/>
            <w:hideMark/>
          </w:tcPr>
          <w:p w:rsidR="00A75C12" w:rsidRPr="00A75C12" w:rsidRDefault="00A75C12" w:rsidP="00A75C12">
            <w:pPr>
              <w:spacing w:after="0" w:line="240" w:lineRule="auto"/>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Содержание</w:t>
            </w:r>
          </w:p>
        </w:tc>
      </w:tr>
      <w:tr w:rsidR="00A75C12" w:rsidRPr="00A75C12" w:rsidTr="00A75C12">
        <w:trPr>
          <w:trHeight w:val="20"/>
        </w:trPr>
        <w:tc>
          <w:tcPr>
            <w:tcW w:w="3794" w:type="dxa"/>
            <w:hideMark/>
          </w:tcPr>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 -прикладного искус</w:t>
            </w:r>
            <w:r w:rsidRPr="00A75C12">
              <w:rPr>
                <w:rFonts w:ascii="Times New Roman" w:eastAsia="Calibri" w:hAnsi="Times New Roman" w:cs="Times New Roman"/>
                <w:sz w:val="24"/>
                <w:szCs w:val="24"/>
              </w:rPr>
              <w:softHyphen/>
              <w:t>ства; формировать первое представление о дизайне; знакомить с «языком искусства» на доступном уровне;</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4"/>
                <w:szCs w:val="24"/>
              </w:rPr>
            </w:pPr>
            <w:r w:rsidRPr="00A75C12">
              <w:rPr>
                <w:rFonts w:ascii="Times New Roman" w:eastAsia="Tahoma" w:hAnsi="Times New Roman" w:cs="Times New Roman"/>
                <w:i/>
                <w:iCs/>
                <w:color w:val="000000"/>
                <w:sz w:val="24"/>
                <w:szCs w:val="24"/>
                <w:shd w:val="clear" w:color="auto" w:fill="FFFFFF"/>
                <w:lang w:eastAsia="ru-RU" w:bidi="ru-RU"/>
              </w:rPr>
              <w:t xml:space="preserve">расширять тематику детских работ </w:t>
            </w:r>
            <w:r w:rsidRPr="00A75C12">
              <w:rPr>
                <w:rFonts w:ascii="Times New Roman" w:eastAsia="Calibri" w:hAnsi="Times New Roman" w:cs="Times New Roman"/>
                <w:sz w:val="24"/>
                <w:szCs w:val="24"/>
              </w:rPr>
              <w:t>(природа, бытовая культура, человек, ска</w:t>
            </w:r>
            <w:r w:rsidRPr="00A75C12">
              <w:rPr>
                <w:rFonts w:ascii="Times New Roman" w:eastAsia="Calibri" w:hAnsi="Times New Roman" w:cs="Times New Roman"/>
                <w:sz w:val="24"/>
                <w:szCs w:val="24"/>
              </w:rPr>
              <w:softHyphen/>
              <w:t>зочные и поэтические сюжеты),</w:t>
            </w:r>
            <w:r w:rsidRPr="00A75C12">
              <w:rPr>
                <w:rFonts w:ascii="Times New Roman" w:eastAsia="Tahoma" w:hAnsi="Times New Roman" w:cs="Times New Roman"/>
                <w:i/>
                <w:iCs/>
                <w:color w:val="000000"/>
                <w:sz w:val="24"/>
                <w:szCs w:val="24"/>
                <w:shd w:val="clear" w:color="auto" w:fill="FFFFFF"/>
                <w:lang w:eastAsia="ru-RU" w:bidi="ru-RU"/>
              </w:rPr>
              <w:t xml:space="preserve"> поддерживать желание изображать знакомые бытовые и природные объекты (</w:t>
            </w:r>
            <w:r w:rsidRPr="00A75C12">
              <w:rPr>
                <w:rFonts w:ascii="Times New Roman" w:eastAsia="Calibri" w:hAnsi="Times New Roman" w:cs="Times New Roman"/>
                <w:sz w:val="24"/>
                <w:szCs w:val="24"/>
              </w:rPr>
              <w:t>посуда, мебель, тран</w:t>
            </w:r>
            <w:r w:rsidRPr="00A75C12">
              <w:rPr>
                <w:rFonts w:ascii="Times New Roman" w:eastAsia="Calibri" w:hAnsi="Times New Roman" w:cs="Times New Roman"/>
                <w:sz w:val="24"/>
                <w:szCs w:val="24"/>
              </w:rPr>
              <w:softHyphen/>
              <w:t xml:space="preserve">спорт, овощи, </w:t>
            </w:r>
            <w:r w:rsidRPr="00A75C12">
              <w:rPr>
                <w:rFonts w:ascii="Times New Roman" w:eastAsia="Calibri" w:hAnsi="Times New Roman" w:cs="Times New Roman"/>
                <w:sz w:val="24"/>
                <w:szCs w:val="24"/>
              </w:rPr>
              <w:lastRenderedPageBreak/>
              <w:t>фрукты, цветы, деревья, животные),</w:t>
            </w:r>
            <w:r w:rsidRPr="00A75C12">
              <w:rPr>
                <w:rFonts w:ascii="Times New Roman" w:eastAsia="Tahoma" w:hAnsi="Times New Roman" w:cs="Times New Roman"/>
                <w:i/>
                <w:iCs/>
                <w:color w:val="000000"/>
                <w:sz w:val="24"/>
                <w:szCs w:val="24"/>
                <w:shd w:val="clear" w:color="auto" w:fill="FFFFFF"/>
                <w:lang w:eastAsia="ru-RU" w:bidi="ru-RU"/>
              </w:rPr>
              <w:t xml:space="preserve"> а также явления природы </w:t>
            </w:r>
            <w:r w:rsidRPr="00A75C12">
              <w:rPr>
                <w:rFonts w:ascii="Times New Roman" w:eastAsia="Calibri" w:hAnsi="Times New Roman" w:cs="Times New Roman"/>
                <w:sz w:val="24"/>
                <w:szCs w:val="24"/>
              </w:rPr>
              <w:t>(дождь, радуга, снегопад, град)</w:t>
            </w:r>
            <w:r w:rsidRPr="00A75C12">
              <w:rPr>
                <w:rFonts w:ascii="Times New Roman" w:eastAsia="Tahoma" w:hAnsi="Times New Roman" w:cs="Times New Roman"/>
                <w:i/>
                <w:iCs/>
                <w:color w:val="000000"/>
                <w:sz w:val="24"/>
                <w:szCs w:val="24"/>
                <w:shd w:val="clear" w:color="auto" w:fill="FFFFFF"/>
                <w:lang w:eastAsia="ru-RU" w:bidi="ru-RU"/>
              </w:rPr>
              <w:t xml:space="preserve"> и яркие события общественной жизни (</w:t>
            </w:r>
            <w:r w:rsidRPr="00A75C12">
              <w:rPr>
                <w:rFonts w:ascii="Times New Roman" w:eastAsia="Calibri" w:hAnsi="Times New Roman" w:cs="Times New Roman"/>
                <w:sz w:val="24"/>
                <w:szCs w:val="24"/>
              </w:rPr>
              <w:t>праздники, фестивали, Олимпиада);</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Times New Roman" w:hAnsi="Times New Roman" w:cs="Times New Roman"/>
                <w:color w:val="000000"/>
                <w:sz w:val="24"/>
                <w:szCs w:val="24"/>
                <w:shd w:val="clear" w:color="auto" w:fill="FFFFFF"/>
                <w:lang w:eastAsia="ru-RU" w:bidi="ru-RU"/>
              </w:rPr>
            </w:pPr>
            <w:r w:rsidRPr="00A75C12">
              <w:rPr>
                <w:rFonts w:ascii="Times New Roman" w:eastAsia="Calibri" w:hAnsi="Times New Roman" w:cs="Times New Roman"/>
                <w:sz w:val="24"/>
                <w:szCs w:val="24"/>
              </w:rPr>
              <w:t>расширять художественный опыт детей; содействовать развитию «умной мотори</w:t>
            </w:r>
            <w:r w:rsidRPr="00A75C12">
              <w:rPr>
                <w:rFonts w:ascii="Times New Roman" w:eastAsia="Calibri" w:hAnsi="Times New Roman" w:cs="Times New Roman"/>
                <w:sz w:val="24"/>
                <w:szCs w:val="24"/>
              </w:rPr>
              <w:softHyphen/>
              <w:t>ки» и дальнейшему освоению базовых тех</w:t>
            </w:r>
            <w:r w:rsidRPr="00A75C12">
              <w:rPr>
                <w:rFonts w:ascii="Times New Roman" w:eastAsia="Calibri" w:hAnsi="Times New Roman" w:cs="Times New Roman"/>
                <w:sz w:val="24"/>
                <w:szCs w:val="24"/>
              </w:rPr>
              <w:softHyphen/>
              <w:t>ник рисования, аппликации, лепки, художе</w:t>
            </w:r>
            <w:r w:rsidRPr="00A75C12">
              <w:rPr>
                <w:rFonts w:ascii="Times New Roman" w:eastAsia="Calibri" w:hAnsi="Times New Roman" w:cs="Times New Roman"/>
                <w:sz w:val="24"/>
                <w:szCs w:val="24"/>
              </w:rPr>
              <w:softHyphen/>
              <w:t>ственного конструирования и труда; созда</w:t>
            </w:r>
            <w:r w:rsidRPr="00A75C12">
              <w:rPr>
                <w:rFonts w:ascii="Times New Roman" w:eastAsia="Calibri" w:hAnsi="Times New Roman" w:cs="Times New Roman"/>
                <w:sz w:val="24"/>
                <w:szCs w:val="24"/>
              </w:rPr>
              <w:softHyphen/>
              <w:t>вать условия для экспериментирования с художественными материалами, инструмен</w:t>
            </w:r>
            <w:r w:rsidRPr="00A75C12">
              <w:rPr>
                <w:rFonts w:ascii="Times New Roman" w:eastAsia="Calibri" w:hAnsi="Times New Roman" w:cs="Times New Roman"/>
                <w:sz w:val="24"/>
                <w:szCs w:val="24"/>
              </w:rPr>
              <w:softHyphen/>
              <w:t>тами, изобразительно-выразительными сред</w:t>
            </w:r>
            <w:r w:rsidRPr="00A75C12">
              <w:rPr>
                <w:rFonts w:ascii="Times New Roman" w:eastAsia="Calibri" w:hAnsi="Times New Roman" w:cs="Times New Roman"/>
                <w:sz w:val="24"/>
                <w:szCs w:val="24"/>
              </w:rPr>
              <w:softHyphen/>
              <w:t xml:space="preserve">ствами </w:t>
            </w:r>
            <w:r w:rsidRPr="00A75C12">
              <w:rPr>
                <w:rFonts w:ascii="Times New Roman" w:eastAsia="Tahoma" w:hAnsi="Times New Roman" w:cs="Times New Roman"/>
                <w:i/>
                <w:iCs/>
                <w:color w:val="000000"/>
                <w:sz w:val="24"/>
                <w:szCs w:val="24"/>
                <w:shd w:val="clear" w:color="auto" w:fill="FFFFFF"/>
                <w:lang w:eastAsia="ru-RU" w:bidi="ru-RU"/>
              </w:rPr>
              <w:t>(пятно, линия, штрих, форма, ритм);</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содействовать формированию эмоцио</w:t>
            </w:r>
            <w:r w:rsidRPr="00A75C12">
              <w:rPr>
                <w:rFonts w:ascii="Times New Roman" w:eastAsia="Calibri" w:hAnsi="Times New Roman" w:cs="Times New Roman"/>
                <w:sz w:val="24"/>
                <w:szCs w:val="24"/>
              </w:rPr>
              <w:softHyphen/>
              <w:t>нально-ценностного отношения к окружаю</w:t>
            </w:r>
            <w:r w:rsidRPr="00A75C12">
              <w:rPr>
                <w:rFonts w:ascii="Times New Roman" w:eastAsia="Calibri" w:hAnsi="Times New Roman" w:cs="Times New Roman"/>
                <w:sz w:val="24"/>
                <w:szCs w:val="24"/>
              </w:rPr>
              <w:softHyphen/>
              <w:t>щему миру; стимулировать интерес к выражению своих представлений и эмоций в художественной форме;</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создавать оптимальные условия для раз</w:t>
            </w:r>
            <w:r w:rsidRPr="00A75C12">
              <w:rPr>
                <w:rFonts w:ascii="Times New Roman" w:eastAsia="Calibri" w:hAnsi="Times New Roman" w:cs="Times New Roman"/>
                <w:sz w:val="24"/>
                <w:szCs w:val="24"/>
              </w:rPr>
              <w:softHyphen/>
              <w:t>вития уникальной личности ребенка, ее сво</w:t>
            </w:r>
            <w:r w:rsidRPr="00A75C12">
              <w:rPr>
                <w:rFonts w:ascii="Times New Roman" w:eastAsia="Calibri" w:hAnsi="Times New Roman" w:cs="Times New Roman"/>
                <w:sz w:val="24"/>
                <w:szCs w:val="24"/>
              </w:rPr>
              <w:softHyphen/>
              <w:t>бодного проявления в художественном твор</w:t>
            </w:r>
            <w:r w:rsidRPr="00A75C12">
              <w:rPr>
                <w:rFonts w:ascii="Times New Roman" w:eastAsia="Calibri" w:hAnsi="Times New Roman" w:cs="Times New Roman"/>
                <w:sz w:val="24"/>
                <w:szCs w:val="24"/>
              </w:rPr>
              <w:softHyphen/>
              <w:t>честве.</w:t>
            </w:r>
          </w:p>
        </w:tc>
        <w:tc>
          <w:tcPr>
            <w:tcW w:w="11623"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i/>
                <w:sz w:val="24"/>
                <w:szCs w:val="24"/>
                <w:u w:val="single"/>
              </w:rPr>
            </w:pPr>
            <w:r w:rsidRPr="00A75C12">
              <w:rPr>
                <w:rFonts w:ascii="Times New Roman" w:eastAsia="Calibri" w:hAnsi="Times New Roman" w:cs="Times New Roman"/>
                <w:b/>
                <w:i/>
                <w:sz w:val="24"/>
                <w:szCs w:val="24"/>
                <w:u w:val="single"/>
              </w:rPr>
              <w:t>Восприятие искусства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Декоративно-прикладное искусство</w:t>
            </w:r>
            <w:r w:rsidRPr="00A75C12">
              <w:rPr>
                <w:rFonts w:ascii="Times New Roman" w:eastAsia="Calibri" w:hAnsi="Times New Roman" w:cs="Times New Roman"/>
                <w:sz w:val="24"/>
                <w:szCs w:val="24"/>
              </w:rPr>
              <w:t>: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Графика</w:t>
            </w:r>
            <w:r w:rsidRPr="00A75C12">
              <w:rPr>
                <w:rFonts w:ascii="Times New Roman" w:eastAsia="Calibri" w:hAnsi="Times New Roman" w:cs="Times New Roman"/>
                <w:sz w:val="24"/>
                <w:szCs w:val="24"/>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Живопись</w:t>
            </w:r>
            <w:r w:rsidRPr="00A75C12">
              <w:rPr>
                <w:rFonts w:ascii="Times New Roman" w:eastAsia="Calibri" w:hAnsi="Times New Roman" w:cs="Times New Roman"/>
                <w:sz w:val="24"/>
                <w:szCs w:val="24"/>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lastRenderedPageBreak/>
              <w:t>Скульптура</w:t>
            </w:r>
            <w:r w:rsidRPr="00A75C12">
              <w:rPr>
                <w:rFonts w:ascii="Times New Roman" w:eastAsia="Calibri" w:hAnsi="Times New Roman" w:cs="Times New Roman"/>
                <w:sz w:val="24"/>
                <w:szCs w:val="24"/>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Архитектура</w:t>
            </w:r>
            <w:r w:rsidRPr="00A75C12">
              <w:rPr>
                <w:rFonts w:ascii="Times New Roman" w:eastAsia="Calibri" w:hAnsi="Times New Roman" w:cs="Times New Roman"/>
                <w:sz w:val="24"/>
                <w:szCs w:val="24"/>
              </w:rPr>
              <w:t>: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A75C12" w:rsidRPr="00A75C12" w:rsidRDefault="00A75C12" w:rsidP="00A75C12">
            <w:pPr>
              <w:autoSpaceDE w:val="0"/>
              <w:autoSpaceDN w:val="0"/>
              <w:adjustRightInd w:val="0"/>
              <w:spacing w:after="0" w:line="240" w:lineRule="auto"/>
              <w:ind w:right="-108"/>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Первое посещение музея</w:t>
            </w:r>
            <w:r w:rsidRPr="00A75C12">
              <w:rPr>
                <w:rFonts w:ascii="Times New Roman" w:eastAsia="Calibri" w:hAnsi="Times New Roman" w:cs="Times New Roman"/>
                <w:sz w:val="24"/>
                <w:szCs w:val="24"/>
              </w:rPr>
              <w:t>. Представления о музее, произведениях искусства в музее, правилах поведения (на примере музея игрушек). Интерес детей к посещению музея.</w:t>
            </w:r>
          </w:p>
          <w:p w:rsidR="00A75C12" w:rsidRPr="00A75C12" w:rsidRDefault="00A75C12" w:rsidP="00A75C12">
            <w:pPr>
              <w:spacing w:after="0" w:line="240" w:lineRule="auto"/>
              <w:jc w:val="both"/>
              <w:rPr>
                <w:rFonts w:ascii="Tahoma" w:eastAsia="Tahoma" w:hAnsi="Tahoma" w:cs="Times New Roman"/>
                <w:b/>
                <w:bCs/>
                <w:i/>
                <w:color w:val="000000"/>
                <w:sz w:val="24"/>
                <w:szCs w:val="24"/>
                <w:u w:val="single"/>
                <w:shd w:val="clear" w:color="auto" w:fill="FFFFFF"/>
                <w:lang w:eastAsia="ru-RU" w:bidi="ru-RU"/>
              </w:rPr>
            </w:pPr>
            <w:r w:rsidRPr="00A75C12">
              <w:rPr>
                <w:rFonts w:ascii="Tahoma" w:eastAsia="Tahoma" w:hAnsi="Tahoma" w:cs="Times New Roman"/>
                <w:b/>
                <w:bCs/>
                <w:i/>
                <w:color w:val="000000"/>
                <w:sz w:val="24"/>
                <w:szCs w:val="24"/>
                <w:u w:val="single"/>
                <w:shd w:val="clear" w:color="auto" w:fill="FFFFFF"/>
                <w:lang w:eastAsia="ru-RU" w:bidi="ru-RU"/>
              </w:rPr>
              <w:t xml:space="preserve">В лепке </w:t>
            </w:r>
          </w:p>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Создание объёмных фигурок, рельефных изображений, простых компози</w:t>
            </w:r>
            <w:r w:rsidRPr="00A75C12">
              <w:rPr>
                <w:rFonts w:ascii="Times New Roman" w:eastAsia="Calibri" w:hAnsi="Times New Roman" w:cs="Times New Roman"/>
                <w:sz w:val="24"/>
                <w:szCs w:val="24"/>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A75C12">
              <w:rPr>
                <w:rFonts w:ascii="Times New Roman" w:eastAsia="Calibri" w:hAnsi="Times New Roman" w:cs="Times New Roman"/>
                <w:sz w:val="24"/>
                <w:szCs w:val="24"/>
              </w:rPr>
              <w:softHyphen/>
              <w:t>стики, благодаря чему дети:</w:t>
            </w:r>
          </w:p>
          <w:p w:rsidR="00A75C12" w:rsidRPr="00A75C12" w:rsidRDefault="00A75C12" w:rsidP="00A75C12">
            <w:pPr>
              <w:numPr>
                <w:ilvl w:val="0"/>
                <w:numId w:val="57"/>
              </w:numPr>
              <w:spacing w:after="0" w:line="240" w:lineRule="auto"/>
              <w:ind w:left="34" w:hanging="142"/>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увлеченно экспериментируют с пласти</w:t>
            </w:r>
            <w:r w:rsidRPr="00A75C12">
              <w:rPr>
                <w:rFonts w:ascii="Times New Roman" w:eastAsia="Calibri" w:hAnsi="Times New Roman" w:cs="Times New Roman"/>
                <w:sz w:val="24"/>
                <w:szCs w:val="24"/>
              </w:rPr>
              <w:softHyphen/>
              <w:t>ческим материалом, расширяя опыт его пре</w:t>
            </w:r>
            <w:r w:rsidRPr="00A75C12">
              <w:rPr>
                <w:rFonts w:ascii="Times New Roman" w:eastAsia="Calibri" w:hAnsi="Times New Roman" w:cs="Times New Roman"/>
                <w:sz w:val="24"/>
                <w:szCs w:val="24"/>
              </w:rPr>
              <w:softHyphen/>
              <w:t>образования и создания различных фигурок и композиций;</w:t>
            </w:r>
          </w:p>
          <w:p w:rsidR="00A75C12" w:rsidRPr="00A75C12" w:rsidRDefault="00A75C12" w:rsidP="00A75C12">
            <w:pPr>
              <w:numPr>
                <w:ilvl w:val="0"/>
                <w:numId w:val="57"/>
              </w:numPr>
              <w:spacing w:after="0" w:line="240" w:lineRule="auto"/>
              <w:ind w:left="34" w:hanging="142"/>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заинтересованно и целенаправленно обследуют предмет (</w:t>
            </w:r>
            <w:r w:rsidRPr="00A75C12">
              <w:rPr>
                <w:rFonts w:ascii="Tahoma" w:eastAsia="Tahoma" w:hAnsi="Tahoma" w:cs="Times New Roman"/>
                <w:i/>
                <w:iCs/>
                <w:color w:val="000000"/>
                <w:sz w:val="24"/>
                <w:szCs w:val="24"/>
                <w:shd w:val="clear" w:color="auto" w:fill="FFFFFF"/>
                <w:lang w:eastAsia="ru-RU" w:bidi="ru-RU"/>
              </w:rPr>
              <w:t>зрительно и тактиль</w:t>
            </w:r>
            <w:r w:rsidRPr="00A75C12">
              <w:rPr>
                <w:rFonts w:ascii="Tahoma" w:eastAsia="Tahoma" w:hAnsi="Tahoma" w:cs="Times New Roman"/>
                <w:i/>
                <w:iCs/>
                <w:color w:val="000000"/>
                <w:sz w:val="24"/>
                <w:szCs w:val="24"/>
                <w:shd w:val="clear" w:color="auto" w:fill="FFFFFF"/>
                <w:lang w:eastAsia="ru-RU" w:bidi="ru-RU"/>
              </w:rPr>
              <w:softHyphen/>
              <w:t>но),</w:t>
            </w:r>
            <w:r w:rsidRPr="00A75C12">
              <w:rPr>
                <w:rFonts w:ascii="Times New Roman" w:eastAsia="Calibri" w:hAnsi="Times New Roman" w:cs="Times New Roman"/>
                <w:sz w:val="24"/>
                <w:szCs w:val="24"/>
              </w:rPr>
              <w:t xml:space="preserve"> выделяют обобщенную форму </w:t>
            </w:r>
            <w:r w:rsidRPr="00A75C12">
              <w:rPr>
                <w:rFonts w:ascii="Tahoma" w:eastAsia="Tahoma" w:hAnsi="Tahoma" w:cs="Times New Roman"/>
                <w:i/>
                <w:iCs/>
                <w:color w:val="000000"/>
                <w:sz w:val="24"/>
                <w:szCs w:val="24"/>
                <w:shd w:val="clear" w:color="auto" w:fill="FFFFFF"/>
                <w:lang w:eastAsia="ru-RU" w:bidi="ru-RU"/>
              </w:rPr>
              <w:t>(шар, куб, цилиндр, диск, пластина)</w:t>
            </w:r>
            <w:r w:rsidRPr="00A75C12">
              <w:rPr>
                <w:rFonts w:ascii="Times New Roman" w:eastAsia="Calibri" w:hAnsi="Times New Roman" w:cs="Times New Roman"/>
                <w:sz w:val="24"/>
                <w:szCs w:val="24"/>
              </w:rPr>
              <w:t xml:space="preserve"> и выбирают рациональный способ формообразования;</w:t>
            </w:r>
          </w:p>
          <w:p w:rsidR="00A75C12" w:rsidRPr="00A75C12" w:rsidRDefault="00A75C12" w:rsidP="00A75C12">
            <w:pPr>
              <w:numPr>
                <w:ilvl w:val="0"/>
                <w:numId w:val="57"/>
              </w:numPr>
              <w:spacing w:after="0" w:line="240" w:lineRule="auto"/>
              <w:ind w:left="34" w:hanging="142"/>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понимают взаимосвязь между характе</w:t>
            </w:r>
            <w:r w:rsidRPr="00A75C12">
              <w:rPr>
                <w:rFonts w:ascii="Times New Roman" w:eastAsia="Calibri" w:hAnsi="Times New Roman" w:cs="Times New Roman"/>
                <w:sz w:val="24"/>
                <w:szCs w:val="24"/>
              </w:rPr>
              <w:softHyphen/>
              <w:t>ром движений руки и получаемой формой (регулируют силу нажима, комбинируют спо</w:t>
            </w:r>
            <w:r w:rsidRPr="00A75C12">
              <w:rPr>
                <w:rFonts w:ascii="Times New Roman" w:eastAsia="Calibri" w:hAnsi="Times New Roman" w:cs="Times New Roman"/>
                <w:sz w:val="24"/>
                <w:szCs w:val="24"/>
              </w:rPr>
              <w:softHyphen/>
              <w:t>собы, вдавливают для получения полой формы); самостоятельно применяют в лепке освоенные способы (</w:t>
            </w:r>
            <w:r w:rsidRPr="00A75C12">
              <w:rPr>
                <w:rFonts w:ascii="Tahoma" w:eastAsia="Tahoma" w:hAnsi="Tahoma" w:cs="Times New Roman"/>
                <w:i/>
                <w:iCs/>
                <w:color w:val="000000"/>
                <w:sz w:val="24"/>
                <w:szCs w:val="24"/>
                <w:shd w:val="clear" w:color="auto" w:fill="FFFFFF"/>
                <w:lang w:eastAsia="ru-RU" w:bidi="ru-RU"/>
              </w:rPr>
              <w:t>скульптурный, кон</w:t>
            </w:r>
            <w:r w:rsidRPr="00A75C12">
              <w:rPr>
                <w:rFonts w:ascii="Tahoma" w:eastAsia="Tahoma" w:hAnsi="Tahoma" w:cs="Times New Roman"/>
                <w:i/>
                <w:iCs/>
                <w:color w:val="000000"/>
                <w:sz w:val="24"/>
                <w:szCs w:val="24"/>
                <w:shd w:val="clear" w:color="auto" w:fill="FFFFFF"/>
                <w:lang w:eastAsia="ru-RU" w:bidi="ru-RU"/>
              </w:rPr>
              <w:softHyphen/>
              <w:t>структивный, комбинированный, каркас</w:t>
            </w:r>
            <w:r w:rsidRPr="00A75C12">
              <w:rPr>
                <w:rFonts w:ascii="Tahoma" w:eastAsia="Tahoma" w:hAnsi="Tahoma" w:cs="Times New Roman"/>
                <w:i/>
                <w:iCs/>
                <w:color w:val="000000"/>
                <w:sz w:val="24"/>
                <w:szCs w:val="24"/>
                <w:shd w:val="clear" w:color="auto" w:fill="FFFFFF"/>
                <w:lang w:eastAsia="ru-RU" w:bidi="ru-RU"/>
              </w:rPr>
              <w:softHyphen/>
              <w:t>ный, рельефный)</w:t>
            </w:r>
            <w:r w:rsidRPr="00A75C12">
              <w:rPr>
                <w:rFonts w:ascii="Times New Roman" w:eastAsia="Calibri" w:hAnsi="Times New Roman" w:cs="Times New Roman"/>
                <w:sz w:val="24"/>
                <w:szCs w:val="24"/>
              </w:rPr>
              <w:t xml:space="preserve"> и приемы </w:t>
            </w:r>
            <w:r w:rsidRPr="00A75C12">
              <w:rPr>
                <w:rFonts w:ascii="Tahoma" w:eastAsia="Tahoma" w:hAnsi="Tahoma" w:cs="Times New Roman"/>
                <w:i/>
                <w:iCs/>
                <w:color w:val="000000"/>
                <w:sz w:val="24"/>
                <w:szCs w:val="24"/>
                <w:shd w:val="clear" w:color="auto" w:fill="FFFFFF"/>
                <w:lang w:eastAsia="ru-RU" w:bidi="ru-RU"/>
              </w:rPr>
              <w:t>(оттягивание, примазывание, защипывание, прищипыва</w:t>
            </w:r>
            <w:r w:rsidRPr="00A75C12">
              <w:rPr>
                <w:rFonts w:ascii="Tahoma" w:eastAsia="Tahoma" w:hAnsi="Tahoma" w:cs="Times New Roman"/>
                <w:i/>
                <w:iCs/>
                <w:color w:val="000000"/>
                <w:sz w:val="24"/>
                <w:szCs w:val="24"/>
                <w:shd w:val="clear" w:color="auto" w:fill="FFFFFF"/>
                <w:lang w:eastAsia="ru-RU" w:bidi="ru-RU"/>
              </w:rPr>
              <w:softHyphen/>
              <w:t>ние);</w:t>
            </w:r>
            <w:r w:rsidRPr="00A75C12">
              <w:rPr>
                <w:rFonts w:ascii="Times New Roman" w:eastAsia="Calibri" w:hAnsi="Times New Roman" w:cs="Times New Roman"/>
                <w:sz w:val="24"/>
                <w:szCs w:val="24"/>
              </w:rPr>
              <w:t xml:space="preserve"> самостоятельно используют стеку и различные штампики для передачи харак</w:t>
            </w:r>
            <w:r w:rsidRPr="00A75C12">
              <w:rPr>
                <w:rFonts w:ascii="Times New Roman" w:eastAsia="Calibri" w:hAnsi="Times New Roman" w:cs="Times New Roman"/>
                <w:sz w:val="24"/>
                <w:szCs w:val="24"/>
              </w:rPr>
              <w:softHyphen/>
              <w:t>терных признаков создаваемого образа; изобретают свои способы лепки;</w:t>
            </w:r>
          </w:p>
          <w:p w:rsidR="00A75C12" w:rsidRPr="00A75C12" w:rsidRDefault="00A75C12" w:rsidP="00A75C12">
            <w:pPr>
              <w:numPr>
                <w:ilvl w:val="0"/>
                <w:numId w:val="57"/>
              </w:numPr>
              <w:spacing w:after="0" w:line="240" w:lineRule="auto"/>
              <w:ind w:left="34" w:hanging="142"/>
              <w:jc w:val="both"/>
              <w:rPr>
                <w:rFonts w:ascii="Times New Roman" w:eastAsia="Calibri" w:hAnsi="Times New Roman" w:cs="Times New Roman"/>
                <w:sz w:val="24"/>
                <w:szCs w:val="24"/>
              </w:rPr>
            </w:pPr>
            <w:r w:rsidRPr="00A75C12">
              <w:rPr>
                <w:rFonts w:ascii="Tahoma" w:eastAsia="Tahoma" w:hAnsi="Tahoma" w:cs="Times New Roman"/>
                <w:i/>
                <w:iCs/>
                <w:color w:val="000000"/>
                <w:sz w:val="24"/>
                <w:szCs w:val="24"/>
                <w:shd w:val="clear" w:color="auto" w:fill="FFFFFF"/>
                <w:lang w:eastAsia="ru-RU" w:bidi="ru-RU"/>
              </w:rPr>
              <w:t>стремятся к более точному изображе</w:t>
            </w:r>
            <w:r w:rsidRPr="00A75C12">
              <w:rPr>
                <w:rFonts w:ascii="Tahoma" w:eastAsia="Tahoma" w:hAnsi="Tahoma" w:cs="Times New Roman"/>
                <w:i/>
                <w:iCs/>
                <w:color w:val="000000"/>
                <w:sz w:val="24"/>
                <w:szCs w:val="24"/>
                <w:shd w:val="clear" w:color="auto" w:fill="FFFFFF"/>
                <w:lang w:eastAsia="ru-RU" w:bidi="ru-RU"/>
              </w:rPr>
              <w:softHyphen/>
              <w:t>нию</w:t>
            </w:r>
            <w:r w:rsidRPr="00A75C12">
              <w:rPr>
                <w:rFonts w:ascii="Times New Roman" w:eastAsia="Calibri" w:hAnsi="Times New Roman" w:cs="Times New Roman"/>
                <w:sz w:val="24"/>
                <w:szCs w:val="24"/>
              </w:rPr>
              <w:t>(</w:t>
            </w:r>
            <w:r w:rsidRPr="00A75C12">
              <w:rPr>
                <w:rFonts w:ascii="Times New Roman" w:eastAsia="Calibri" w:hAnsi="Times New Roman" w:cs="Times New Roman"/>
                <w:i/>
                <w:sz w:val="24"/>
                <w:szCs w:val="24"/>
              </w:rPr>
              <w:t>моделируют форму кончиками пальчи</w:t>
            </w:r>
            <w:r w:rsidRPr="00A75C12">
              <w:rPr>
                <w:rFonts w:ascii="Times New Roman" w:eastAsia="Calibri" w:hAnsi="Times New Roman" w:cs="Times New Roman"/>
                <w:i/>
                <w:sz w:val="24"/>
                <w:szCs w:val="24"/>
              </w:rPr>
              <w:softHyphen/>
              <w:t>ков, сглаживают места соединения частей и всю поверхность изделия, передают фактуру</w:t>
            </w:r>
            <w:r w:rsidRPr="00A75C12">
              <w:rPr>
                <w:rFonts w:ascii="Times New Roman" w:eastAsia="Calibri" w:hAnsi="Times New Roman" w:cs="Times New Roman"/>
                <w:sz w:val="24"/>
                <w:szCs w:val="24"/>
              </w:rPr>
              <w:t>);</w:t>
            </w:r>
            <w:r w:rsidRPr="00A75C12">
              <w:rPr>
                <w:rFonts w:ascii="Tahoma" w:eastAsia="Tahoma" w:hAnsi="Tahoma" w:cs="Times New Roman"/>
                <w:i/>
                <w:iCs/>
                <w:color w:val="000000"/>
                <w:sz w:val="24"/>
                <w:szCs w:val="24"/>
                <w:shd w:val="clear" w:color="auto" w:fill="FFFFFF"/>
                <w:lang w:eastAsia="ru-RU" w:bidi="ru-RU"/>
              </w:rPr>
              <w:t>осваивают разные способы соедине</w:t>
            </w:r>
            <w:r w:rsidRPr="00A75C12">
              <w:rPr>
                <w:rFonts w:ascii="Tahoma" w:eastAsia="Tahoma" w:hAnsi="Tahoma" w:cs="Times New Roman"/>
                <w:i/>
                <w:iCs/>
                <w:color w:val="000000"/>
                <w:sz w:val="24"/>
                <w:szCs w:val="24"/>
                <w:shd w:val="clear" w:color="auto" w:fill="FFFFFF"/>
                <w:lang w:eastAsia="ru-RU" w:bidi="ru-RU"/>
              </w:rPr>
              <w:softHyphen/>
              <w:t>ния частей в целое.</w:t>
            </w:r>
          </w:p>
          <w:p w:rsidR="00A75C12" w:rsidRPr="00A75C12" w:rsidRDefault="00A75C12" w:rsidP="00A75C12">
            <w:pPr>
              <w:spacing w:after="0" w:line="240" w:lineRule="auto"/>
              <w:jc w:val="both"/>
              <w:rPr>
                <w:rFonts w:ascii="Tahoma" w:eastAsia="Tahoma" w:hAnsi="Tahoma" w:cs="Times New Roman"/>
                <w:b/>
                <w:bCs/>
                <w:i/>
                <w:color w:val="000000"/>
                <w:sz w:val="24"/>
                <w:szCs w:val="24"/>
                <w:u w:val="single"/>
                <w:shd w:val="clear" w:color="auto" w:fill="FFFFFF"/>
                <w:lang w:eastAsia="ru-RU" w:bidi="ru-RU"/>
              </w:rPr>
            </w:pPr>
            <w:r w:rsidRPr="00A75C12">
              <w:rPr>
                <w:rFonts w:ascii="Tahoma" w:eastAsia="Tahoma" w:hAnsi="Tahoma" w:cs="Times New Roman"/>
                <w:b/>
                <w:bCs/>
                <w:i/>
                <w:color w:val="000000"/>
                <w:sz w:val="24"/>
                <w:szCs w:val="24"/>
                <w:u w:val="single"/>
                <w:shd w:val="clear" w:color="auto" w:fill="FFFFFF"/>
                <w:lang w:eastAsia="ru-RU" w:bidi="ru-RU"/>
              </w:rPr>
              <w:t xml:space="preserve">В рисовании </w:t>
            </w:r>
          </w:p>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Творческое освоение изобра</w:t>
            </w:r>
            <w:r w:rsidRPr="00A75C12">
              <w:rPr>
                <w:rFonts w:ascii="Times New Roman" w:eastAsia="Calibri" w:hAnsi="Times New Roman" w:cs="Times New Roman"/>
                <w:sz w:val="24"/>
                <w:szCs w:val="24"/>
              </w:rPr>
              <w:softHyphen/>
              <w:t>зительных материалов (</w:t>
            </w:r>
            <w:r w:rsidRPr="00A75C12">
              <w:rPr>
                <w:rFonts w:ascii="Tahoma" w:eastAsia="Tahoma" w:hAnsi="Tahoma" w:cs="Times New Roman"/>
                <w:i/>
                <w:iCs/>
                <w:color w:val="000000"/>
                <w:sz w:val="24"/>
                <w:szCs w:val="24"/>
                <w:shd w:val="clear" w:color="auto" w:fill="FFFFFF"/>
                <w:lang w:eastAsia="ru-RU" w:bidi="ru-RU"/>
              </w:rPr>
              <w:t>краски гуашь и аква</w:t>
            </w:r>
            <w:r w:rsidRPr="00A75C12">
              <w:rPr>
                <w:rFonts w:ascii="Tahoma" w:eastAsia="Tahoma" w:hAnsi="Tahoma" w:cs="Times New Roman"/>
                <w:i/>
                <w:iCs/>
                <w:color w:val="000000"/>
                <w:sz w:val="24"/>
                <w:szCs w:val="24"/>
                <w:shd w:val="clear" w:color="auto" w:fill="FFFFFF"/>
                <w:lang w:eastAsia="ru-RU" w:bidi="ru-RU"/>
              </w:rPr>
              <w:softHyphen/>
              <w:t>рель, пастель)</w:t>
            </w:r>
            <w:r w:rsidRPr="00A75C12">
              <w:rPr>
                <w:rFonts w:ascii="Times New Roman" w:eastAsia="Calibri" w:hAnsi="Times New Roman" w:cs="Times New Roman"/>
                <w:sz w:val="24"/>
                <w:szCs w:val="24"/>
              </w:rPr>
              <w:t xml:space="preserve"> и художественных инстру</w:t>
            </w:r>
            <w:r w:rsidRPr="00A75C12">
              <w:rPr>
                <w:rFonts w:ascii="Times New Roman" w:eastAsia="Calibri" w:hAnsi="Times New Roman" w:cs="Times New Roman"/>
                <w:sz w:val="24"/>
                <w:szCs w:val="24"/>
              </w:rPr>
              <w:softHyphen/>
              <w:t xml:space="preserve">ментов </w:t>
            </w:r>
            <w:r w:rsidRPr="00A75C12">
              <w:rPr>
                <w:rFonts w:ascii="Tahoma" w:eastAsia="Tahoma" w:hAnsi="Tahoma" w:cs="Times New Roman"/>
                <w:i/>
                <w:iCs/>
                <w:color w:val="000000"/>
                <w:sz w:val="24"/>
                <w:szCs w:val="24"/>
                <w:shd w:val="clear" w:color="auto" w:fill="FFFFFF"/>
                <w:lang w:eastAsia="ru-RU" w:bidi="ru-RU"/>
              </w:rPr>
              <w:t>(кисть, карандаш, фломастер, мелок, штампики в технике «принт»);</w:t>
            </w:r>
            <w:r w:rsidRPr="00A75C12">
              <w:rPr>
                <w:rFonts w:ascii="Times New Roman" w:eastAsia="Calibri" w:hAnsi="Times New Roman" w:cs="Times New Roman"/>
                <w:sz w:val="24"/>
                <w:szCs w:val="24"/>
              </w:rPr>
              <w:t xml:space="preserve"> зна</w:t>
            </w:r>
            <w:r w:rsidRPr="00A75C12">
              <w:rPr>
                <w:rFonts w:ascii="Times New Roman" w:eastAsia="Calibri" w:hAnsi="Times New Roman" w:cs="Times New Roman"/>
                <w:sz w:val="24"/>
                <w:szCs w:val="24"/>
              </w:rPr>
              <w:softHyphen/>
              <w:t>комство с новыми способами рисования; декоративное оформление руко</w:t>
            </w:r>
            <w:r w:rsidRPr="00A75C12">
              <w:rPr>
                <w:rFonts w:ascii="Times New Roman" w:eastAsia="Calibri" w:hAnsi="Times New Roman" w:cs="Times New Roman"/>
                <w:sz w:val="24"/>
                <w:szCs w:val="24"/>
              </w:rPr>
              <w:softHyphen/>
              <w:t>творных игрушек из глины, соленого теста, бумаги, картона.</w:t>
            </w:r>
          </w:p>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Дети:</w:t>
            </w:r>
          </w:p>
          <w:p w:rsidR="00A75C12" w:rsidRPr="00A75C12" w:rsidRDefault="00A75C12" w:rsidP="00A75C12">
            <w:pPr>
              <w:widowControl w:val="0"/>
              <w:numPr>
                <w:ilvl w:val="0"/>
                <w:numId w:val="56"/>
              </w:numPr>
              <w:spacing w:after="0" w:line="240" w:lineRule="auto"/>
              <w:ind w:hanging="108"/>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с интересом создают образы и простые сюжеты </w:t>
            </w:r>
            <w:r w:rsidRPr="00A75C12">
              <w:rPr>
                <w:rFonts w:ascii="Tahoma" w:eastAsia="Tahoma" w:hAnsi="Tahoma" w:cs="Times New Roman"/>
                <w:i/>
                <w:iCs/>
                <w:color w:val="000000"/>
                <w:sz w:val="24"/>
                <w:szCs w:val="24"/>
                <w:shd w:val="clear" w:color="auto" w:fill="FFFFFF"/>
                <w:lang w:eastAsia="ru-RU" w:bidi="ru-RU"/>
              </w:rPr>
              <w:t>(по представлению, с натуры и по собственному замыслу),</w:t>
            </w:r>
            <w:r w:rsidRPr="00A75C12">
              <w:rPr>
                <w:rFonts w:ascii="Times New Roman" w:eastAsia="Calibri" w:hAnsi="Times New Roman" w:cs="Times New Roman"/>
                <w:sz w:val="24"/>
                <w:szCs w:val="24"/>
              </w:rPr>
              <w:t xml:space="preserve"> уверенно передают основные признаки изображаемых объектов </w:t>
            </w:r>
            <w:r w:rsidRPr="00A75C12">
              <w:rPr>
                <w:rFonts w:ascii="Tahoma" w:eastAsia="Tahoma" w:hAnsi="Tahoma" w:cs="Times New Roman"/>
                <w:i/>
                <w:iCs/>
                <w:color w:val="000000"/>
                <w:sz w:val="24"/>
                <w:szCs w:val="24"/>
                <w:shd w:val="clear" w:color="auto" w:fill="FFFFFF"/>
                <w:lang w:eastAsia="ru-RU" w:bidi="ru-RU"/>
              </w:rPr>
              <w:t>(структуру, пропорции, цвет);</w:t>
            </w:r>
            <w:r w:rsidRPr="00A75C12">
              <w:rPr>
                <w:rFonts w:ascii="Times New Roman" w:eastAsia="Calibri" w:hAnsi="Times New Roman" w:cs="Times New Roman"/>
                <w:sz w:val="24"/>
                <w:szCs w:val="24"/>
              </w:rPr>
              <w:t xml:space="preserve"> самостоятель</w:t>
            </w:r>
            <w:r w:rsidRPr="00A75C12">
              <w:rPr>
                <w:rFonts w:ascii="Times New Roman" w:eastAsia="Calibri" w:hAnsi="Times New Roman" w:cs="Times New Roman"/>
                <w:sz w:val="24"/>
                <w:szCs w:val="24"/>
              </w:rPr>
              <w:softHyphen/>
              <w:t>но находят композиционное решение с уче</w:t>
            </w:r>
            <w:r w:rsidRPr="00A75C12">
              <w:rPr>
                <w:rFonts w:ascii="Times New Roman" w:eastAsia="Calibri" w:hAnsi="Times New Roman" w:cs="Times New Roman"/>
                <w:sz w:val="24"/>
                <w:szCs w:val="24"/>
              </w:rPr>
              <w:softHyphen/>
              <w:t>том замысла, а также размера и формы листа бумаги; создают геометрические и раститель</w:t>
            </w:r>
            <w:r w:rsidRPr="00A75C12">
              <w:rPr>
                <w:rFonts w:ascii="Times New Roman" w:eastAsia="Calibri" w:hAnsi="Times New Roman" w:cs="Times New Roman"/>
                <w:sz w:val="24"/>
                <w:szCs w:val="24"/>
              </w:rPr>
              <w:softHyphen/>
              <w:t>ные орнаменты на полосе, квадрате, прямо</w:t>
            </w:r>
            <w:r w:rsidRPr="00A75C12">
              <w:rPr>
                <w:rFonts w:ascii="Times New Roman" w:eastAsia="Calibri" w:hAnsi="Times New Roman" w:cs="Times New Roman"/>
                <w:sz w:val="24"/>
                <w:szCs w:val="24"/>
              </w:rPr>
              <w:softHyphen/>
              <w:t>угольнике, фигурном силуэте; украшают узо</w:t>
            </w:r>
            <w:r w:rsidRPr="00A75C12">
              <w:rPr>
                <w:rFonts w:ascii="Times New Roman" w:eastAsia="Calibri" w:hAnsi="Times New Roman" w:cs="Times New Roman"/>
                <w:sz w:val="24"/>
                <w:szCs w:val="24"/>
              </w:rPr>
              <w:softHyphen/>
              <w:t>рами плоскостные и объемные изделия;</w:t>
            </w:r>
          </w:p>
          <w:p w:rsidR="00A75C12" w:rsidRPr="00A75C12" w:rsidRDefault="00A75C12" w:rsidP="00A75C12">
            <w:pPr>
              <w:widowControl w:val="0"/>
              <w:numPr>
                <w:ilvl w:val="0"/>
                <w:numId w:val="56"/>
              </w:numPr>
              <w:spacing w:after="0" w:line="240" w:lineRule="auto"/>
              <w:ind w:hanging="108"/>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уверенно и свободно используют освоенные изобразительно-выразительные средства </w:t>
            </w:r>
            <w:r w:rsidRPr="00A75C12">
              <w:rPr>
                <w:rFonts w:ascii="Tahoma" w:eastAsia="Tahoma" w:hAnsi="Tahoma" w:cs="Times New Roman"/>
                <w:i/>
                <w:iCs/>
                <w:color w:val="000000"/>
                <w:sz w:val="24"/>
                <w:szCs w:val="24"/>
                <w:shd w:val="clear" w:color="auto" w:fill="FFFFFF"/>
                <w:lang w:eastAsia="ru-RU" w:bidi="ru-RU"/>
              </w:rPr>
              <w:t>(линия, штрих, мазок, пятно, форма, ритм, симметрия/ асимметрия и др.)</w:t>
            </w:r>
            <w:r w:rsidRPr="00A75C12">
              <w:rPr>
                <w:rFonts w:ascii="Times New Roman" w:eastAsia="Calibri" w:hAnsi="Times New Roman" w:cs="Times New Roman"/>
                <w:sz w:val="24"/>
                <w:szCs w:val="24"/>
              </w:rPr>
              <w:t xml:space="preserve"> для создания сюжетных и орнаменталь</w:t>
            </w:r>
            <w:r w:rsidRPr="00A75C12">
              <w:rPr>
                <w:rFonts w:ascii="Times New Roman" w:eastAsia="Calibri" w:hAnsi="Times New Roman" w:cs="Times New Roman"/>
                <w:sz w:val="24"/>
                <w:szCs w:val="24"/>
              </w:rPr>
              <w:softHyphen/>
              <w:t xml:space="preserve">ных композиций с учетом особенностей художественного пространства </w:t>
            </w:r>
            <w:r w:rsidRPr="00A75C12">
              <w:rPr>
                <w:rFonts w:ascii="Tahoma" w:eastAsia="Tahoma" w:hAnsi="Tahoma" w:cs="Times New Roman"/>
                <w:i/>
                <w:iCs/>
                <w:color w:val="000000"/>
                <w:sz w:val="24"/>
                <w:szCs w:val="24"/>
                <w:shd w:val="clear" w:color="auto" w:fill="FFFFFF"/>
                <w:lang w:eastAsia="ru-RU" w:bidi="ru-RU"/>
              </w:rPr>
              <w:t>(форма, раз</w:t>
            </w:r>
            <w:r w:rsidRPr="00A75C12">
              <w:rPr>
                <w:rFonts w:ascii="Tahoma" w:eastAsia="Tahoma" w:hAnsi="Tahoma" w:cs="Times New Roman"/>
                <w:i/>
                <w:iCs/>
                <w:color w:val="000000"/>
                <w:sz w:val="24"/>
                <w:szCs w:val="24"/>
                <w:shd w:val="clear" w:color="auto" w:fill="FFFFFF"/>
                <w:lang w:eastAsia="ru-RU" w:bidi="ru-RU"/>
              </w:rPr>
              <w:softHyphen/>
              <w:t>мер и цветовое решение фона);</w:t>
            </w:r>
            <w:r w:rsidRPr="00A75C12">
              <w:rPr>
                <w:rFonts w:ascii="Times New Roman" w:eastAsia="Calibri" w:hAnsi="Times New Roman" w:cs="Times New Roman"/>
                <w:sz w:val="24"/>
                <w:szCs w:val="24"/>
              </w:rPr>
              <w:t xml:space="preserve"> увлеченно экспериментируют с художественными мате</w:t>
            </w:r>
            <w:r w:rsidRPr="00A75C12">
              <w:rPr>
                <w:rFonts w:ascii="Times New Roman" w:eastAsia="Calibri" w:hAnsi="Times New Roman" w:cs="Times New Roman"/>
                <w:sz w:val="24"/>
                <w:szCs w:val="24"/>
              </w:rPr>
              <w:softHyphen/>
              <w:t>риалами и инструментами;</w:t>
            </w:r>
          </w:p>
          <w:p w:rsidR="00A75C12" w:rsidRPr="00A75C12" w:rsidRDefault="00A75C12" w:rsidP="00A75C12">
            <w:pPr>
              <w:widowControl w:val="0"/>
              <w:numPr>
                <w:ilvl w:val="0"/>
                <w:numId w:val="56"/>
              </w:numPr>
              <w:spacing w:after="0" w:line="240" w:lineRule="auto"/>
              <w:ind w:hanging="108"/>
              <w:jc w:val="both"/>
              <w:rPr>
                <w:rFonts w:ascii="Times New Roman" w:eastAsia="Calibri" w:hAnsi="Times New Roman" w:cs="Times New Roman"/>
                <w:sz w:val="24"/>
                <w:szCs w:val="24"/>
              </w:rPr>
            </w:pPr>
            <w:r w:rsidRPr="00A75C12">
              <w:rPr>
                <w:rFonts w:ascii="Tahoma" w:eastAsia="Tahoma" w:hAnsi="Tahoma" w:cs="Times New Roman"/>
                <w:i/>
                <w:iCs/>
                <w:color w:val="000000"/>
                <w:sz w:val="24"/>
                <w:szCs w:val="24"/>
                <w:shd w:val="clear" w:color="auto" w:fill="FFFFFF"/>
                <w:lang w:eastAsia="ru-RU" w:bidi="ru-RU"/>
              </w:rPr>
              <w:t>обследуют и более точно передают форму объектов через обрисовывающий жест; координируют движения рисующей руки</w:t>
            </w:r>
            <w:r w:rsidRPr="00A75C12">
              <w:rPr>
                <w:rFonts w:ascii="Times New Roman" w:eastAsia="Calibri" w:hAnsi="Times New Roman" w:cs="Times New Roman"/>
                <w:i/>
                <w:sz w:val="24"/>
                <w:szCs w:val="24"/>
              </w:rPr>
              <w:t>(широкие движения при рисовании на большом пространстве, мелкие - для прори</w:t>
            </w:r>
            <w:r w:rsidRPr="00A75C12">
              <w:rPr>
                <w:rFonts w:ascii="Times New Roman" w:eastAsia="Calibri" w:hAnsi="Times New Roman" w:cs="Times New Roman"/>
                <w:i/>
                <w:sz w:val="24"/>
                <w:szCs w:val="24"/>
              </w:rPr>
              <w:softHyphen/>
              <w:t>совывания деталей, ритмичные – для рисо</w:t>
            </w:r>
            <w:r w:rsidRPr="00A75C12">
              <w:rPr>
                <w:rFonts w:ascii="Times New Roman" w:eastAsia="Calibri" w:hAnsi="Times New Roman" w:cs="Times New Roman"/>
                <w:i/>
                <w:sz w:val="24"/>
                <w:szCs w:val="24"/>
              </w:rPr>
              <w:softHyphen/>
              <w:t>вания узоров, локальные – в процессе штри</w:t>
            </w:r>
            <w:r w:rsidRPr="00A75C12">
              <w:rPr>
                <w:rFonts w:ascii="Times New Roman" w:eastAsia="Calibri" w:hAnsi="Times New Roman" w:cs="Times New Roman"/>
                <w:i/>
                <w:sz w:val="24"/>
                <w:szCs w:val="24"/>
              </w:rPr>
              <w:softHyphen/>
              <w:t>ховки и возвратные</w:t>
            </w:r>
            <w:r w:rsidRPr="00A75C12">
              <w:rPr>
                <w:rFonts w:ascii="Tahoma" w:eastAsia="Tahoma" w:hAnsi="Tahoma" w:cs="Times New Roman"/>
                <w:i/>
                <w:iCs/>
                <w:color w:val="000000"/>
                <w:sz w:val="24"/>
                <w:szCs w:val="24"/>
                <w:shd w:val="clear" w:color="auto" w:fill="FFFFFF"/>
                <w:lang w:eastAsia="ru-RU" w:bidi="ru-RU"/>
              </w:rPr>
              <w:t xml:space="preserve"> – </w:t>
            </w:r>
            <w:r w:rsidRPr="00A75C12">
              <w:rPr>
                <w:rFonts w:ascii="Times New Roman" w:eastAsia="Calibri" w:hAnsi="Times New Roman" w:cs="Times New Roman"/>
                <w:i/>
                <w:sz w:val="24"/>
                <w:szCs w:val="24"/>
              </w:rPr>
              <w:t>в процессе тушевки)</w:t>
            </w:r>
            <w:r w:rsidRPr="00A75C12">
              <w:rPr>
                <w:rFonts w:ascii="Times New Roman" w:eastAsia="Calibri" w:hAnsi="Times New Roman" w:cs="Times New Roman"/>
                <w:sz w:val="24"/>
                <w:szCs w:val="24"/>
              </w:rPr>
              <w:t>.</w:t>
            </w:r>
          </w:p>
          <w:p w:rsidR="00A75C12" w:rsidRPr="00A75C12" w:rsidRDefault="00A75C12" w:rsidP="00A75C12">
            <w:pPr>
              <w:widowControl w:val="0"/>
              <w:spacing w:after="0" w:line="240" w:lineRule="auto"/>
              <w:jc w:val="both"/>
              <w:rPr>
                <w:rFonts w:ascii="Arial Narrow" w:eastAsia="Arial Narrow" w:hAnsi="Arial Narrow" w:cs="Times New Roman"/>
                <w:b/>
                <w:bCs/>
                <w:i/>
                <w:color w:val="000000"/>
                <w:sz w:val="24"/>
                <w:szCs w:val="24"/>
                <w:u w:val="single"/>
                <w:shd w:val="clear" w:color="auto" w:fill="FFFFFF"/>
                <w:lang w:eastAsia="ru-RU" w:bidi="ru-RU"/>
              </w:rPr>
            </w:pPr>
            <w:r w:rsidRPr="00A75C12">
              <w:rPr>
                <w:rFonts w:ascii="Arial Narrow" w:eastAsia="Arial Narrow" w:hAnsi="Arial Narrow" w:cs="Times New Roman"/>
                <w:b/>
                <w:bCs/>
                <w:i/>
                <w:color w:val="000000"/>
                <w:sz w:val="24"/>
                <w:szCs w:val="24"/>
                <w:u w:val="single"/>
                <w:shd w:val="clear" w:color="auto" w:fill="FFFFFF"/>
                <w:lang w:eastAsia="ru-RU" w:bidi="ru-RU"/>
              </w:rPr>
              <w:t xml:space="preserve">В аппликации </w:t>
            </w:r>
          </w:p>
          <w:p w:rsidR="00A75C12" w:rsidRPr="00A75C12" w:rsidRDefault="00A75C12" w:rsidP="00A75C12">
            <w:pPr>
              <w:widowControl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Расширение пред</w:t>
            </w:r>
            <w:r w:rsidRPr="00A75C12">
              <w:rPr>
                <w:rFonts w:ascii="Times New Roman" w:eastAsia="Calibri" w:hAnsi="Times New Roman" w:cs="Times New Roman"/>
                <w:sz w:val="24"/>
                <w:szCs w:val="24"/>
              </w:rPr>
              <w:softHyphen/>
              <w:t>ставления детей о возможностях этого вида деятельности, сочетающего особенности изобразительного и декоративно-прикладно</w:t>
            </w:r>
            <w:r w:rsidRPr="00A75C12">
              <w:rPr>
                <w:rFonts w:ascii="Times New Roman" w:eastAsia="Calibri" w:hAnsi="Times New Roman" w:cs="Times New Roman"/>
                <w:sz w:val="24"/>
                <w:szCs w:val="24"/>
              </w:rPr>
              <w:softHyphen/>
              <w:t>го искусства; знакомство с историей и специ</w:t>
            </w:r>
            <w:r w:rsidRPr="00A75C12">
              <w:rPr>
                <w:rFonts w:ascii="Times New Roman" w:eastAsia="Calibri" w:hAnsi="Times New Roman" w:cs="Times New Roman"/>
                <w:sz w:val="24"/>
                <w:szCs w:val="24"/>
              </w:rPr>
              <w:softHyphen/>
              <w:t>фикой «бумажного фольклора», знакомство с ножницами как художественным инструмен</w:t>
            </w:r>
            <w:r w:rsidRPr="00A75C12">
              <w:rPr>
                <w:rFonts w:ascii="Times New Roman" w:eastAsia="Calibri" w:hAnsi="Times New Roman" w:cs="Times New Roman"/>
                <w:sz w:val="24"/>
                <w:szCs w:val="24"/>
              </w:rPr>
              <w:softHyphen/>
              <w:t>том, техникой «коллажирование»; развитие способностей к цветовосприятию и композиции, в результате чего дети:</w:t>
            </w:r>
          </w:p>
          <w:p w:rsidR="00A75C12" w:rsidRPr="00A75C12" w:rsidRDefault="00A75C12" w:rsidP="00A75C12">
            <w:pPr>
              <w:widowControl w:val="0"/>
              <w:numPr>
                <w:ilvl w:val="0"/>
                <w:numId w:val="56"/>
              </w:numPr>
              <w:spacing w:after="0" w:line="240" w:lineRule="auto"/>
              <w:ind w:hanging="108"/>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создают различные композиции: пред</w:t>
            </w:r>
            <w:r w:rsidRPr="00A75C12">
              <w:rPr>
                <w:rFonts w:ascii="Times New Roman" w:eastAsia="Calibri" w:hAnsi="Times New Roman" w:cs="Times New Roman"/>
                <w:sz w:val="24"/>
                <w:szCs w:val="24"/>
              </w:rPr>
              <w:softHyphen/>
              <w:t xml:space="preserve">метные </w:t>
            </w:r>
            <w:r w:rsidRPr="00A75C12">
              <w:rPr>
                <w:rFonts w:ascii="Tahoma" w:eastAsia="Tahoma" w:hAnsi="Tahoma" w:cs="Times New Roman"/>
                <w:i/>
                <w:iCs/>
                <w:color w:val="000000"/>
                <w:sz w:val="24"/>
                <w:szCs w:val="24"/>
                <w:shd w:val="clear" w:color="auto" w:fill="FFFFFF"/>
                <w:lang w:eastAsia="ru-RU" w:bidi="ru-RU"/>
              </w:rPr>
              <w:t>(пирамидка, яблоко, домик),</w:t>
            </w:r>
            <w:r w:rsidRPr="00A75C12">
              <w:rPr>
                <w:rFonts w:ascii="Times New Roman" w:eastAsia="Calibri" w:hAnsi="Times New Roman" w:cs="Times New Roman"/>
                <w:sz w:val="24"/>
                <w:szCs w:val="24"/>
              </w:rPr>
              <w:t>сюжет</w:t>
            </w:r>
            <w:r w:rsidRPr="00A75C12">
              <w:rPr>
                <w:rFonts w:ascii="Times New Roman" w:eastAsia="Calibri" w:hAnsi="Times New Roman" w:cs="Times New Roman"/>
                <w:sz w:val="24"/>
                <w:szCs w:val="24"/>
              </w:rPr>
              <w:softHyphen/>
              <w:t>ные (кораблики на реке, рыбки в аквариу</w:t>
            </w:r>
            <w:r w:rsidRPr="00A75C12">
              <w:rPr>
                <w:rFonts w:ascii="Times New Roman" w:eastAsia="Calibri" w:hAnsi="Times New Roman" w:cs="Times New Roman"/>
                <w:sz w:val="24"/>
                <w:szCs w:val="24"/>
              </w:rPr>
              <w:softHyphen/>
              <w:t>ме), абстрактные (осеннее настроение, радость), декоративные (</w:t>
            </w:r>
            <w:r w:rsidRPr="00A75C12">
              <w:rPr>
                <w:rFonts w:ascii="Tahoma" w:eastAsia="Tahoma" w:hAnsi="Tahoma" w:cs="Times New Roman"/>
                <w:i/>
                <w:iCs/>
                <w:color w:val="000000"/>
                <w:sz w:val="24"/>
                <w:szCs w:val="24"/>
                <w:shd w:val="clear" w:color="auto" w:fill="FFFFFF"/>
                <w:lang w:eastAsia="ru-RU" w:bidi="ru-RU"/>
              </w:rPr>
              <w:t xml:space="preserve">полосатый коврик, ваза с цветами) </w:t>
            </w:r>
            <w:r w:rsidRPr="00A75C12">
              <w:rPr>
                <w:rFonts w:ascii="Times New Roman" w:eastAsia="Calibri" w:hAnsi="Times New Roman" w:cs="Times New Roman"/>
                <w:sz w:val="24"/>
                <w:szCs w:val="24"/>
              </w:rPr>
              <w:t>из готовых и/или самостоя</w:t>
            </w:r>
            <w:r w:rsidRPr="00A75C12">
              <w:rPr>
                <w:rFonts w:ascii="Times New Roman" w:eastAsia="Calibri" w:hAnsi="Times New Roman" w:cs="Times New Roman"/>
                <w:sz w:val="24"/>
                <w:szCs w:val="24"/>
              </w:rPr>
              <w:softHyphen/>
              <w:t>тельно созданных форм (полосок, кругов, квадратов, треугольников, трапеций, рваных и мятых комочков бумаги, бумажных силуэ</w:t>
            </w:r>
            <w:r w:rsidRPr="00A75C12">
              <w:rPr>
                <w:rFonts w:ascii="Times New Roman" w:eastAsia="Calibri" w:hAnsi="Times New Roman" w:cs="Times New Roman"/>
                <w:sz w:val="24"/>
                <w:szCs w:val="24"/>
              </w:rPr>
              <w:softHyphen/>
              <w:t>тов); составляют аппликации из природного материала (</w:t>
            </w:r>
            <w:r w:rsidRPr="00A75C12">
              <w:rPr>
                <w:rFonts w:ascii="Tahoma" w:eastAsia="Tahoma" w:hAnsi="Tahoma" w:cs="Times New Roman"/>
                <w:i/>
                <w:iCs/>
                <w:color w:val="000000"/>
                <w:sz w:val="24"/>
                <w:szCs w:val="24"/>
                <w:shd w:val="clear" w:color="auto" w:fill="FFFFFF"/>
                <w:lang w:eastAsia="ru-RU" w:bidi="ru-RU"/>
              </w:rPr>
              <w:t>осенних листьев простой формы),</w:t>
            </w:r>
            <w:r w:rsidRPr="00A75C12">
              <w:rPr>
                <w:rFonts w:ascii="Times New Roman" w:eastAsia="Calibri" w:hAnsi="Times New Roman" w:cs="Times New Roman"/>
                <w:sz w:val="24"/>
                <w:szCs w:val="24"/>
              </w:rPr>
              <w:t>наклеек, фантиков, билетов, кусоч</w:t>
            </w:r>
            <w:r w:rsidRPr="00A75C12">
              <w:rPr>
                <w:rFonts w:ascii="Times New Roman" w:eastAsia="Calibri" w:hAnsi="Times New Roman" w:cs="Times New Roman"/>
                <w:sz w:val="24"/>
                <w:szCs w:val="24"/>
              </w:rPr>
              <w:softHyphen/>
              <w:t>ков ткани;</w:t>
            </w:r>
          </w:p>
          <w:p w:rsidR="00A75C12" w:rsidRPr="00A75C12" w:rsidRDefault="00A75C12" w:rsidP="00A75C12">
            <w:pPr>
              <w:widowControl w:val="0"/>
              <w:numPr>
                <w:ilvl w:val="0"/>
                <w:numId w:val="56"/>
              </w:numPr>
              <w:spacing w:after="0" w:line="240" w:lineRule="auto"/>
              <w:ind w:hanging="108"/>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начинают пользоваться ножницами как художественным инструментом, соблюдая правила техники безопасности (</w:t>
            </w:r>
            <w:r w:rsidRPr="00A75C12">
              <w:rPr>
                <w:rFonts w:ascii="Tahoma" w:eastAsia="Tahoma" w:hAnsi="Tahoma" w:cs="Times New Roman"/>
                <w:i/>
                <w:iCs/>
                <w:color w:val="000000"/>
                <w:sz w:val="24"/>
                <w:szCs w:val="24"/>
                <w:shd w:val="clear" w:color="auto" w:fill="FFFFFF"/>
                <w:lang w:eastAsia="ru-RU" w:bidi="ru-RU"/>
              </w:rPr>
              <w:t xml:space="preserve">правильно держать и передавать, резать, вырезывать, убирать на место), </w:t>
            </w:r>
            <w:r w:rsidRPr="00A75C12">
              <w:rPr>
                <w:rFonts w:ascii="Times New Roman" w:eastAsia="Calibri" w:hAnsi="Times New Roman" w:cs="Times New Roman"/>
                <w:sz w:val="24"/>
                <w:szCs w:val="24"/>
              </w:rPr>
              <w:t>осваивают навыки пря</w:t>
            </w:r>
            <w:r w:rsidRPr="00A75C12">
              <w:rPr>
                <w:rFonts w:ascii="Times New Roman" w:eastAsia="Calibri" w:hAnsi="Times New Roman" w:cs="Times New Roman"/>
                <w:sz w:val="24"/>
                <w:szCs w:val="24"/>
              </w:rPr>
              <w:softHyphen/>
              <w:t>молинейного и криволинейного вырезания простейших форм из тонкой бумаги.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4"/>
                <w:szCs w:val="24"/>
                <w:u w:val="single"/>
              </w:rPr>
            </w:pPr>
            <w:r w:rsidRPr="00A75C12">
              <w:rPr>
                <w:rFonts w:ascii="Times New Roman" w:eastAsia="Calibri" w:hAnsi="Times New Roman" w:cs="Times New Roman"/>
                <w:b/>
                <w:bCs/>
                <w:i/>
                <w:sz w:val="24"/>
                <w:szCs w:val="24"/>
                <w:u w:val="single"/>
              </w:rPr>
              <w:t xml:space="preserve">В конструировании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Из готовых геометрических фигур</w:t>
            </w:r>
            <w:r w:rsidRPr="00A75C12">
              <w:rPr>
                <w:rFonts w:ascii="Times New Roman" w:eastAsia="Calibri"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Конструирование из бумаги</w:t>
            </w:r>
            <w:r w:rsidRPr="00A75C12">
              <w:rPr>
                <w:rFonts w:ascii="Times New Roman" w:eastAsia="Calibri" w:hAnsi="Times New Roman" w:cs="Times New Roman"/>
                <w:sz w:val="24"/>
                <w:szCs w:val="24"/>
              </w:rPr>
              <w:t>: освоение обобщенных способов складывания различных поделок; приклеивание к основной форме деталей.</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i/>
                <w:iCs/>
                <w:sz w:val="24"/>
                <w:szCs w:val="24"/>
              </w:rPr>
              <w:t>Конструирование из природного материала</w:t>
            </w:r>
            <w:r w:rsidRPr="00A75C12">
              <w:rPr>
                <w:rFonts w:ascii="Times New Roman" w:eastAsia="Calibri" w:hAnsi="Times New Roman" w:cs="Times New Roman"/>
                <w:sz w:val="24"/>
                <w:szCs w:val="24"/>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bl>
    <w:p w:rsidR="00A75C12" w:rsidRPr="00A75C12" w:rsidRDefault="00A75C12" w:rsidP="00A75C12">
      <w:pPr>
        <w:spacing w:after="0" w:line="240" w:lineRule="auto"/>
        <w:jc w:val="both"/>
        <w:rPr>
          <w:rFonts w:ascii="Times New Roman" w:eastAsia="Calibri" w:hAnsi="Times New Roman" w:cs="Times New Roman"/>
          <w:i/>
          <w:sz w:val="28"/>
          <w:szCs w:val="28"/>
          <w:u w:val="single"/>
        </w:rPr>
      </w:pPr>
    </w:p>
    <w:p w:rsidR="00A75C12" w:rsidRPr="00A75C12" w:rsidRDefault="00A75C12" w:rsidP="00A75C12">
      <w:pPr>
        <w:spacing w:after="0" w:line="240" w:lineRule="auto"/>
        <w:jc w:val="both"/>
        <w:rPr>
          <w:rFonts w:ascii="Times New Roman" w:eastAsia="Calibri" w:hAnsi="Times New Roman" w:cs="Times New Roman"/>
          <w:i/>
          <w:sz w:val="28"/>
          <w:szCs w:val="28"/>
          <w:u w:val="single"/>
        </w:rPr>
      </w:pPr>
    </w:p>
    <w:p w:rsidR="00A75C12" w:rsidRPr="00A75C12" w:rsidRDefault="00A75C12" w:rsidP="00A75C12">
      <w:pPr>
        <w:spacing w:after="0" w:line="240" w:lineRule="auto"/>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u w:val="single"/>
        </w:rPr>
        <w:t>Восприятие художественной литературы и фольклора</w:t>
      </w:r>
    </w:p>
    <w:p w:rsidR="00A75C12" w:rsidRPr="00A75C12" w:rsidRDefault="00A75C12" w:rsidP="00A75C12">
      <w:pPr>
        <w:spacing w:after="0" w:line="240" w:lineRule="auto"/>
        <w:ind w:left="993"/>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Основные подходы к организации работы по воспитанию у детей интереса к художественному слову:</w:t>
      </w:r>
    </w:p>
    <w:p w:rsidR="00A75C12" w:rsidRPr="00A75C12" w:rsidRDefault="00A75C12" w:rsidP="00A75C12">
      <w:pPr>
        <w:numPr>
          <w:ilvl w:val="0"/>
          <w:numId w:val="55"/>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ежедневное чтение детям вслух является обязательным и рассматривается как традиция;</w:t>
      </w:r>
    </w:p>
    <w:p w:rsidR="00A75C12" w:rsidRPr="00A75C12" w:rsidRDefault="00A75C12" w:rsidP="00A75C12">
      <w:pPr>
        <w:numPr>
          <w:ilvl w:val="0"/>
          <w:numId w:val="55"/>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75C12" w:rsidRPr="00A75C12" w:rsidRDefault="00A75C12" w:rsidP="00A75C12">
      <w:pPr>
        <w:numPr>
          <w:ilvl w:val="0"/>
          <w:numId w:val="55"/>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A75C12" w:rsidRPr="00A75C12" w:rsidRDefault="00A75C12" w:rsidP="00A75C12">
      <w:pPr>
        <w:numPr>
          <w:ilvl w:val="0"/>
          <w:numId w:val="55"/>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8221"/>
      </w:tblGrid>
      <w:tr w:rsidR="00A75C12" w:rsidRPr="00A75C12" w:rsidTr="00A75C12">
        <w:trPr>
          <w:trHeight w:val="436"/>
        </w:trPr>
        <w:tc>
          <w:tcPr>
            <w:tcW w:w="7054" w:type="dxa"/>
            <w:hideMark/>
          </w:tcPr>
          <w:p w:rsidR="00A75C12" w:rsidRPr="00A75C12" w:rsidRDefault="00A75C12" w:rsidP="00A75C12">
            <w:pPr>
              <w:spacing w:after="0" w:line="240" w:lineRule="auto"/>
              <w:jc w:val="center"/>
              <w:rPr>
                <w:rFonts w:ascii="Times New Roman" w:eastAsia="Calibri" w:hAnsi="Times New Roman" w:cs="Times New Roman"/>
                <w:i/>
                <w:sz w:val="24"/>
                <w:szCs w:val="24"/>
              </w:rPr>
            </w:pPr>
            <w:r w:rsidRPr="00A75C12">
              <w:rPr>
                <w:rFonts w:ascii="Times New Roman" w:eastAsia="Calibri" w:hAnsi="Times New Roman" w:cs="Times New Roman"/>
                <w:bCs/>
                <w:i/>
                <w:sz w:val="24"/>
                <w:szCs w:val="24"/>
              </w:rPr>
              <w:t>Задачи</w:t>
            </w:r>
          </w:p>
        </w:tc>
        <w:tc>
          <w:tcPr>
            <w:tcW w:w="8221" w:type="dxa"/>
            <w:hideMark/>
          </w:tcPr>
          <w:p w:rsidR="00A75C12" w:rsidRPr="00A75C12" w:rsidRDefault="00A75C12" w:rsidP="00A75C12">
            <w:pPr>
              <w:spacing w:after="0" w:line="240" w:lineRule="auto"/>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Содержание</w:t>
            </w:r>
          </w:p>
        </w:tc>
      </w:tr>
      <w:tr w:rsidR="00A75C12" w:rsidRPr="00A75C12" w:rsidTr="00A75C12">
        <w:trPr>
          <w:trHeight w:val="20"/>
        </w:trPr>
        <w:tc>
          <w:tcPr>
            <w:tcW w:w="7054" w:type="dxa"/>
            <w:hideMark/>
          </w:tcPr>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A75C12" w:rsidRPr="00A75C12" w:rsidRDefault="00A75C12" w:rsidP="00A75C12">
            <w:pPr>
              <w:numPr>
                <w:ilvl w:val="0"/>
                <w:numId w:val="10"/>
              </w:numPr>
              <w:autoSpaceDE w:val="0"/>
              <w:autoSpaceDN w:val="0"/>
              <w:adjustRightInd w:val="0"/>
              <w:spacing w:after="0" w:line="240" w:lineRule="auto"/>
              <w:ind w:left="142" w:right="-108"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w:t>
            </w:r>
            <w:r w:rsidRPr="00A75C12">
              <w:rPr>
                <w:rFonts w:ascii="Times New Roman" w:eastAsia="Calibri" w:hAnsi="Times New Roman" w:cs="Times New Roman"/>
                <w:sz w:val="24"/>
                <w:szCs w:val="24"/>
              </w:rPr>
              <w:lastRenderedPageBreak/>
              <w:t>литературных играх со звукоподражаниями, рифмами и словами на основе художественного текста;</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8221"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4"/>
                <w:szCs w:val="24"/>
                <w:u w:val="single"/>
              </w:rPr>
            </w:pPr>
            <w:r w:rsidRPr="00A75C12">
              <w:rPr>
                <w:rFonts w:ascii="Times New Roman" w:eastAsia="Calibri" w:hAnsi="Times New Roman" w:cs="Times New Roman"/>
                <w:b/>
                <w:bCs/>
                <w:i/>
                <w:iCs/>
                <w:sz w:val="24"/>
                <w:szCs w:val="24"/>
                <w:u w:val="single"/>
              </w:rPr>
              <w:lastRenderedPageBreak/>
              <w:t>Расширение читательских интересов детей</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4"/>
                <w:szCs w:val="24"/>
                <w:u w:val="single"/>
              </w:rPr>
            </w:pPr>
            <w:r w:rsidRPr="00A75C12">
              <w:rPr>
                <w:rFonts w:ascii="Times New Roman" w:eastAsia="Calibri" w:hAnsi="Times New Roman" w:cs="Times New Roman"/>
                <w:b/>
                <w:bCs/>
                <w:i/>
                <w:iCs/>
                <w:sz w:val="24"/>
                <w:szCs w:val="24"/>
                <w:u w:val="single"/>
              </w:rPr>
              <w:t>Восприятие литературного текста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4"/>
                <w:szCs w:val="24"/>
                <w:u w:val="single"/>
              </w:rPr>
            </w:pPr>
            <w:r w:rsidRPr="00A75C12">
              <w:rPr>
                <w:rFonts w:ascii="Times New Roman" w:eastAsia="Calibri" w:hAnsi="Times New Roman" w:cs="Times New Roman"/>
                <w:b/>
                <w:bCs/>
                <w:i/>
                <w:iCs/>
                <w:sz w:val="24"/>
                <w:szCs w:val="24"/>
                <w:u w:val="single"/>
              </w:rPr>
              <w:t>Творческая деятельность на основе литературного текста</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w:t>
            </w:r>
            <w:r w:rsidRPr="00A75C12">
              <w:rPr>
                <w:rFonts w:ascii="Times New Roman" w:eastAsia="Calibri" w:hAnsi="Times New Roman" w:cs="Times New Roman"/>
                <w:sz w:val="24"/>
                <w:szCs w:val="24"/>
              </w:rPr>
              <w:lastRenderedPageBreak/>
              <w:t>текста; в разных видах театрализованной деятельности.</w:t>
            </w:r>
          </w:p>
        </w:tc>
      </w:tr>
    </w:tbl>
    <w:p w:rsidR="00A75C12" w:rsidRPr="00A75C12" w:rsidRDefault="00A75C12" w:rsidP="00A75C12">
      <w:pPr>
        <w:spacing w:after="0" w:line="240" w:lineRule="auto"/>
        <w:jc w:val="both"/>
        <w:rPr>
          <w:rFonts w:ascii="Times New Roman" w:eastAsia="Calibri" w:hAnsi="Times New Roman" w:cs="Times New Roman"/>
          <w:i/>
          <w:sz w:val="28"/>
          <w:szCs w:val="28"/>
          <w:u w:val="single"/>
        </w:rPr>
      </w:pPr>
      <w:r w:rsidRPr="00A75C12">
        <w:rPr>
          <w:rFonts w:ascii="Times New Roman" w:eastAsia="Calibri" w:hAnsi="Times New Roman" w:cs="Times New Roman"/>
          <w:i/>
          <w:sz w:val="28"/>
          <w:szCs w:val="28"/>
          <w:u w:val="single"/>
        </w:rPr>
        <w:lastRenderedPageBreak/>
        <w:t>Музыкальная деятельность</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8221"/>
      </w:tblGrid>
      <w:tr w:rsidR="00A75C12" w:rsidRPr="00A75C12" w:rsidTr="00A75C12">
        <w:trPr>
          <w:trHeight w:val="436"/>
        </w:trPr>
        <w:tc>
          <w:tcPr>
            <w:tcW w:w="7054"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bCs/>
                <w:i/>
                <w:sz w:val="28"/>
                <w:szCs w:val="28"/>
              </w:rPr>
              <w:t>Задачи</w:t>
            </w:r>
          </w:p>
        </w:tc>
        <w:tc>
          <w:tcPr>
            <w:tcW w:w="8221"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Содержание</w:t>
            </w:r>
          </w:p>
        </w:tc>
      </w:tr>
      <w:tr w:rsidR="00A75C12" w:rsidRPr="00A75C12" w:rsidTr="00A75C12">
        <w:trPr>
          <w:trHeight w:val="20"/>
        </w:trPr>
        <w:tc>
          <w:tcPr>
            <w:tcW w:w="7054" w:type="dxa"/>
            <w:hideMark/>
          </w:tcPr>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воспитывать слушательскую культуру детей, развивать умения понимать и интерпретировать выразительные средства музыки;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развивать умения общаться и сообщать о себе, своем настроении с помощью музыки; </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музыкальный слух — интонационный, мелодический, гармонический, ладовый; обучать элементарной музыкальной грамоте;</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координацию слуха и голоса, формировать начальные певческие навыки;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способствовать освоению детьми приемов игры на детских музыкальных инструментах;</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стимулировать желание ребенка самостоятельно заниматься музыкальной деятельностью.</w:t>
            </w:r>
          </w:p>
        </w:tc>
        <w:tc>
          <w:tcPr>
            <w:tcW w:w="8221"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tc>
      </w:tr>
    </w:tbl>
    <w:p w:rsidR="00A75C12" w:rsidRPr="00A75C12" w:rsidRDefault="00A75C12" w:rsidP="00A75C12">
      <w:pPr>
        <w:spacing w:after="0" w:line="240" w:lineRule="auto"/>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t>«Родной край» (система работы по краеведению, приобщению дошкольников к культурному наследию русского народа)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191"/>
      </w:tblGrid>
      <w:tr w:rsidR="00A75C12" w:rsidRPr="00A75C12" w:rsidTr="00A75C12">
        <w:tc>
          <w:tcPr>
            <w:tcW w:w="3085" w:type="dxa"/>
          </w:tcPr>
          <w:p w:rsidR="00A75C12" w:rsidRPr="00A75C12" w:rsidRDefault="00A75C12" w:rsidP="00A75C12">
            <w:pPr>
              <w:spacing w:after="160" w:line="240" w:lineRule="exact"/>
              <w:jc w:val="center"/>
              <w:rPr>
                <w:rFonts w:ascii="Times New Roman" w:eastAsia="Calibri" w:hAnsi="Times New Roman" w:cs="Times New Roman"/>
                <w:sz w:val="28"/>
                <w:szCs w:val="28"/>
              </w:rPr>
            </w:pPr>
          </w:p>
        </w:tc>
        <w:tc>
          <w:tcPr>
            <w:tcW w:w="12191" w:type="dxa"/>
          </w:tcPr>
          <w:p w:rsidR="00A75C12" w:rsidRPr="00A75C12" w:rsidRDefault="00A75C12" w:rsidP="00A75C12">
            <w:pPr>
              <w:spacing w:after="160" w:line="240" w:lineRule="exact"/>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Средняя группа</w:t>
            </w:r>
          </w:p>
        </w:tc>
      </w:tr>
      <w:tr w:rsidR="00A75C12" w:rsidRPr="00A75C12" w:rsidTr="00A75C12">
        <w:tc>
          <w:tcPr>
            <w:tcW w:w="3085" w:type="dxa"/>
          </w:tcPr>
          <w:p w:rsidR="00A75C12" w:rsidRPr="00A75C12" w:rsidRDefault="00A75C12" w:rsidP="00A75C12">
            <w:pPr>
              <w:spacing w:after="160" w:line="240" w:lineRule="exact"/>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Русский фольклор</w:t>
            </w:r>
          </w:p>
        </w:tc>
        <w:tc>
          <w:tcPr>
            <w:tcW w:w="12191" w:type="dxa"/>
          </w:tcPr>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A75C12" w:rsidRPr="00A75C12" w:rsidRDefault="00A75C12" w:rsidP="00A75C12">
            <w:pPr>
              <w:numPr>
                <w:ilvl w:val="0"/>
                <w:numId w:val="32"/>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p w:rsidR="00A75C12" w:rsidRPr="00A75C12" w:rsidRDefault="00A75C12" w:rsidP="00A75C12">
            <w:pPr>
              <w:numPr>
                <w:ilvl w:val="0"/>
                <w:numId w:val="32"/>
              </w:numPr>
              <w:spacing w:after="0" w:line="240" w:lineRule="auto"/>
              <w:ind w:left="119" w:right="-165"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A75C12" w:rsidRPr="00A75C12" w:rsidTr="00A75C12">
        <w:tc>
          <w:tcPr>
            <w:tcW w:w="3085" w:type="dxa"/>
          </w:tcPr>
          <w:p w:rsidR="00A75C12" w:rsidRPr="00A75C12" w:rsidRDefault="00A75C12" w:rsidP="00A75C12">
            <w:pPr>
              <w:spacing w:after="160" w:line="240" w:lineRule="exact"/>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Народная игра и игрушка</w:t>
            </w:r>
          </w:p>
        </w:tc>
        <w:tc>
          <w:tcPr>
            <w:tcW w:w="12191" w:type="dxa"/>
          </w:tcPr>
          <w:p w:rsidR="00A75C12" w:rsidRPr="00A75C12" w:rsidRDefault="00A75C12" w:rsidP="00A75C12">
            <w:pPr>
              <w:numPr>
                <w:ilvl w:val="0"/>
                <w:numId w:val="33"/>
              </w:numPr>
              <w:spacing w:after="0" w:line="240" w:lineRule="auto"/>
              <w:ind w:left="130" w:right="-27"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Расширить знания детей о романовской игрушке (усложнение образов, особенности внешнего вида, материал).</w:t>
            </w:r>
          </w:p>
          <w:p w:rsidR="00A75C12" w:rsidRPr="00A75C12" w:rsidRDefault="00A75C12" w:rsidP="00A75C12">
            <w:pPr>
              <w:numPr>
                <w:ilvl w:val="0"/>
                <w:numId w:val="33"/>
              </w:numPr>
              <w:spacing w:after="0" w:line="240" w:lineRule="auto"/>
              <w:ind w:left="130" w:right="-27"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народными игрушками: тряпичной куклой, соломенными игрушками (кукла скрутка).</w:t>
            </w:r>
          </w:p>
          <w:p w:rsidR="00A75C12" w:rsidRPr="00A75C12" w:rsidRDefault="00A75C12" w:rsidP="00A75C12">
            <w:pPr>
              <w:numPr>
                <w:ilvl w:val="0"/>
                <w:numId w:val="33"/>
              </w:numPr>
              <w:spacing w:after="0" w:line="240" w:lineRule="auto"/>
              <w:ind w:left="130" w:right="-165"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Продолжить знакомство с народными играми – разучить некоторые игры, отражающие отношение к окружающей природе, быт русского народа.</w:t>
            </w:r>
          </w:p>
        </w:tc>
      </w:tr>
      <w:tr w:rsidR="00A75C12" w:rsidRPr="00A75C12" w:rsidTr="00A75C12">
        <w:tc>
          <w:tcPr>
            <w:tcW w:w="3085" w:type="dxa"/>
          </w:tcPr>
          <w:p w:rsidR="00A75C12" w:rsidRPr="00A75C12" w:rsidRDefault="00A75C12" w:rsidP="00A75C12">
            <w:pPr>
              <w:spacing w:after="160" w:line="240" w:lineRule="exact"/>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Русский народный костюм</w:t>
            </w:r>
          </w:p>
        </w:tc>
        <w:tc>
          <w:tcPr>
            <w:tcW w:w="12191" w:type="dxa"/>
          </w:tcPr>
          <w:p w:rsidR="00A75C12" w:rsidRPr="00A75C12" w:rsidRDefault="00A75C12" w:rsidP="00A75C12">
            <w:pPr>
              <w:numPr>
                <w:ilvl w:val="0"/>
                <w:numId w:val="36"/>
              </w:numPr>
              <w:spacing w:after="0" w:line="240" w:lineRule="auto"/>
              <w:ind w:left="124" w:hanging="170"/>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A75C12" w:rsidRPr="00A75C12" w:rsidTr="00A75C12">
        <w:tc>
          <w:tcPr>
            <w:tcW w:w="3085" w:type="dxa"/>
          </w:tcPr>
          <w:p w:rsidR="00A75C12" w:rsidRPr="00A75C12" w:rsidRDefault="00A75C12" w:rsidP="00A75C12">
            <w:pPr>
              <w:spacing w:after="160" w:line="240" w:lineRule="exact"/>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Творчество русских умельцев</w:t>
            </w:r>
          </w:p>
        </w:tc>
        <w:tc>
          <w:tcPr>
            <w:tcW w:w="12191" w:type="dxa"/>
          </w:tcPr>
          <w:p w:rsidR="00A75C12" w:rsidRPr="00A75C12" w:rsidRDefault="00A75C12" w:rsidP="00A75C12">
            <w:pPr>
              <w:numPr>
                <w:ilvl w:val="0"/>
                <w:numId w:val="34"/>
              </w:numPr>
              <w:spacing w:after="0" w:line="240" w:lineRule="auto"/>
              <w:ind w:left="119" w:right="-23"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Познакомить с липецкой хохломой (особенности внешнего вида, растительные мотивы).</w:t>
            </w:r>
          </w:p>
          <w:p w:rsidR="00A75C12" w:rsidRPr="00A75C12" w:rsidRDefault="00A75C12" w:rsidP="00A75C12">
            <w:pPr>
              <w:numPr>
                <w:ilvl w:val="0"/>
                <w:numId w:val="34"/>
              </w:numPr>
              <w:spacing w:after="0" w:line="240" w:lineRule="auto"/>
              <w:ind w:left="119" w:right="-23"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Побуждать к использованию мотивов и простых элементов липецких узоров в изобразительной деятельности.</w:t>
            </w:r>
          </w:p>
        </w:tc>
      </w:tr>
      <w:tr w:rsidR="00A75C12" w:rsidRPr="00A75C12" w:rsidTr="00A75C12">
        <w:tc>
          <w:tcPr>
            <w:tcW w:w="3085" w:type="dxa"/>
          </w:tcPr>
          <w:p w:rsidR="00A75C12" w:rsidRPr="00A75C12" w:rsidRDefault="00A75C12" w:rsidP="00A75C12">
            <w:pPr>
              <w:spacing w:after="160" w:line="240" w:lineRule="exact"/>
              <w:ind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Архитектура – как часть народного искусства</w:t>
            </w:r>
          </w:p>
        </w:tc>
        <w:tc>
          <w:tcPr>
            <w:tcW w:w="12191" w:type="dxa"/>
          </w:tcPr>
          <w:p w:rsidR="00A75C12" w:rsidRPr="00A75C12" w:rsidRDefault="00A75C12" w:rsidP="00A75C12">
            <w:pPr>
              <w:numPr>
                <w:ilvl w:val="0"/>
                <w:numId w:val="35"/>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Расширить представления детей о русской избе (деревенский срубленный дом и его составные части).</w:t>
            </w:r>
          </w:p>
          <w:p w:rsidR="00A75C12" w:rsidRPr="00A75C12" w:rsidRDefault="00A75C12" w:rsidP="00A75C12">
            <w:pPr>
              <w:numPr>
                <w:ilvl w:val="0"/>
                <w:numId w:val="35"/>
              </w:numPr>
              <w:spacing w:after="0" w:line="240" w:lineRule="auto"/>
              <w:ind w:left="119" w:hanging="176"/>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Учить сравнивать «дом прабабушки» с современным домом.</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ОПИСАНИЕ ОБРАЗОВАТЕЛЬНОЙ ДЕЯТЕЛЬНОСТИ ПО ФИЗИЧЕСКОМУ РАЗВИТИЮ ДЕТЕЙ</w:t>
      </w:r>
    </w:p>
    <w:p w:rsidR="00A75C12" w:rsidRPr="00A75C12" w:rsidRDefault="00A75C12" w:rsidP="00A75C12">
      <w:pPr>
        <w:spacing w:after="0" w:line="240" w:lineRule="auto"/>
        <w:ind w:firstLine="709"/>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Решение задач физического развития основано на выполнении следующих принципов:</w:t>
      </w:r>
    </w:p>
    <w:p w:rsidR="00A75C12" w:rsidRPr="00A75C12" w:rsidRDefault="00A75C12" w:rsidP="00A75C12">
      <w:p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Дидактические</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Систематичность и последовательность</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Развивающее обучение</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Доступность</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Воспитывающее обучение</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Учёт индивидуальных и возрастных особенностей</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Сознательность и активность ребёнка</w:t>
      </w:r>
    </w:p>
    <w:p w:rsidR="00A75C12" w:rsidRPr="00A75C12" w:rsidRDefault="00A75C12" w:rsidP="00A75C12">
      <w:pPr>
        <w:numPr>
          <w:ilvl w:val="0"/>
          <w:numId w:val="58"/>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Наглядность</w:t>
      </w:r>
    </w:p>
    <w:p w:rsidR="00A75C12" w:rsidRPr="00A75C12" w:rsidRDefault="00A75C12" w:rsidP="00A75C12">
      <w:p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Специальные</w:t>
      </w:r>
    </w:p>
    <w:p w:rsidR="00A75C12" w:rsidRPr="00A75C12" w:rsidRDefault="00A75C12" w:rsidP="00A75C12">
      <w:pPr>
        <w:numPr>
          <w:ilvl w:val="0"/>
          <w:numId w:val="59"/>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Непрерывность</w:t>
      </w:r>
    </w:p>
    <w:p w:rsidR="00A75C12" w:rsidRPr="00A75C12" w:rsidRDefault="00A75C12" w:rsidP="00A75C12">
      <w:pPr>
        <w:numPr>
          <w:ilvl w:val="0"/>
          <w:numId w:val="59"/>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Последовательность наращивания тренирующих воздействий</w:t>
      </w:r>
    </w:p>
    <w:p w:rsidR="00A75C12" w:rsidRPr="00A75C12" w:rsidRDefault="00A75C12" w:rsidP="00A75C12">
      <w:pPr>
        <w:numPr>
          <w:ilvl w:val="0"/>
          <w:numId w:val="59"/>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Цикличность</w:t>
      </w:r>
    </w:p>
    <w:p w:rsidR="00A75C12" w:rsidRPr="00A75C12" w:rsidRDefault="00A75C12" w:rsidP="00A75C12">
      <w:pPr>
        <w:spacing w:after="0" w:line="240" w:lineRule="auto"/>
        <w:jc w:val="both"/>
        <w:rPr>
          <w:rFonts w:ascii="Times New Roman" w:eastAsia="Calibri" w:hAnsi="Times New Roman" w:cs="Times New Roman"/>
          <w:sz w:val="28"/>
          <w:szCs w:val="28"/>
          <w:u w:val="single"/>
        </w:rPr>
      </w:pPr>
      <w:r w:rsidRPr="00A75C12">
        <w:rPr>
          <w:rFonts w:ascii="Times New Roman" w:eastAsia="Calibri" w:hAnsi="Times New Roman" w:cs="Times New Roman"/>
          <w:sz w:val="28"/>
          <w:szCs w:val="28"/>
          <w:u w:val="single"/>
        </w:rPr>
        <w:t>Гигиенические</w:t>
      </w:r>
    </w:p>
    <w:p w:rsidR="00A75C12" w:rsidRPr="00A75C12" w:rsidRDefault="00A75C12" w:rsidP="00A75C12">
      <w:pPr>
        <w:numPr>
          <w:ilvl w:val="0"/>
          <w:numId w:val="60"/>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Сбалансированность нагрузок</w:t>
      </w:r>
    </w:p>
    <w:p w:rsidR="00A75C12" w:rsidRPr="00A75C12" w:rsidRDefault="00A75C12" w:rsidP="00A75C12">
      <w:pPr>
        <w:numPr>
          <w:ilvl w:val="0"/>
          <w:numId w:val="60"/>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Рациональность чередования деятельности и отдыха</w:t>
      </w:r>
    </w:p>
    <w:p w:rsidR="00A75C12" w:rsidRPr="00A75C12" w:rsidRDefault="00A75C12" w:rsidP="00A75C12">
      <w:pPr>
        <w:numPr>
          <w:ilvl w:val="0"/>
          <w:numId w:val="60"/>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Возрастная адекватность</w:t>
      </w:r>
    </w:p>
    <w:p w:rsidR="00A75C12" w:rsidRPr="00A75C12" w:rsidRDefault="00A75C12" w:rsidP="00A75C12">
      <w:pPr>
        <w:numPr>
          <w:ilvl w:val="0"/>
          <w:numId w:val="60"/>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Оздоровительная направленность всего образовательного процесса</w:t>
      </w:r>
    </w:p>
    <w:p w:rsidR="00A75C12" w:rsidRPr="00A75C12" w:rsidRDefault="00A75C12" w:rsidP="00A75C12">
      <w:pPr>
        <w:numPr>
          <w:ilvl w:val="0"/>
          <w:numId w:val="60"/>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Осуществление личностно-ориентированного обучения и воспитания</w:t>
      </w:r>
    </w:p>
    <w:p w:rsidR="00A75C12" w:rsidRPr="00A75C12" w:rsidRDefault="00A75C12" w:rsidP="00A75C12">
      <w:pPr>
        <w:spacing w:after="0" w:line="240" w:lineRule="auto"/>
        <w:ind w:left="709"/>
        <w:jc w:val="both"/>
        <w:rPr>
          <w:rFonts w:ascii="Times New Roman" w:eastAsia="Calibri" w:hAnsi="Times New Roman" w:cs="Times New Roman"/>
          <w:i/>
          <w:sz w:val="28"/>
          <w:szCs w:val="28"/>
        </w:rPr>
      </w:pPr>
    </w:p>
    <w:p w:rsidR="00A75C12" w:rsidRPr="00A75C12" w:rsidRDefault="00A75C12" w:rsidP="00A75C12">
      <w:pPr>
        <w:spacing w:after="0" w:line="240" w:lineRule="auto"/>
        <w:ind w:left="709"/>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Основные направления физического развития:</w:t>
      </w:r>
    </w:p>
    <w:p w:rsidR="00A75C12" w:rsidRPr="00A75C12" w:rsidRDefault="00A75C12" w:rsidP="00A75C12">
      <w:pPr>
        <w:numPr>
          <w:ilvl w:val="0"/>
          <w:numId w:val="61"/>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Приобретение детьми опыта в двигательной деятельности:</w:t>
      </w:r>
    </w:p>
    <w:p w:rsidR="00A75C12" w:rsidRPr="00A75C12" w:rsidRDefault="00A75C12" w:rsidP="00A75C12">
      <w:pPr>
        <w:numPr>
          <w:ilvl w:val="0"/>
          <w:numId w:val="62"/>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связанной с выполнением упражнений;</w:t>
      </w:r>
    </w:p>
    <w:p w:rsidR="00A75C12" w:rsidRPr="00A75C12" w:rsidRDefault="00A75C12" w:rsidP="00A75C12">
      <w:pPr>
        <w:numPr>
          <w:ilvl w:val="0"/>
          <w:numId w:val="62"/>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направленной на развитие таких физических качеств как координация и гибкость;</w:t>
      </w:r>
    </w:p>
    <w:p w:rsidR="00A75C12" w:rsidRPr="00A75C12" w:rsidRDefault="00A75C12" w:rsidP="00A75C12">
      <w:pPr>
        <w:numPr>
          <w:ilvl w:val="0"/>
          <w:numId w:val="62"/>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A75C12" w:rsidRPr="00A75C12" w:rsidRDefault="00A75C12" w:rsidP="00A75C12">
      <w:pPr>
        <w:numPr>
          <w:ilvl w:val="0"/>
          <w:numId w:val="62"/>
        </w:num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A75C12" w:rsidRPr="00A75C12" w:rsidRDefault="00A75C12" w:rsidP="00A75C12">
      <w:pPr>
        <w:numPr>
          <w:ilvl w:val="0"/>
          <w:numId w:val="61"/>
        </w:numPr>
        <w:spacing w:after="0" w:line="240" w:lineRule="auto"/>
        <w:ind w:left="426"/>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w:t>
      </w:r>
    </w:p>
    <w:p w:rsidR="00A75C12" w:rsidRPr="00A75C12" w:rsidRDefault="00A75C12" w:rsidP="00A75C12">
      <w:pPr>
        <w:numPr>
          <w:ilvl w:val="0"/>
          <w:numId w:val="63"/>
        </w:num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в питании;</w:t>
      </w:r>
    </w:p>
    <w:p w:rsidR="00A75C12" w:rsidRPr="00A75C12" w:rsidRDefault="00A75C12" w:rsidP="00A75C12">
      <w:pPr>
        <w:numPr>
          <w:ilvl w:val="0"/>
          <w:numId w:val="63"/>
        </w:num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в двигательном режиме;</w:t>
      </w:r>
    </w:p>
    <w:p w:rsidR="00A75C12" w:rsidRPr="00A75C12" w:rsidRDefault="00A75C12" w:rsidP="00A75C12">
      <w:pPr>
        <w:numPr>
          <w:ilvl w:val="0"/>
          <w:numId w:val="63"/>
        </w:num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закаливании;</w:t>
      </w:r>
    </w:p>
    <w:p w:rsidR="00A75C12" w:rsidRPr="00A75C12" w:rsidRDefault="00A75C12" w:rsidP="00A75C12">
      <w:pPr>
        <w:numPr>
          <w:ilvl w:val="0"/>
          <w:numId w:val="63"/>
        </w:num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при формировании полезных привычек.</w:t>
      </w:r>
    </w:p>
    <w:p w:rsidR="00A75C12" w:rsidRPr="00A75C12" w:rsidRDefault="00A75C12" w:rsidP="00A75C12">
      <w:pPr>
        <w:spacing w:after="0" w:line="240" w:lineRule="auto"/>
        <w:ind w:firstLine="993"/>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0348"/>
      </w:tblGrid>
      <w:tr w:rsidR="00A75C12" w:rsidRPr="00A75C12" w:rsidTr="00A75C12">
        <w:trPr>
          <w:trHeight w:val="436"/>
        </w:trPr>
        <w:tc>
          <w:tcPr>
            <w:tcW w:w="4928"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bCs/>
                <w:i/>
                <w:sz w:val="28"/>
                <w:szCs w:val="28"/>
              </w:rPr>
              <w:t>Задачи</w:t>
            </w:r>
          </w:p>
        </w:tc>
        <w:tc>
          <w:tcPr>
            <w:tcW w:w="10348" w:type="dxa"/>
            <w:hideMark/>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Содержание</w:t>
            </w:r>
          </w:p>
        </w:tc>
      </w:tr>
      <w:tr w:rsidR="00A75C12" w:rsidRPr="00A75C12" w:rsidTr="00A75C12">
        <w:trPr>
          <w:trHeight w:val="20"/>
        </w:trPr>
        <w:tc>
          <w:tcPr>
            <w:tcW w:w="4928" w:type="dxa"/>
            <w:hideMark/>
          </w:tcPr>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w:t>
            </w:r>
            <w:r w:rsidRPr="00A75C12">
              <w:rPr>
                <w:rFonts w:ascii="Times New Roman" w:eastAsia="Calibri" w:hAnsi="Times New Roman" w:cs="Times New Roman"/>
                <w:sz w:val="28"/>
                <w:szCs w:val="28"/>
              </w:rPr>
              <w:lastRenderedPageBreak/>
              <w:t>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целенаправленно развивать скоростно-силовые качества, координацию, общую выносливость, силу, гибкость;</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A75C12" w:rsidRPr="00A75C12" w:rsidRDefault="00A75C12" w:rsidP="00A75C12">
            <w:pPr>
              <w:numPr>
                <w:ilvl w:val="0"/>
                <w:numId w:val="1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c>
          <w:tcPr>
            <w:tcW w:w="10348" w:type="dxa"/>
            <w:hideMark/>
          </w:tcPr>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lastRenderedPageBreak/>
              <w:t>Двигательная деятельность</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Порядковые упражнения</w:t>
            </w:r>
            <w:r w:rsidRPr="00A75C12">
              <w:rPr>
                <w:rFonts w:ascii="Times New Roman" w:eastAsia="Calibri" w:hAnsi="Times New Roman" w:cs="Times New Roman"/>
                <w:sz w:val="28"/>
                <w:szCs w:val="28"/>
              </w:rPr>
              <w:t>.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Общеразвивающие упражнения</w:t>
            </w:r>
            <w:r w:rsidRPr="00A75C12">
              <w:rPr>
                <w:rFonts w:ascii="Times New Roman" w:eastAsia="Calibri" w:hAnsi="Times New Roman" w:cs="Times New Roman"/>
                <w:sz w:val="28"/>
                <w:szCs w:val="28"/>
              </w:rPr>
              <w:t>. Традиционные четырехчастные общеразвивающие</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упражнения с четким сохранением разных исходных положений в разном темпе (медленном, среднем, быстром), выполнение упражнений с напряжением, с </w:t>
            </w:r>
            <w:r w:rsidRPr="00A75C12">
              <w:rPr>
                <w:rFonts w:ascii="Times New Roman" w:eastAsia="Calibri" w:hAnsi="Times New Roman" w:cs="Times New Roman"/>
                <w:sz w:val="28"/>
                <w:szCs w:val="28"/>
              </w:rPr>
              <w:lastRenderedPageBreak/>
              <w:t>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Основные движения</w:t>
            </w:r>
            <w:r w:rsidRPr="00A75C12">
              <w:rPr>
                <w:rFonts w:ascii="Times New Roman" w:eastAsia="Calibri" w:hAnsi="Times New Roman" w:cs="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 Подводящие упражнения.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 xml:space="preserve">Ходьба </w:t>
            </w:r>
            <w:r w:rsidRPr="00A75C12">
              <w:rPr>
                <w:rFonts w:ascii="Times New Roman" w:eastAsia="Calibri" w:hAnsi="Times New Roman" w:cs="Times New Roman"/>
                <w:sz w:val="28"/>
                <w:szCs w:val="28"/>
              </w:rPr>
              <w:t xml:space="preserve">с сохранением правильной осанки, заданного темпа (быстрого, умеренного, медленного).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Бег</w:t>
            </w:r>
            <w:r w:rsidRPr="00A75C12">
              <w:rPr>
                <w:rFonts w:ascii="Times New Roman" w:eastAsia="Calibri" w:hAnsi="Times New Roman" w:cs="Times New Roman"/>
                <w:sz w:val="28"/>
                <w:szCs w:val="28"/>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Бросание, ловля, метание</w:t>
            </w:r>
            <w:r w:rsidRPr="00A75C12">
              <w:rPr>
                <w:rFonts w:ascii="Times New Roman" w:eastAsia="Calibri" w:hAnsi="Times New Roman" w:cs="Times New Roman"/>
                <w:sz w:val="28"/>
                <w:szCs w:val="28"/>
              </w:rPr>
              <w:t xml:space="preserve">. Ловля мяча с расстояния 1,5 м, отбивание его об пол не менее 5 раз подряд. Правильные исходные положения при метании.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Ползание, лазание</w:t>
            </w:r>
            <w:r w:rsidRPr="00A75C12">
              <w:rPr>
                <w:rFonts w:ascii="Times New Roman" w:eastAsia="Calibri" w:hAnsi="Times New Roman" w:cs="Times New Roman"/>
                <w:sz w:val="28"/>
                <w:szCs w:val="28"/>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Прыжки</w:t>
            </w:r>
            <w:r w:rsidRPr="00A75C12">
              <w:rPr>
                <w:rFonts w:ascii="Times New Roman" w:eastAsia="Calibri" w:hAnsi="Times New Roman" w:cs="Times New Roman"/>
                <w:sz w:val="28"/>
                <w:szCs w:val="28"/>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Подвижные игры</w:t>
            </w:r>
            <w:r w:rsidRPr="00A75C12">
              <w:rPr>
                <w:rFonts w:ascii="Times New Roman" w:eastAsia="Calibri" w:hAnsi="Times New Roman" w:cs="Times New Roman"/>
                <w:sz w:val="28"/>
                <w:szCs w:val="28"/>
              </w:rPr>
              <w:t xml:space="preserve">: правила; функции водящего. Игры с элементами соревнования. </w:t>
            </w:r>
            <w:r w:rsidRPr="00A75C12">
              <w:rPr>
                <w:rFonts w:ascii="Times New Roman" w:eastAsia="Calibri" w:hAnsi="Times New Roman" w:cs="Times New Roman"/>
                <w:sz w:val="28"/>
                <w:szCs w:val="28"/>
              </w:rPr>
              <w:lastRenderedPageBreak/>
              <w:t xml:space="preserve">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Спортивные упражнения</w:t>
            </w:r>
            <w:r w:rsidRPr="00A75C12">
              <w:rPr>
                <w:rFonts w:ascii="Times New Roman" w:eastAsia="Calibri" w:hAnsi="Times New Roman" w:cs="Times New Roman"/>
                <w:sz w:val="28"/>
                <w:szCs w:val="28"/>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i/>
                <w:iCs/>
                <w:sz w:val="28"/>
                <w:szCs w:val="28"/>
              </w:rPr>
              <w:t>Ритмические движения</w:t>
            </w:r>
            <w:r w:rsidRPr="00A75C12">
              <w:rPr>
                <w:rFonts w:ascii="Times New Roman" w:eastAsia="Calibri" w:hAnsi="Times New Roman" w:cs="Times New Roman"/>
                <w:sz w:val="28"/>
                <w:szCs w:val="28"/>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A75C12">
              <w:rPr>
                <w:rFonts w:ascii="Times New Roman" w:eastAsia="Calibri" w:hAnsi="Times New Roman" w:cs="Times New Roman"/>
                <w:b/>
                <w:bCs/>
                <w:i/>
                <w:iCs/>
                <w:sz w:val="28"/>
                <w:szCs w:val="28"/>
                <w:u w:val="single"/>
              </w:rPr>
              <w:t>Становление у детей ценностей здорового образа жизни, овладение его элементарными нормами и правилами</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bl>
    <w:p w:rsidR="00A75C12" w:rsidRPr="00A75C12" w:rsidRDefault="00A75C12" w:rsidP="00A75C12">
      <w:pPr>
        <w:spacing w:after="0" w:line="240" w:lineRule="auto"/>
        <w:rPr>
          <w:rFonts w:ascii="Times New Roman" w:eastAsia="Times New Roman" w:hAnsi="Times New Roman" w:cs="Times New Roman"/>
          <w:b/>
          <w:i/>
          <w:color w:val="000000"/>
          <w:sz w:val="28"/>
          <w:szCs w:val="28"/>
          <w:lang w:eastAsia="ru-RU"/>
        </w:rPr>
      </w:pPr>
      <w:r w:rsidRPr="00A75C12">
        <w:rPr>
          <w:rFonts w:ascii="Times New Roman" w:eastAsia="Times New Roman" w:hAnsi="Times New Roman" w:cs="Times New Roman"/>
          <w:b/>
          <w:i/>
          <w:color w:val="000000"/>
          <w:sz w:val="28"/>
          <w:szCs w:val="28"/>
          <w:lang w:eastAsia="ru-RU"/>
        </w:rPr>
        <w:lastRenderedPageBreak/>
        <w:t>«Родной край» (система работы по краеведению, приобщению дошкольников к культурному наследию русского народа)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11647"/>
      </w:tblGrid>
      <w:tr w:rsidR="00A75C12" w:rsidRPr="00A75C12" w:rsidTr="00A75C12">
        <w:tc>
          <w:tcPr>
            <w:tcW w:w="3227" w:type="dxa"/>
          </w:tcPr>
          <w:p w:rsidR="00A75C12" w:rsidRPr="00A75C12" w:rsidRDefault="00A75C12" w:rsidP="00A75C12">
            <w:pPr>
              <w:spacing w:after="0" w:line="240" w:lineRule="auto"/>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Физическое развитие</w:t>
            </w:r>
          </w:p>
        </w:tc>
        <w:tc>
          <w:tcPr>
            <w:tcW w:w="12190"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ОБЪЁМ РЕГЛАМЕНТИРОВАНОЙ ОБРАЗОВАТЕЛЬНОЙ НАГРУЗКИ ПО ОБРАЗОВАТЕЛЬНОЙ ОБЛАСТИ «ПОЗНАВАТЕЛЬНОЕ РАЗВИТИЕ»</w:t>
      </w:r>
    </w:p>
    <w:p w:rsidR="00A75C12" w:rsidRPr="00A75C12" w:rsidRDefault="00A75C12" w:rsidP="00A75C12">
      <w:pPr>
        <w:spacing w:after="0" w:line="240" w:lineRule="auto"/>
        <w:jc w:val="both"/>
        <w:rPr>
          <w:rFonts w:ascii="Times New Roman" w:eastAsia="Calibri" w:hAnsi="Times New Roman" w:cs="Times New Roman"/>
          <w:b/>
          <w:i/>
          <w:sz w:val="28"/>
          <w:szCs w:val="28"/>
        </w:rPr>
      </w:pPr>
    </w:p>
    <w:tbl>
      <w:tblPr>
        <w:tblStyle w:val="10"/>
        <w:tblW w:w="14490" w:type="dxa"/>
        <w:tblInd w:w="360" w:type="dxa"/>
        <w:tblLook w:val="04A0"/>
      </w:tblPr>
      <w:tblGrid>
        <w:gridCol w:w="4284"/>
        <w:gridCol w:w="3402"/>
        <w:gridCol w:w="3402"/>
        <w:gridCol w:w="3402"/>
      </w:tblGrid>
      <w:tr w:rsidR="00A75C12" w:rsidRPr="00A75C12" w:rsidTr="00A75C12">
        <w:tc>
          <w:tcPr>
            <w:tcW w:w="4284"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Разделы</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неделю</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месяц</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год</w:t>
            </w:r>
          </w:p>
        </w:tc>
      </w:tr>
      <w:tr w:rsidR="00A75C12" w:rsidRPr="00A75C12" w:rsidTr="00A75C12">
        <w:tc>
          <w:tcPr>
            <w:tcW w:w="4284" w:type="dxa"/>
          </w:tcPr>
          <w:p w:rsidR="00A75C12" w:rsidRPr="00A75C12" w:rsidRDefault="00A75C12" w:rsidP="00A75C12">
            <w:pPr>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Формирование целостной картины мира (познавательно-исследовательская деятельность; природный мир)</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0,5</w:t>
            </w:r>
          </w:p>
          <w:p w:rsidR="00A75C12" w:rsidRPr="00A75C12" w:rsidRDefault="00A75C12" w:rsidP="00A75C12">
            <w:pPr>
              <w:rPr>
                <w:rFonts w:ascii="Times New Roman" w:eastAsia="Calibri" w:hAnsi="Times New Roman" w:cs="Times New Roman"/>
                <w:i/>
                <w:sz w:val="28"/>
                <w:szCs w:val="28"/>
              </w:rPr>
            </w:pP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2</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18</w:t>
            </w:r>
          </w:p>
        </w:tc>
      </w:tr>
      <w:tr w:rsidR="00A75C12" w:rsidRPr="00A75C12" w:rsidTr="00A75C12">
        <w:tc>
          <w:tcPr>
            <w:tcW w:w="4284" w:type="dxa"/>
          </w:tcPr>
          <w:p w:rsidR="00A75C12" w:rsidRPr="00A75C12" w:rsidRDefault="00A75C12" w:rsidP="00A75C12">
            <w:pPr>
              <w:ind w:right="-60"/>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Формирование элементарных математических представлений, сенсорное развитие</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0,5</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2</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18</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«РЕЧЕВОЕ РАЗВИТИЕ»</w:t>
      </w:r>
    </w:p>
    <w:tbl>
      <w:tblPr>
        <w:tblStyle w:val="10"/>
        <w:tblW w:w="14490" w:type="dxa"/>
        <w:tblInd w:w="360" w:type="dxa"/>
        <w:tblLook w:val="04A0"/>
      </w:tblPr>
      <w:tblGrid>
        <w:gridCol w:w="4284"/>
        <w:gridCol w:w="3402"/>
        <w:gridCol w:w="3402"/>
        <w:gridCol w:w="3402"/>
      </w:tblGrid>
      <w:tr w:rsidR="00A75C12" w:rsidRPr="00A75C12" w:rsidTr="00A75C12">
        <w:tc>
          <w:tcPr>
            <w:tcW w:w="4284"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Разделы</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неделю</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месяц</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год</w:t>
            </w:r>
          </w:p>
        </w:tc>
      </w:tr>
      <w:tr w:rsidR="00A75C12" w:rsidRPr="00A75C12" w:rsidTr="00A75C12">
        <w:trPr>
          <w:trHeight w:val="695"/>
        </w:trPr>
        <w:tc>
          <w:tcPr>
            <w:tcW w:w="4284"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речи</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4</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36</w:t>
            </w:r>
          </w:p>
        </w:tc>
      </w:tr>
    </w:tbl>
    <w:p w:rsidR="00A75C12" w:rsidRPr="00A75C12" w:rsidRDefault="00A75C12" w:rsidP="00A75C12">
      <w:pPr>
        <w:spacing w:after="0" w:line="240" w:lineRule="auto"/>
        <w:rPr>
          <w:rFonts w:ascii="Times New Roman" w:eastAsia="Calibri" w:hAnsi="Times New Roman" w:cs="Times New Roman"/>
          <w:b/>
          <w:sz w:val="28"/>
          <w:szCs w:val="28"/>
        </w:rPr>
      </w:pPr>
      <w:r w:rsidRPr="00A75C12">
        <w:rPr>
          <w:rFonts w:ascii="Times New Roman" w:eastAsia="Calibri" w:hAnsi="Times New Roman" w:cs="Times New Roman"/>
          <w:b/>
          <w:sz w:val="28"/>
          <w:szCs w:val="28"/>
        </w:rPr>
        <w:t>«СОЦИАЛЬНО-КОММУНИКАТИВНОЕ РАЗВИТИЕ»</w:t>
      </w:r>
    </w:p>
    <w:tbl>
      <w:tblPr>
        <w:tblStyle w:val="11"/>
        <w:tblW w:w="14490" w:type="dxa"/>
        <w:tblInd w:w="360" w:type="dxa"/>
        <w:tblLook w:val="04A0"/>
      </w:tblPr>
      <w:tblGrid>
        <w:gridCol w:w="4284"/>
        <w:gridCol w:w="3402"/>
        <w:gridCol w:w="3402"/>
        <w:gridCol w:w="3402"/>
      </w:tblGrid>
      <w:tr w:rsidR="00A75C12" w:rsidRPr="00A75C12" w:rsidTr="00A75C12">
        <w:tc>
          <w:tcPr>
            <w:tcW w:w="4284" w:type="dxa"/>
          </w:tcPr>
          <w:p w:rsidR="00A75C12" w:rsidRPr="00A75C12" w:rsidRDefault="00A75C12" w:rsidP="00A75C12">
            <w:pPr>
              <w:rPr>
                <w:rFonts w:eastAsia="Calibri" w:cs="Times New Roman"/>
                <w:szCs w:val="28"/>
              </w:rPr>
            </w:pPr>
            <w:r w:rsidRPr="00A75C12">
              <w:rPr>
                <w:rFonts w:eastAsia="Calibri" w:cs="Times New Roman"/>
                <w:szCs w:val="28"/>
              </w:rPr>
              <w:t>Разделы</w:t>
            </w:r>
          </w:p>
        </w:tc>
        <w:tc>
          <w:tcPr>
            <w:tcW w:w="3402" w:type="dxa"/>
          </w:tcPr>
          <w:p w:rsidR="00A75C12" w:rsidRPr="00A75C12" w:rsidRDefault="00A75C12" w:rsidP="00A75C12">
            <w:pPr>
              <w:rPr>
                <w:rFonts w:eastAsia="Calibri" w:cs="Times New Roman"/>
                <w:szCs w:val="28"/>
              </w:rPr>
            </w:pPr>
            <w:r w:rsidRPr="00A75C12">
              <w:rPr>
                <w:rFonts w:eastAsia="Calibri" w:cs="Times New Roman"/>
                <w:szCs w:val="28"/>
              </w:rPr>
              <w:t>Количество в неделю</w:t>
            </w:r>
          </w:p>
        </w:tc>
        <w:tc>
          <w:tcPr>
            <w:tcW w:w="3402" w:type="dxa"/>
          </w:tcPr>
          <w:p w:rsidR="00A75C12" w:rsidRPr="00A75C12" w:rsidRDefault="00A75C12" w:rsidP="00A75C12">
            <w:pPr>
              <w:rPr>
                <w:rFonts w:eastAsia="Calibri" w:cs="Times New Roman"/>
                <w:szCs w:val="28"/>
              </w:rPr>
            </w:pPr>
            <w:r w:rsidRPr="00A75C12">
              <w:rPr>
                <w:rFonts w:eastAsia="Calibri" w:cs="Times New Roman"/>
                <w:szCs w:val="28"/>
              </w:rPr>
              <w:t>Количество в месяц</w:t>
            </w:r>
          </w:p>
        </w:tc>
        <w:tc>
          <w:tcPr>
            <w:tcW w:w="3402" w:type="dxa"/>
          </w:tcPr>
          <w:p w:rsidR="00A75C12" w:rsidRPr="00A75C12" w:rsidRDefault="00A75C12" w:rsidP="00A75C12">
            <w:pPr>
              <w:rPr>
                <w:rFonts w:eastAsia="Calibri" w:cs="Times New Roman"/>
                <w:szCs w:val="28"/>
              </w:rPr>
            </w:pPr>
            <w:r w:rsidRPr="00A75C12">
              <w:rPr>
                <w:rFonts w:eastAsia="Calibri" w:cs="Times New Roman"/>
                <w:szCs w:val="28"/>
              </w:rPr>
              <w:t>Количество в год</w:t>
            </w:r>
          </w:p>
        </w:tc>
      </w:tr>
      <w:tr w:rsidR="00A75C12" w:rsidRPr="00A75C12" w:rsidTr="00A75C12">
        <w:tc>
          <w:tcPr>
            <w:tcW w:w="4284" w:type="dxa"/>
          </w:tcPr>
          <w:p w:rsidR="00A75C12" w:rsidRPr="00A75C12" w:rsidRDefault="005D7E24" w:rsidP="00A75C12">
            <w:pPr>
              <w:jc w:val="both"/>
              <w:rPr>
                <w:rFonts w:eastAsia="Calibri" w:cs="Times New Roman"/>
                <w:szCs w:val="28"/>
              </w:rPr>
            </w:pPr>
            <w:r>
              <w:rPr>
                <w:rFonts w:eastAsia="Calibri" w:cs="Times New Roman"/>
                <w:szCs w:val="28"/>
              </w:rPr>
              <w:t>Приобщение к истокам р.н.к.</w:t>
            </w:r>
            <w:r w:rsidR="00A75C12" w:rsidRPr="00A75C12">
              <w:rPr>
                <w:rFonts w:eastAsia="Calibri" w:cs="Times New Roman"/>
                <w:szCs w:val="28"/>
              </w:rPr>
              <w:t xml:space="preserve"> </w:t>
            </w:r>
          </w:p>
        </w:tc>
        <w:tc>
          <w:tcPr>
            <w:tcW w:w="3402" w:type="dxa"/>
            <w:vAlign w:val="center"/>
          </w:tcPr>
          <w:p w:rsidR="00A75C12" w:rsidRPr="00A75C12" w:rsidRDefault="00A75C12" w:rsidP="00A75C12">
            <w:pPr>
              <w:jc w:val="center"/>
              <w:rPr>
                <w:rFonts w:eastAsia="Calibri" w:cs="Times New Roman"/>
                <w:szCs w:val="28"/>
              </w:rPr>
            </w:pPr>
            <w:r w:rsidRPr="00A75C12">
              <w:rPr>
                <w:rFonts w:eastAsia="Calibri" w:cs="Times New Roman"/>
                <w:szCs w:val="28"/>
              </w:rPr>
              <w:t>0,5</w:t>
            </w:r>
          </w:p>
        </w:tc>
        <w:tc>
          <w:tcPr>
            <w:tcW w:w="3402" w:type="dxa"/>
            <w:vAlign w:val="center"/>
          </w:tcPr>
          <w:p w:rsidR="00A75C12" w:rsidRPr="00A75C12" w:rsidRDefault="00A75C12" w:rsidP="00A75C12">
            <w:pPr>
              <w:jc w:val="center"/>
              <w:rPr>
                <w:rFonts w:eastAsia="Calibri" w:cs="Times New Roman"/>
                <w:szCs w:val="28"/>
              </w:rPr>
            </w:pPr>
            <w:r w:rsidRPr="00A75C12">
              <w:rPr>
                <w:rFonts w:eastAsia="Calibri" w:cs="Times New Roman"/>
                <w:szCs w:val="28"/>
              </w:rPr>
              <w:t>2</w:t>
            </w:r>
          </w:p>
        </w:tc>
        <w:tc>
          <w:tcPr>
            <w:tcW w:w="3402" w:type="dxa"/>
            <w:vAlign w:val="center"/>
          </w:tcPr>
          <w:p w:rsidR="00A75C12" w:rsidRPr="00A75C12" w:rsidRDefault="00A75C12" w:rsidP="00A75C12">
            <w:pPr>
              <w:jc w:val="center"/>
              <w:rPr>
                <w:rFonts w:eastAsia="Calibri" w:cs="Times New Roman"/>
                <w:szCs w:val="28"/>
              </w:rPr>
            </w:pPr>
            <w:r w:rsidRPr="00A75C12">
              <w:rPr>
                <w:rFonts w:eastAsia="Calibri" w:cs="Times New Roman"/>
                <w:szCs w:val="28"/>
              </w:rPr>
              <w:t>18</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«ХУДОЖЕСТВЕННО-ЭСТЕТИЧЕСКОЕ РАЗВИТИЕ»</w:t>
      </w:r>
    </w:p>
    <w:tbl>
      <w:tblPr>
        <w:tblStyle w:val="10"/>
        <w:tblW w:w="14458" w:type="dxa"/>
        <w:tblInd w:w="392" w:type="dxa"/>
        <w:tblLook w:val="04A0"/>
      </w:tblPr>
      <w:tblGrid>
        <w:gridCol w:w="4252"/>
        <w:gridCol w:w="3402"/>
        <w:gridCol w:w="3402"/>
        <w:gridCol w:w="3402"/>
      </w:tblGrid>
      <w:tr w:rsidR="00A75C12" w:rsidRPr="00A75C12" w:rsidTr="00A75C12">
        <w:tc>
          <w:tcPr>
            <w:tcW w:w="425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Разделы</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неделю</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месяц</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год</w:t>
            </w:r>
          </w:p>
        </w:tc>
      </w:tr>
      <w:tr w:rsidR="00A75C12" w:rsidRPr="00A75C12" w:rsidTr="00A75C12">
        <w:tc>
          <w:tcPr>
            <w:tcW w:w="4252" w:type="dxa"/>
          </w:tcPr>
          <w:p w:rsidR="00A75C12" w:rsidRPr="00A75C12" w:rsidRDefault="00A75C12" w:rsidP="00A75C12">
            <w:pPr>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Рисование</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0,5</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2</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18</w:t>
            </w:r>
          </w:p>
        </w:tc>
      </w:tr>
      <w:tr w:rsidR="00A75C12" w:rsidRPr="00A75C12" w:rsidTr="00A75C12">
        <w:tc>
          <w:tcPr>
            <w:tcW w:w="4252" w:type="dxa"/>
          </w:tcPr>
          <w:p w:rsidR="00A75C12" w:rsidRPr="00A75C12" w:rsidRDefault="00A75C12" w:rsidP="00A75C12">
            <w:pPr>
              <w:ind w:right="-60"/>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Аппликация</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0,25</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9</w:t>
            </w:r>
          </w:p>
        </w:tc>
      </w:tr>
      <w:tr w:rsidR="00A75C12" w:rsidRPr="00A75C12" w:rsidTr="00A75C12">
        <w:tc>
          <w:tcPr>
            <w:tcW w:w="4252" w:type="dxa"/>
          </w:tcPr>
          <w:p w:rsidR="00A75C12" w:rsidRPr="00A75C12" w:rsidRDefault="00A75C12" w:rsidP="00A75C12">
            <w:pPr>
              <w:ind w:right="-60"/>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Лепка</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0,25</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9</w:t>
            </w:r>
          </w:p>
        </w:tc>
      </w:tr>
      <w:tr w:rsidR="00A75C12" w:rsidRPr="00A75C12" w:rsidTr="00A75C12">
        <w:tc>
          <w:tcPr>
            <w:tcW w:w="4252" w:type="dxa"/>
          </w:tcPr>
          <w:p w:rsidR="00A75C12" w:rsidRPr="00A75C12" w:rsidRDefault="00A75C12" w:rsidP="00A75C12">
            <w:pPr>
              <w:ind w:right="-60"/>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Конструирование</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0,5</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2</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18</w:t>
            </w:r>
          </w:p>
        </w:tc>
      </w:tr>
      <w:tr w:rsidR="00A75C12" w:rsidRPr="00A75C12" w:rsidTr="00A75C12">
        <w:tc>
          <w:tcPr>
            <w:tcW w:w="4252" w:type="dxa"/>
          </w:tcPr>
          <w:p w:rsidR="00A75C12" w:rsidRPr="00A75C12" w:rsidRDefault="00A75C12" w:rsidP="00A75C12">
            <w:pPr>
              <w:ind w:right="-60"/>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Музыкальная деятельность</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2</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8</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76</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«ФИЗИЧЕСКОЕ РАЗВИТИЕ»</w:t>
      </w:r>
    </w:p>
    <w:p w:rsidR="00A75C12" w:rsidRPr="00A75C12" w:rsidRDefault="00A75C12" w:rsidP="00A75C12">
      <w:pPr>
        <w:spacing w:after="0" w:line="240" w:lineRule="auto"/>
        <w:jc w:val="both"/>
        <w:rPr>
          <w:rFonts w:ascii="Times New Roman" w:eastAsia="Calibri" w:hAnsi="Times New Roman" w:cs="Times New Roman"/>
          <w:b/>
          <w:i/>
          <w:sz w:val="28"/>
          <w:szCs w:val="28"/>
        </w:rPr>
      </w:pPr>
    </w:p>
    <w:tbl>
      <w:tblPr>
        <w:tblStyle w:val="10"/>
        <w:tblW w:w="14490" w:type="dxa"/>
        <w:tblInd w:w="360" w:type="dxa"/>
        <w:tblLook w:val="04A0"/>
      </w:tblPr>
      <w:tblGrid>
        <w:gridCol w:w="4284"/>
        <w:gridCol w:w="3402"/>
        <w:gridCol w:w="3402"/>
        <w:gridCol w:w="3402"/>
      </w:tblGrid>
      <w:tr w:rsidR="00A75C12" w:rsidRPr="00A75C12" w:rsidTr="00A75C12">
        <w:tc>
          <w:tcPr>
            <w:tcW w:w="4284"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Разделы</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неделю</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месяц</w:t>
            </w:r>
          </w:p>
        </w:tc>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Количество в год</w:t>
            </w:r>
          </w:p>
        </w:tc>
      </w:tr>
      <w:tr w:rsidR="00A75C12" w:rsidRPr="00A75C12" w:rsidTr="00A75C12">
        <w:tc>
          <w:tcPr>
            <w:tcW w:w="4284" w:type="dxa"/>
          </w:tcPr>
          <w:p w:rsidR="00A75C12" w:rsidRPr="00A75C12" w:rsidRDefault="00A75C12" w:rsidP="00A75C12">
            <w:pPr>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Двигательная деятельность</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3</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12</w:t>
            </w:r>
          </w:p>
        </w:tc>
        <w:tc>
          <w:tcPr>
            <w:tcW w:w="3402" w:type="dxa"/>
            <w:vAlign w:val="center"/>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114</w:t>
            </w:r>
          </w:p>
        </w:tc>
      </w:tr>
    </w:tbl>
    <w:p w:rsidR="00A75C12" w:rsidRPr="00A75C12" w:rsidRDefault="00A75C12" w:rsidP="00A75C12">
      <w:pPr>
        <w:spacing w:after="0" w:line="240" w:lineRule="auto"/>
        <w:jc w:val="both"/>
        <w:rPr>
          <w:rFonts w:ascii="Times New Roman" w:eastAsia="Calibri" w:hAnsi="Times New Roman" w:cs="Times New Roman"/>
          <w:b/>
          <w:sz w:val="28"/>
          <w:szCs w:val="28"/>
        </w:rPr>
      </w:pPr>
    </w:p>
    <w:p w:rsidR="00A75C12" w:rsidRPr="00A75C12" w:rsidRDefault="00A75C12" w:rsidP="00A75C12">
      <w:pPr>
        <w:spacing w:after="0" w:line="240" w:lineRule="auto"/>
        <w:jc w:val="both"/>
        <w:rPr>
          <w:rFonts w:ascii="Times New Roman" w:eastAsia="Calibri" w:hAnsi="Times New Roman" w:cs="Times New Roman"/>
          <w:color w:val="000000"/>
          <w:sz w:val="28"/>
          <w:szCs w:val="28"/>
        </w:rPr>
      </w:pPr>
    </w:p>
    <w:p w:rsid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A75C12">
        <w:rPr>
          <w:rFonts w:ascii="Times New Roman" w:eastAsia="Calibri" w:hAnsi="Times New Roman" w:cs="Times New Roman"/>
          <w:sz w:val="28"/>
          <w:szCs w:val="28"/>
        </w:rPr>
        <w:t xml:space="preserve"> Продолжительность непрерывной непосредственно образовательной деятельности для детей от 4 до 5-ти лет – не более 20 минут. Максимально допустимый объем образовательной нагрузки в первой половине дня в средней группе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D66BD" w:rsidRPr="00A75C12" w:rsidRDefault="00ED66BD" w:rsidP="00A75C12">
      <w:pPr>
        <w:spacing w:after="0" w:line="240" w:lineRule="auto"/>
        <w:jc w:val="both"/>
        <w:rPr>
          <w:rFonts w:ascii="Times New Roman" w:eastAsia="Calibri" w:hAnsi="Times New Roman" w:cs="Times New Roman"/>
          <w:sz w:val="28"/>
          <w:szCs w:val="28"/>
        </w:rPr>
      </w:pP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ПЕРСПЕКТИВНО-ТЕМАТИЧЕСКОЕ ПЛАНИРОВАНИЕ РЕГЛАМЕНТИРОВАННОЙ ОБРАЗОВАТЕЛЬНОЙ ДЕЯТЕЛЬНОСТИ</w:t>
      </w:r>
    </w:p>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b/>
          <w:i/>
          <w:sz w:val="28"/>
          <w:szCs w:val="28"/>
        </w:rPr>
        <w:t xml:space="preserve">1. Формирование целостной картины мира </w:t>
      </w:r>
    </w:p>
    <w:tbl>
      <w:tblPr>
        <w:tblStyle w:val="10"/>
        <w:tblW w:w="15168" w:type="dxa"/>
        <w:tblInd w:w="-5" w:type="dxa"/>
        <w:tblLook w:val="04A0"/>
      </w:tblPr>
      <w:tblGrid>
        <w:gridCol w:w="3402"/>
        <w:gridCol w:w="18"/>
        <w:gridCol w:w="7779"/>
        <w:gridCol w:w="6"/>
        <w:gridCol w:w="3963"/>
      </w:tblGrid>
      <w:tr w:rsidR="00A75C12" w:rsidRPr="00A75C12" w:rsidTr="00A75C12">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Тема</w:t>
            </w:r>
          </w:p>
        </w:tc>
        <w:tc>
          <w:tcPr>
            <w:tcW w:w="7797" w:type="dxa"/>
            <w:gridSpan w:val="2"/>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Цели</w:t>
            </w:r>
          </w:p>
        </w:tc>
        <w:tc>
          <w:tcPr>
            <w:tcW w:w="3969" w:type="dxa"/>
            <w:gridSpan w:val="2"/>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Источник методической литературы</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Сентябрь</w:t>
            </w:r>
          </w:p>
        </w:tc>
      </w:tr>
      <w:tr w:rsidR="00A75C12" w:rsidRPr="00A75C12" w:rsidTr="00A75C12">
        <w:tc>
          <w:tcPr>
            <w:tcW w:w="3402" w:type="dxa"/>
          </w:tcPr>
          <w:p w:rsidR="00ED66BD" w:rsidRDefault="00ED66BD" w:rsidP="00ED66BD">
            <w:pPr>
              <w:rPr>
                <w:rFonts w:ascii="Times New Roman" w:eastAsia="Calibri" w:hAnsi="Times New Roman" w:cs="Times New Roman"/>
                <w:sz w:val="24"/>
                <w:szCs w:val="24"/>
              </w:rPr>
            </w:pPr>
            <w:r>
              <w:rPr>
                <w:rFonts w:ascii="Times New Roman" w:eastAsia="Calibri" w:hAnsi="Times New Roman" w:cs="Times New Roman"/>
                <w:sz w:val="24"/>
                <w:szCs w:val="24"/>
              </w:rPr>
              <w:t>Тема: «Мой веселый, звонкий мяч».</w:t>
            </w:r>
          </w:p>
          <w:p w:rsidR="00ED66BD" w:rsidRPr="00A75C12" w:rsidRDefault="00ED66BD" w:rsidP="00ED66BD">
            <w:pPr>
              <w:jc w:val="left"/>
              <w:rPr>
                <w:rFonts w:ascii="Times New Roman" w:eastAsia="Calibri" w:hAnsi="Times New Roman" w:cs="Times New Roman"/>
                <w:sz w:val="24"/>
                <w:szCs w:val="24"/>
              </w:rPr>
            </w:pPr>
          </w:p>
          <w:p w:rsidR="00A75C12" w:rsidRPr="00A75C12" w:rsidRDefault="00ED66BD" w:rsidP="008B0FAE">
            <w:pPr>
              <w:jc w:val="left"/>
              <w:rPr>
                <w:rFonts w:ascii="Times New Roman" w:eastAsia="Calibri" w:hAnsi="Times New Roman" w:cs="Times New Roman"/>
                <w:sz w:val="28"/>
                <w:szCs w:val="28"/>
              </w:rPr>
            </w:pPr>
            <w:r w:rsidRPr="008B0FAE">
              <w:rPr>
                <w:rFonts w:ascii="Times New Roman" w:eastAsia="Calibri" w:hAnsi="Times New Roman" w:cs="Times New Roman"/>
                <w:sz w:val="24"/>
                <w:szCs w:val="28"/>
              </w:rPr>
              <w:t>Тема: «Разноцветные краски осени»</w:t>
            </w:r>
          </w:p>
        </w:tc>
        <w:tc>
          <w:tcPr>
            <w:tcW w:w="7797" w:type="dxa"/>
            <w:gridSpan w:val="2"/>
          </w:tcPr>
          <w:p w:rsidR="00A75C12" w:rsidRPr="005B6CF1" w:rsidRDefault="00A75C12" w:rsidP="005B6CF1">
            <w:pPr>
              <w:numPr>
                <w:ilvl w:val="0"/>
                <w:numId w:val="26"/>
              </w:numPr>
              <w:ind w:left="289"/>
              <w:contextualSpacing/>
              <w:rPr>
                <w:rFonts w:ascii="Times New Roman" w:eastAsia="Calibri" w:hAnsi="Times New Roman" w:cs="Times New Roman"/>
                <w:sz w:val="28"/>
                <w:szCs w:val="28"/>
              </w:rPr>
            </w:pPr>
            <w:r w:rsidRPr="00A75C12">
              <w:rPr>
                <w:rFonts w:ascii="Times New Roman" w:eastAsia="Calibri" w:hAnsi="Times New Roman" w:cs="Times New Roman"/>
                <w:sz w:val="24"/>
                <w:szCs w:val="24"/>
              </w:rPr>
              <w:t>Пр. сод.:</w:t>
            </w:r>
            <w:r w:rsidR="00ED66BD">
              <w:rPr>
                <w:rFonts w:ascii="Times New Roman" w:eastAsia="Calibri" w:hAnsi="Times New Roman" w:cs="Times New Roman"/>
                <w:sz w:val="24"/>
                <w:szCs w:val="24"/>
              </w:rPr>
              <w:t xml:space="preserve"> Сформировать у детей знания о том каким мяч был в древности; поднять эмоциональное настроение; развить внимательность</w:t>
            </w:r>
            <w:r w:rsidR="00ED66BD" w:rsidRPr="005B6CF1">
              <w:rPr>
                <w:rFonts w:ascii="Times New Roman" w:eastAsia="Calibri" w:hAnsi="Times New Roman" w:cs="Times New Roman"/>
                <w:sz w:val="24"/>
                <w:szCs w:val="24"/>
              </w:rPr>
              <w:t>быстроту реакции</w:t>
            </w:r>
            <w:r w:rsidR="005B6CF1">
              <w:rPr>
                <w:rFonts w:ascii="Times New Roman" w:eastAsia="Calibri" w:hAnsi="Times New Roman" w:cs="Times New Roman"/>
                <w:sz w:val="24"/>
                <w:szCs w:val="24"/>
              </w:rPr>
              <w:t>, .</w:t>
            </w:r>
            <w:r w:rsidR="00ED66BD" w:rsidRPr="005B6CF1">
              <w:rPr>
                <w:rFonts w:ascii="Times New Roman" w:eastAsia="Calibri" w:hAnsi="Times New Roman" w:cs="Times New Roman"/>
                <w:sz w:val="24"/>
                <w:szCs w:val="24"/>
              </w:rPr>
              <w:t>,ловкость,</w:t>
            </w:r>
            <w:r w:rsidRPr="005B6CF1">
              <w:rPr>
                <w:rFonts w:ascii="Times New Roman" w:eastAsia="Calibri" w:hAnsi="Times New Roman" w:cs="Times New Roman"/>
                <w:sz w:val="24"/>
                <w:szCs w:val="24"/>
              </w:rPr>
              <w:t>.</w:t>
            </w:r>
          </w:p>
          <w:p w:rsidR="005B6CF1" w:rsidRPr="00A75C12" w:rsidRDefault="005B6CF1" w:rsidP="00ED66BD">
            <w:pPr>
              <w:numPr>
                <w:ilvl w:val="0"/>
                <w:numId w:val="26"/>
              </w:numPr>
              <w:ind w:left="289"/>
              <w:contextualSpacing/>
              <w:rPr>
                <w:rFonts w:ascii="Times New Roman" w:eastAsia="Calibri" w:hAnsi="Times New Roman" w:cs="Times New Roman"/>
                <w:sz w:val="28"/>
                <w:szCs w:val="28"/>
              </w:rPr>
            </w:pPr>
            <w:r>
              <w:rPr>
                <w:rFonts w:ascii="Times New Roman" w:eastAsia="Calibri" w:hAnsi="Times New Roman" w:cs="Times New Roman"/>
                <w:sz w:val="24"/>
                <w:szCs w:val="24"/>
              </w:rPr>
              <w:t>Закреплять представления о сезонных изменениях в природе; учить узнавать разные породы деревьев по листьям.</w:t>
            </w:r>
          </w:p>
        </w:tc>
        <w:tc>
          <w:tcPr>
            <w:tcW w:w="3969" w:type="dxa"/>
            <w:gridSpan w:val="2"/>
          </w:tcPr>
          <w:p w:rsidR="00BD3D47" w:rsidRDefault="00ED66BD" w:rsidP="00ED66BD">
            <w:pPr>
              <w:rPr>
                <w:rFonts w:ascii="Times New Roman" w:eastAsia="Calibri" w:hAnsi="Times New Roman" w:cs="Times New Roman"/>
                <w:sz w:val="28"/>
                <w:szCs w:val="28"/>
              </w:rPr>
            </w:pPr>
            <w:r>
              <w:rPr>
                <w:rFonts w:ascii="Times New Roman" w:eastAsia="Calibri" w:hAnsi="Times New Roman" w:cs="Times New Roman"/>
                <w:sz w:val="24"/>
                <w:szCs w:val="24"/>
              </w:rPr>
              <w:t>(Дыбина О. В., с.43</w:t>
            </w:r>
            <w:r w:rsidR="00A75C12" w:rsidRPr="00A75C12">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«Что было до…»</w:t>
            </w:r>
          </w:p>
          <w:p w:rsidR="00BD3D47" w:rsidRDefault="00BD3D47" w:rsidP="00BD3D47">
            <w:pPr>
              <w:rPr>
                <w:rFonts w:ascii="Times New Roman" w:eastAsia="Calibri" w:hAnsi="Times New Roman" w:cs="Times New Roman"/>
                <w:sz w:val="28"/>
                <w:szCs w:val="28"/>
              </w:rPr>
            </w:pPr>
          </w:p>
          <w:p w:rsidR="00A75C12" w:rsidRPr="00BD3D47" w:rsidRDefault="00BD3D47" w:rsidP="00BD3D47">
            <w:pPr>
              <w:jc w:val="left"/>
              <w:rPr>
                <w:rFonts w:ascii="Times New Roman" w:eastAsia="Calibri" w:hAnsi="Times New Roman" w:cs="Times New Roman"/>
                <w:sz w:val="28"/>
                <w:szCs w:val="28"/>
              </w:rPr>
            </w:pPr>
            <w:r>
              <w:rPr>
                <w:rFonts w:ascii="Times New Roman" w:eastAsia="Calibri" w:hAnsi="Times New Roman" w:cs="Times New Roman"/>
                <w:sz w:val="28"/>
                <w:szCs w:val="28"/>
              </w:rPr>
              <w:t>(Вострухина Т.</w:t>
            </w:r>
            <w:r w:rsidR="00E03F3E">
              <w:rPr>
                <w:rFonts w:ascii="Times New Roman" w:eastAsia="Calibri" w:hAnsi="Times New Roman" w:cs="Times New Roman"/>
                <w:sz w:val="28"/>
                <w:szCs w:val="28"/>
              </w:rPr>
              <w:t xml:space="preserve"> В., с.83, «Знакомство с окружающим миром детей 3-5 лет».</w:t>
            </w:r>
            <w:r w:rsidR="005A1F77">
              <w:rPr>
                <w:rFonts w:ascii="Times New Roman" w:eastAsia="Calibri" w:hAnsi="Times New Roman" w:cs="Times New Roman"/>
                <w:sz w:val="28"/>
                <w:szCs w:val="28"/>
              </w:rPr>
              <w:t>)</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Октябрь</w:t>
            </w:r>
          </w:p>
        </w:tc>
      </w:tr>
      <w:tr w:rsidR="00A75C12" w:rsidRPr="00A75C12" w:rsidTr="00A75C12">
        <w:tc>
          <w:tcPr>
            <w:tcW w:w="3402" w:type="dxa"/>
          </w:tcPr>
          <w:p w:rsidR="00A75C12" w:rsidRDefault="00F22DBC" w:rsidP="008B0FAE">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«На деревенском подворье </w:t>
            </w:r>
            <w:r w:rsidR="00A75C12" w:rsidRPr="00A75C12">
              <w:rPr>
                <w:rFonts w:ascii="Times New Roman" w:eastAsia="Calibri" w:hAnsi="Times New Roman" w:cs="Times New Roman"/>
                <w:sz w:val="24"/>
                <w:szCs w:val="24"/>
              </w:rPr>
              <w:t>»</w:t>
            </w:r>
          </w:p>
          <w:p w:rsidR="00515282" w:rsidRDefault="00515282" w:rsidP="00A75C12">
            <w:pPr>
              <w:rPr>
                <w:rFonts w:ascii="Times New Roman" w:eastAsia="Calibri" w:hAnsi="Times New Roman" w:cs="Times New Roman"/>
                <w:sz w:val="24"/>
                <w:szCs w:val="24"/>
              </w:rPr>
            </w:pPr>
          </w:p>
          <w:p w:rsidR="00515282" w:rsidRDefault="00515282" w:rsidP="00A75C12">
            <w:pPr>
              <w:rPr>
                <w:rFonts w:ascii="Times New Roman" w:eastAsia="Calibri" w:hAnsi="Times New Roman" w:cs="Times New Roman"/>
                <w:sz w:val="24"/>
                <w:szCs w:val="24"/>
              </w:rPr>
            </w:pPr>
          </w:p>
          <w:p w:rsidR="00515282" w:rsidRDefault="00515282" w:rsidP="00A75C12">
            <w:pPr>
              <w:rPr>
                <w:rFonts w:ascii="Times New Roman" w:eastAsia="Calibri" w:hAnsi="Times New Roman" w:cs="Times New Roman"/>
                <w:sz w:val="24"/>
                <w:szCs w:val="24"/>
              </w:rPr>
            </w:pPr>
          </w:p>
          <w:p w:rsidR="00515282" w:rsidRPr="00A75C12" w:rsidRDefault="00515282" w:rsidP="008B0FAE">
            <w:pPr>
              <w:jc w:val="left"/>
              <w:rPr>
                <w:rFonts w:ascii="Times New Roman" w:eastAsia="Calibri" w:hAnsi="Times New Roman" w:cs="Times New Roman"/>
                <w:sz w:val="24"/>
                <w:szCs w:val="24"/>
              </w:rPr>
            </w:pPr>
            <w:r>
              <w:rPr>
                <w:rFonts w:ascii="Times New Roman" w:eastAsia="Calibri" w:hAnsi="Times New Roman" w:cs="Times New Roman"/>
                <w:sz w:val="24"/>
                <w:szCs w:val="24"/>
              </w:rPr>
              <w:t>Тема: «Птицы».</w:t>
            </w:r>
          </w:p>
          <w:p w:rsidR="00A75C12" w:rsidRPr="00A75C12" w:rsidRDefault="00A75C12" w:rsidP="00A75C12">
            <w:pPr>
              <w:shd w:val="clear" w:color="auto" w:fill="FFFFFF"/>
              <w:rPr>
                <w:rFonts w:ascii="Times New Roman" w:eastAsia="Calibri" w:hAnsi="Times New Roman" w:cs="Times New Roman"/>
                <w:sz w:val="28"/>
                <w:szCs w:val="28"/>
              </w:rPr>
            </w:pPr>
          </w:p>
        </w:tc>
        <w:tc>
          <w:tcPr>
            <w:tcW w:w="7797" w:type="dxa"/>
            <w:gridSpan w:val="2"/>
          </w:tcPr>
          <w:p w:rsidR="00515282" w:rsidRDefault="00A75C12" w:rsidP="00515282">
            <w:pPr>
              <w:numPr>
                <w:ilvl w:val="0"/>
                <w:numId w:val="27"/>
              </w:numPr>
              <w:ind w:left="289"/>
              <w:contextualSpacing/>
              <w:rPr>
                <w:rFonts w:ascii="Times New Roman" w:eastAsia="Calibri" w:hAnsi="Times New Roman" w:cs="Times New Roman"/>
                <w:sz w:val="28"/>
                <w:szCs w:val="28"/>
              </w:rPr>
            </w:pPr>
            <w:r w:rsidRPr="00A75C12">
              <w:rPr>
                <w:rFonts w:ascii="Times New Roman" w:eastAsia="Calibri" w:hAnsi="Times New Roman" w:cs="Times New Roman"/>
                <w:sz w:val="24"/>
                <w:szCs w:val="24"/>
              </w:rPr>
              <w:t xml:space="preserve">Пр. сод.: </w:t>
            </w:r>
            <w:r w:rsidR="00F22DBC">
              <w:rPr>
                <w:rFonts w:ascii="Times New Roman" w:eastAsia="Calibri" w:hAnsi="Times New Roman" w:cs="Times New Roman"/>
                <w:sz w:val="24"/>
                <w:szCs w:val="24"/>
              </w:rPr>
              <w:t>Уточнить представления о домашних животных, условиях их жизни,питании, значении животных в жизни человека; определить признаки домашних животных; развивать навыки наблюдения; воспитывать умение понимать и любить природу.</w:t>
            </w:r>
          </w:p>
          <w:p w:rsidR="00515282" w:rsidRPr="00515282" w:rsidRDefault="00515282" w:rsidP="00515282">
            <w:pPr>
              <w:numPr>
                <w:ilvl w:val="0"/>
                <w:numId w:val="27"/>
              </w:numPr>
              <w:ind w:left="289"/>
              <w:contextualSpacing/>
              <w:rPr>
                <w:rFonts w:ascii="Times New Roman" w:eastAsia="Calibri" w:hAnsi="Times New Roman" w:cs="Times New Roman"/>
                <w:sz w:val="28"/>
                <w:szCs w:val="28"/>
              </w:rPr>
            </w:pPr>
            <w:r>
              <w:rPr>
                <w:rFonts w:ascii="Times New Roman" w:eastAsia="Calibri" w:hAnsi="Times New Roman" w:cs="Times New Roman"/>
                <w:sz w:val="28"/>
                <w:szCs w:val="28"/>
              </w:rPr>
              <w:t>Обогощать представления детей о перелетных и зимующих птицах, об образе птиц, особенностях их строения и поведения.</w:t>
            </w:r>
          </w:p>
        </w:tc>
        <w:tc>
          <w:tcPr>
            <w:tcW w:w="3969" w:type="dxa"/>
            <w:gridSpan w:val="2"/>
          </w:tcPr>
          <w:p w:rsidR="00A75C12" w:rsidRDefault="005A1F77" w:rsidP="00F22DBC">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(Вострухина Т. В., с.112, «Знакомство с окружающим миром детей 3-5 лет».)</w:t>
            </w:r>
          </w:p>
          <w:p w:rsidR="00515282" w:rsidRDefault="00515282" w:rsidP="00F22DBC">
            <w:pPr>
              <w:shd w:val="clear" w:color="auto" w:fill="FFFFFF"/>
              <w:rPr>
                <w:rFonts w:ascii="Times New Roman" w:eastAsia="Calibri" w:hAnsi="Times New Roman" w:cs="Times New Roman"/>
                <w:sz w:val="28"/>
                <w:szCs w:val="28"/>
              </w:rPr>
            </w:pPr>
          </w:p>
          <w:p w:rsidR="00515282" w:rsidRPr="00A75C12" w:rsidRDefault="00515282" w:rsidP="00F22DBC">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(Комплексные занятия, с.74, Ефанова З. А.)</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Ноябрь</w:t>
            </w:r>
          </w:p>
        </w:tc>
      </w:tr>
      <w:tr w:rsidR="00A75C12" w:rsidRPr="00A75C12" w:rsidTr="005260E5">
        <w:trPr>
          <w:trHeight w:val="2699"/>
        </w:trPr>
        <w:tc>
          <w:tcPr>
            <w:tcW w:w="3420" w:type="dxa"/>
            <w:gridSpan w:val="2"/>
            <w:tcBorders>
              <w:right w:val="single" w:sz="4" w:space="0" w:color="auto"/>
            </w:tcBorders>
          </w:tcPr>
          <w:p w:rsidR="00A75C12" w:rsidRDefault="00515282" w:rsidP="008B0FAE">
            <w:pPr>
              <w:snapToGrid w:val="0"/>
              <w:ind w:right="79"/>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«Животные жарких стран и Севера</w:t>
            </w:r>
            <w:r w:rsidR="00A75C12" w:rsidRPr="00A75C12">
              <w:rPr>
                <w:rFonts w:ascii="Times New Roman" w:eastAsia="Times New Roman" w:hAnsi="Times New Roman" w:cs="Times New Roman"/>
                <w:sz w:val="24"/>
                <w:szCs w:val="24"/>
                <w:lang w:eastAsia="ru-RU"/>
              </w:rPr>
              <w:t>»</w:t>
            </w:r>
          </w:p>
          <w:p w:rsidR="001A7470" w:rsidRDefault="001A7470" w:rsidP="00A75C12">
            <w:pPr>
              <w:snapToGrid w:val="0"/>
              <w:ind w:right="79"/>
              <w:rPr>
                <w:rFonts w:ascii="Times New Roman" w:eastAsia="Times New Roman" w:hAnsi="Times New Roman" w:cs="Times New Roman"/>
                <w:sz w:val="24"/>
                <w:szCs w:val="24"/>
                <w:lang w:eastAsia="ru-RU"/>
              </w:rPr>
            </w:pPr>
          </w:p>
          <w:p w:rsidR="001A7470" w:rsidRPr="00A75C12" w:rsidRDefault="001A7470" w:rsidP="008B0FAE">
            <w:pPr>
              <w:snapToGrid w:val="0"/>
              <w:ind w:right="79"/>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«Что было до…»</w:t>
            </w:r>
          </w:p>
          <w:p w:rsidR="00A75C12" w:rsidRPr="00A75C12" w:rsidRDefault="00A75C12" w:rsidP="00A75C12">
            <w:pPr>
              <w:snapToGrid w:val="0"/>
              <w:ind w:right="79"/>
              <w:rPr>
                <w:rFonts w:ascii="Times New Roman" w:eastAsia="Calibri" w:hAnsi="Times New Roman" w:cs="Times New Roman"/>
                <w:sz w:val="28"/>
                <w:szCs w:val="28"/>
              </w:rPr>
            </w:pPr>
          </w:p>
        </w:tc>
        <w:tc>
          <w:tcPr>
            <w:tcW w:w="7785" w:type="dxa"/>
            <w:gridSpan w:val="2"/>
            <w:tcBorders>
              <w:left w:val="single" w:sz="4" w:space="0" w:color="auto"/>
              <w:right w:val="single" w:sz="4" w:space="0" w:color="auto"/>
            </w:tcBorders>
          </w:tcPr>
          <w:p w:rsidR="001A7470" w:rsidRPr="001A7470" w:rsidRDefault="00A75C12" w:rsidP="001A7470">
            <w:pPr>
              <w:numPr>
                <w:ilvl w:val="0"/>
                <w:numId w:val="28"/>
              </w:numPr>
              <w:ind w:left="271"/>
              <w:contextualSpacing/>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Пр. сод</w:t>
            </w:r>
            <w:r w:rsidR="00515282">
              <w:rPr>
                <w:rFonts w:ascii="Times New Roman" w:eastAsia="Times New Roman" w:hAnsi="Times New Roman" w:cs="Times New Roman"/>
                <w:sz w:val="24"/>
                <w:szCs w:val="24"/>
                <w:lang w:eastAsia="ru-RU"/>
              </w:rPr>
              <w:t xml:space="preserve">: </w:t>
            </w:r>
            <w:r w:rsidR="001A7470">
              <w:rPr>
                <w:rFonts w:ascii="Times New Roman" w:eastAsia="Times New Roman" w:hAnsi="Times New Roman" w:cs="Times New Roman"/>
                <w:sz w:val="24"/>
                <w:szCs w:val="24"/>
                <w:lang w:eastAsia="ru-RU"/>
              </w:rPr>
              <w:t>Познакомить с животными жарких стран и Севера, Учить описывать их, сравнивать.</w:t>
            </w:r>
          </w:p>
          <w:p w:rsidR="001A7470" w:rsidRDefault="001A7470" w:rsidP="001A7470">
            <w:pPr>
              <w:ind w:left="271"/>
              <w:contextualSpacing/>
              <w:jc w:val="left"/>
              <w:rPr>
                <w:rFonts w:ascii="Times New Roman" w:eastAsia="Calibri" w:hAnsi="Times New Roman" w:cs="Times New Roman"/>
                <w:sz w:val="28"/>
                <w:szCs w:val="28"/>
              </w:rPr>
            </w:pPr>
          </w:p>
          <w:p w:rsidR="001A7470" w:rsidRPr="001A7470" w:rsidRDefault="001A7470" w:rsidP="001A7470">
            <w:pPr>
              <w:numPr>
                <w:ilvl w:val="0"/>
                <w:numId w:val="28"/>
              </w:numPr>
              <w:ind w:left="271"/>
              <w:contextualSpacing/>
              <w:rPr>
                <w:rFonts w:ascii="Times New Roman" w:eastAsia="Calibri" w:hAnsi="Times New Roman" w:cs="Times New Roman"/>
                <w:sz w:val="28"/>
                <w:szCs w:val="28"/>
              </w:rPr>
            </w:pPr>
            <w:r>
              <w:rPr>
                <w:rFonts w:ascii="Times New Roman" w:eastAsia="Calibri" w:hAnsi="Times New Roman" w:cs="Times New Roman"/>
                <w:sz w:val="28"/>
                <w:szCs w:val="28"/>
              </w:rPr>
              <w:t>Дать возможность самостоятельно находить ответы на вопросы; учить мыслить самостоятельно; Развивать смекалку, творческое воображение мышление; уметь находить выход из любой ситуации.</w:t>
            </w:r>
          </w:p>
        </w:tc>
        <w:tc>
          <w:tcPr>
            <w:tcW w:w="3963" w:type="dxa"/>
            <w:tcBorders>
              <w:left w:val="single" w:sz="4" w:space="0" w:color="auto"/>
            </w:tcBorders>
          </w:tcPr>
          <w:p w:rsidR="00A75C12" w:rsidRPr="00A75C12" w:rsidRDefault="00515282" w:rsidP="00A75C12">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с.92,100, Ефанова З. А.)</w:t>
            </w:r>
          </w:p>
          <w:p w:rsidR="00DD384A" w:rsidRDefault="00DD384A" w:rsidP="00A75C12">
            <w:pPr>
              <w:rPr>
                <w:rFonts w:ascii="Times New Roman" w:eastAsia="Calibri" w:hAnsi="Times New Roman" w:cs="Times New Roman"/>
                <w:sz w:val="28"/>
                <w:szCs w:val="28"/>
              </w:rPr>
            </w:pPr>
          </w:p>
          <w:p w:rsidR="00A75C12" w:rsidRPr="00DD384A" w:rsidRDefault="00DD384A" w:rsidP="00DD384A">
            <w:pPr>
              <w:rPr>
                <w:rFonts w:ascii="Times New Roman" w:eastAsia="Calibri" w:hAnsi="Times New Roman" w:cs="Times New Roman"/>
                <w:sz w:val="28"/>
                <w:szCs w:val="28"/>
              </w:rPr>
            </w:pPr>
            <w:r>
              <w:rPr>
                <w:rFonts w:ascii="Times New Roman" w:eastAsia="Calibri" w:hAnsi="Times New Roman" w:cs="Times New Roman"/>
                <w:sz w:val="28"/>
                <w:szCs w:val="28"/>
              </w:rPr>
              <w:t>(Вострухина Т. В., с.110, «Знакомство с окружающим миром детей 3-5 лет».)</w:t>
            </w:r>
          </w:p>
        </w:tc>
      </w:tr>
      <w:tr w:rsidR="00A75C12" w:rsidRPr="00A75C12" w:rsidTr="005260E5">
        <w:trPr>
          <w:trHeight w:val="412"/>
        </w:trPr>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Декабрь</w:t>
            </w:r>
          </w:p>
        </w:tc>
      </w:tr>
      <w:tr w:rsidR="00A75C12" w:rsidRPr="00A75C12" w:rsidTr="00A75C12">
        <w:tc>
          <w:tcPr>
            <w:tcW w:w="3420" w:type="dxa"/>
            <w:gridSpan w:val="2"/>
            <w:tcBorders>
              <w:right w:val="single" w:sz="4" w:space="0" w:color="auto"/>
            </w:tcBorders>
          </w:tcPr>
          <w:p w:rsidR="00A75C12" w:rsidRDefault="00A75C12" w:rsidP="00A75C12">
            <w:pPr>
              <w:rPr>
                <w:rFonts w:ascii="Times New Roman" w:eastAsia="Calibri" w:hAnsi="Times New Roman" w:cs="Times New Roman"/>
                <w:b/>
                <w:sz w:val="24"/>
                <w:szCs w:val="24"/>
              </w:rPr>
            </w:pPr>
            <w:r w:rsidRPr="00A75C12">
              <w:rPr>
                <w:rFonts w:ascii="Times New Roman" w:eastAsia="Calibri" w:hAnsi="Times New Roman" w:cs="Times New Roman"/>
                <w:sz w:val="24"/>
                <w:szCs w:val="24"/>
              </w:rPr>
              <w:t xml:space="preserve">Тема: </w:t>
            </w:r>
            <w:r w:rsidRPr="00A75C12">
              <w:rPr>
                <w:rFonts w:ascii="Times New Roman" w:eastAsia="Calibri" w:hAnsi="Times New Roman" w:cs="Times New Roman"/>
                <w:b/>
                <w:sz w:val="24"/>
                <w:szCs w:val="24"/>
              </w:rPr>
              <w:t>«</w:t>
            </w:r>
            <w:r w:rsidR="005260E5">
              <w:rPr>
                <w:rFonts w:ascii="Times New Roman" w:eastAsia="Calibri" w:hAnsi="Times New Roman" w:cs="Times New Roman"/>
                <w:sz w:val="24"/>
                <w:szCs w:val="24"/>
              </w:rPr>
              <w:t>Белый снег пушистый в воздухе кружится</w:t>
            </w:r>
            <w:r w:rsidRPr="00A75C12">
              <w:rPr>
                <w:rFonts w:ascii="Times New Roman" w:eastAsia="Calibri" w:hAnsi="Times New Roman" w:cs="Times New Roman"/>
                <w:b/>
                <w:sz w:val="24"/>
                <w:szCs w:val="24"/>
              </w:rPr>
              <w:t>»</w:t>
            </w:r>
            <w:r w:rsidR="00902658">
              <w:rPr>
                <w:rFonts w:ascii="Times New Roman" w:eastAsia="Calibri" w:hAnsi="Times New Roman" w:cs="Times New Roman"/>
                <w:b/>
                <w:sz w:val="24"/>
                <w:szCs w:val="24"/>
              </w:rPr>
              <w:t>.</w:t>
            </w:r>
          </w:p>
          <w:p w:rsidR="00902658" w:rsidRDefault="00902658" w:rsidP="00A75C12">
            <w:pPr>
              <w:rPr>
                <w:rFonts w:ascii="Times New Roman" w:eastAsia="Calibri" w:hAnsi="Times New Roman" w:cs="Times New Roman"/>
                <w:b/>
                <w:sz w:val="24"/>
                <w:szCs w:val="24"/>
              </w:rPr>
            </w:pPr>
          </w:p>
          <w:p w:rsidR="00902658" w:rsidRPr="00902658" w:rsidRDefault="00902658" w:rsidP="008B0FAE">
            <w:pPr>
              <w:jc w:val="left"/>
              <w:rPr>
                <w:rFonts w:ascii="Times New Roman" w:eastAsia="Calibri" w:hAnsi="Times New Roman" w:cs="Times New Roman"/>
                <w:sz w:val="24"/>
                <w:szCs w:val="24"/>
              </w:rPr>
            </w:pPr>
            <w:r>
              <w:rPr>
                <w:rFonts w:ascii="Times New Roman" w:eastAsia="Calibri" w:hAnsi="Times New Roman" w:cs="Times New Roman"/>
                <w:sz w:val="24"/>
                <w:szCs w:val="24"/>
              </w:rPr>
              <w:t>Тема: « В хоккей играют настоящие мужчины…»</w:t>
            </w:r>
          </w:p>
          <w:p w:rsidR="00A75C12" w:rsidRPr="00A75C12" w:rsidRDefault="00A75C12" w:rsidP="00A75C12">
            <w:pPr>
              <w:rPr>
                <w:rFonts w:ascii="Times New Roman" w:eastAsia="Calibri" w:hAnsi="Times New Roman" w:cs="Times New Roman"/>
                <w:sz w:val="28"/>
                <w:szCs w:val="28"/>
              </w:rPr>
            </w:pPr>
          </w:p>
        </w:tc>
        <w:tc>
          <w:tcPr>
            <w:tcW w:w="7785" w:type="dxa"/>
            <w:gridSpan w:val="2"/>
            <w:tcBorders>
              <w:left w:val="single" w:sz="4" w:space="0" w:color="auto"/>
              <w:right w:val="single" w:sz="4" w:space="0" w:color="auto"/>
            </w:tcBorders>
          </w:tcPr>
          <w:p w:rsidR="005260E5" w:rsidRPr="00A75C12" w:rsidRDefault="00A75C12" w:rsidP="005260E5">
            <w:pPr>
              <w:rPr>
                <w:rFonts w:ascii="Times New Roman" w:eastAsia="Times New Roman" w:hAnsi="Times New Roman" w:cs="Times New Roman"/>
                <w:sz w:val="24"/>
                <w:szCs w:val="24"/>
                <w:lang w:eastAsia="ru-RU"/>
              </w:rPr>
            </w:pPr>
            <w:r w:rsidRPr="00A75C12">
              <w:rPr>
                <w:rFonts w:ascii="Times New Roman" w:eastAsia="Calibri" w:hAnsi="Times New Roman" w:cs="Times New Roman"/>
                <w:sz w:val="24"/>
                <w:szCs w:val="24"/>
              </w:rPr>
              <w:lastRenderedPageBreak/>
              <w:t>Пр.сод.:</w:t>
            </w:r>
            <w:r w:rsidR="005260E5">
              <w:rPr>
                <w:rFonts w:ascii="Times New Roman" w:eastAsia="Calibri" w:hAnsi="Times New Roman" w:cs="Times New Roman"/>
                <w:sz w:val="24"/>
                <w:szCs w:val="24"/>
              </w:rPr>
              <w:t>Учить называть признаки зимы, описывать зиму, сравнивать ее с осенью; Развивать память, речь, внимание.</w:t>
            </w:r>
          </w:p>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lastRenderedPageBreak/>
              <w:t>.</w:t>
            </w:r>
          </w:p>
          <w:p w:rsidR="00A75C12" w:rsidRPr="00A75C12" w:rsidRDefault="008B0FAE" w:rsidP="00A75C12">
            <w:pPr>
              <w:numPr>
                <w:ilvl w:val="0"/>
                <w:numId w:val="25"/>
              </w:numPr>
              <w:ind w:left="271"/>
              <w:contextualSpacing/>
              <w:rPr>
                <w:rFonts w:ascii="Times New Roman" w:eastAsia="Calibri" w:hAnsi="Times New Roman" w:cs="Times New Roman"/>
                <w:sz w:val="28"/>
                <w:szCs w:val="28"/>
              </w:rPr>
            </w:pPr>
            <w:r w:rsidRPr="00E20D13">
              <w:rPr>
                <w:rFonts w:ascii="Times New Roman" w:eastAsia="Calibri" w:hAnsi="Times New Roman" w:cs="Times New Roman"/>
                <w:sz w:val="24"/>
                <w:szCs w:val="28"/>
              </w:rPr>
              <w:t xml:space="preserve">Расширить знания о зимних видах спорта, зимних забавах и развлечениях, правилах безопасности зимой; Содействовать гармоничному физическому развитию детей.  </w:t>
            </w:r>
          </w:p>
        </w:tc>
        <w:tc>
          <w:tcPr>
            <w:tcW w:w="3963" w:type="dxa"/>
            <w:tcBorders>
              <w:left w:val="single" w:sz="4" w:space="0" w:color="auto"/>
            </w:tcBorders>
          </w:tcPr>
          <w:p w:rsidR="005260E5" w:rsidRPr="00A75C12" w:rsidRDefault="005260E5" w:rsidP="005260E5">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lastRenderedPageBreak/>
              <w:t xml:space="preserve">(Комплексные занятия, с.124, </w:t>
            </w:r>
            <w:r>
              <w:rPr>
                <w:rFonts w:ascii="Times New Roman" w:eastAsia="Calibri" w:hAnsi="Times New Roman" w:cs="Times New Roman"/>
                <w:sz w:val="28"/>
                <w:szCs w:val="28"/>
              </w:rPr>
              <w:lastRenderedPageBreak/>
              <w:t>Ефанова З. А.)</w:t>
            </w:r>
          </w:p>
          <w:p w:rsidR="00A75C12" w:rsidRDefault="00A75C12" w:rsidP="00A75C12">
            <w:pPr>
              <w:rPr>
                <w:rFonts w:ascii="Times New Roman" w:eastAsia="Calibri" w:hAnsi="Times New Roman" w:cs="Times New Roman"/>
                <w:sz w:val="24"/>
                <w:szCs w:val="24"/>
              </w:rPr>
            </w:pPr>
          </w:p>
          <w:p w:rsidR="008B0FAE" w:rsidRPr="00A75C12" w:rsidRDefault="008B0FAE" w:rsidP="008B0FAE">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с.140, Ефанова З. А.)</w:t>
            </w:r>
          </w:p>
          <w:p w:rsidR="008B0FAE" w:rsidRPr="00A75C12" w:rsidRDefault="008B0FAE" w:rsidP="00A75C12">
            <w:pPr>
              <w:rPr>
                <w:rFonts w:ascii="Times New Roman" w:eastAsia="Calibri" w:hAnsi="Times New Roman" w:cs="Times New Roman"/>
                <w:sz w:val="24"/>
                <w:szCs w:val="24"/>
              </w:rPr>
            </w:pP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Январь</w:t>
            </w:r>
          </w:p>
        </w:tc>
      </w:tr>
      <w:tr w:rsidR="00A75C12" w:rsidRPr="00A75C12" w:rsidTr="00A75C12">
        <w:tc>
          <w:tcPr>
            <w:tcW w:w="3420" w:type="dxa"/>
            <w:gridSpan w:val="2"/>
            <w:tcBorders>
              <w:right w:val="single" w:sz="4" w:space="0" w:color="auto"/>
            </w:tcBorders>
          </w:tcPr>
          <w:p w:rsidR="005E0B5F" w:rsidRPr="00A75C12" w:rsidRDefault="00A75C12" w:rsidP="005E0B5F">
            <w:pPr>
              <w:jc w:val="left"/>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w:t>
            </w:r>
            <w:r w:rsidR="005E0B5F">
              <w:rPr>
                <w:rFonts w:ascii="Times New Roman" w:eastAsia="Times New Roman" w:hAnsi="Times New Roman" w:cs="Times New Roman"/>
                <w:sz w:val="24"/>
                <w:szCs w:val="24"/>
                <w:lang w:eastAsia="ru-RU"/>
              </w:rPr>
              <w:t>: «Зачем людям нужна одежда</w:t>
            </w:r>
            <w:r w:rsidRPr="00A75C12">
              <w:rPr>
                <w:rFonts w:ascii="Times New Roman" w:eastAsia="Times New Roman" w:hAnsi="Times New Roman" w:cs="Times New Roman"/>
                <w:sz w:val="24"/>
                <w:szCs w:val="24"/>
                <w:lang w:eastAsia="ru-RU"/>
              </w:rPr>
              <w:t>»</w:t>
            </w:r>
            <w:r w:rsidR="005E0B5F">
              <w:rPr>
                <w:rFonts w:ascii="Times New Roman" w:eastAsia="Times New Roman" w:hAnsi="Times New Roman" w:cs="Times New Roman"/>
                <w:sz w:val="24"/>
                <w:szCs w:val="24"/>
                <w:lang w:eastAsia="ru-RU"/>
              </w:rPr>
              <w:t>.</w:t>
            </w:r>
          </w:p>
          <w:p w:rsidR="00A75C12" w:rsidRPr="00A75C12" w:rsidRDefault="00A75C12" w:rsidP="00A75C12">
            <w:pPr>
              <w:rPr>
                <w:rFonts w:ascii="Times New Roman" w:eastAsia="Calibri" w:hAnsi="Times New Roman" w:cs="Times New Roman"/>
                <w:sz w:val="28"/>
                <w:szCs w:val="28"/>
              </w:rPr>
            </w:pPr>
          </w:p>
        </w:tc>
        <w:tc>
          <w:tcPr>
            <w:tcW w:w="7785" w:type="dxa"/>
            <w:gridSpan w:val="2"/>
            <w:tcBorders>
              <w:left w:val="single" w:sz="4" w:space="0" w:color="auto"/>
              <w:right w:val="single" w:sz="4" w:space="0" w:color="auto"/>
            </w:tcBorders>
          </w:tcPr>
          <w:p w:rsidR="00A75C12" w:rsidRPr="00A75C12" w:rsidRDefault="00A75C12" w:rsidP="005E0B5F">
            <w:pPr>
              <w:numPr>
                <w:ilvl w:val="0"/>
                <w:numId w:val="25"/>
              </w:numPr>
              <w:ind w:left="271"/>
              <w:contextualSpacing/>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Пр. сод.:</w:t>
            </w:r>
            <w:r w:rsidR="005E0B5F">
              <w:rPr>
                <w:rFonts w:ascii="Times New Roman" w:eastAsia="Times New Roman" w:hAnsi="Times New Roman" w:cs="Times New Roman"/>
                <w:sz w:val="24"/>
                <w:szCs w:val="24"/>
                <w:lang w:eastAsia="ru-RU"/>
              </w:rPr>
              <w:t>Рассказать, для чего людям нужна одежда, различать мужскую и женскую одежду; воспитывать бережное отношение к человеческому труду</w:t>
            </w:r>
            <w:r w:rsidRPr="00A75C12">
              <w:rPr>
                <w:rFonts w:ascii="Times New Roman" w:eastAsia="Times New Roman" w:hAnsi="Times New Roman" w:cs="Times New Roman"/>
                <w:sz w:val="24"/>
                <w:szCs w:val="24"/>
                <w:lang w:eastAsia="ru-RU"/>
              </w:rPr>
              <w:t>.</w:t>
            </w:r>
          </w:p>
        </w:tc>
        <w:tc>
          <w:tcPr>
            <w:tcW w:w="3963" w:type="dxa"/>
            <w:tcBorders>
              <w:left w:val="single" w:sz="4" w:space="0" w:color="auto"/>
            </w:tcBorders>
          </w:tcPr>
          <w:p w:rsidR="00A75C12" w:rsidRPr="00A75C12" w:rsidRDefault="005E0B5F" w:rsidP="005E0B5F">
            <w:pPr>
              <w:rPr>
                <w:rFonts w:ascii="Times New Roman" w:eastAsia="Calibri" w:hAnsi="Times New Roman" w:cs="Times New Roman"/>
                <w:sz w:val="28"/>
                <w:szCs w:val="28"/>
              </w:rPr>
            </w:pPr>
            <w:r>
              <w:rPr>
                <w:rFonts w:ascii="Times New Roman" w:eastAsia="Calibri" w:hAnsi="Times New Roman" w:cs="Times New Roman"/>
                <w:sz w:val="28"/>
                <w:szCs w:val="28"/>
              </w:rPr>
              <w:t>(Вострухина Т. В., с.63, «Знакомство с окружающим миром детей 3-5 лет».)</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Февраль</w:t>
            </w:r>
          </w:p>
        </w:tc>
      </w:tr>
      <w:tr w:rsidR="00A75C12" w:rsidRPr="00A75C12" w:rsidTr="00A75C12">
        <w:tc>
          <w:tcPr>
            <w:tcW w:w="3420" w:type="dxa"/>
            <w:gridSpan w:val="2"/>
            <w:tcBorders>
              <w:right w:val="single" w:sz="4" w:space="0" w:color="auto"/>
            </w:tcBorders>
          </w:tcPr>
          <w:p w:rsidR="00A75C12" w:rsidRDefault="005E0B5F" w:rsidP="009633D5">
            <w:pPr>
              <w:snapToGrid w:val="0"/>
              <w:ind w:right="79"/>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«Животные лес</w:t>
            </w:r>
            <w:r w:rsidR="00A75C12" w:rsidRPr="00A75C12">
              <w:rPr>
                <w:rFonts w:ascii="Times New Roman" w:eastAsia="Times New Roman" w:hAnsi="Times New Roman" w:cs="Times New Roman"/>
                <w:sz w:val="24"/>
                <w:szCs w:val="24"/>
                <w:lang w:eastAsia="ru-RU"/>
              </w:rPr>
              <w:t>а»</w:t>
            </w:r>
          </w:p>
          <w:p w:rsidR="009633D5" w:rsidRDefault="009633D5" w:rsidP="00A75C12">
            <w:pPr>
              <w:snapToGrid w:val="0"/>
              <w:ind w:right="79"/>
              <w:rPr>
                <w:rFonts w:ascii="Times New Roman" w:eastAsia="Times New Roman" w:hAnsi="Times New Roman" w:cs="Times New Roman"/>
                <w:sz w:val="24"/>
                <w:szCs w:val="24"/>
                <w:lang w:eastAsia="ru-RU"/>
              </w:rPr>
            </w:pPr>
          </w:p>
          <w:p w:rsidR="009633D5" w:rsidRDefault="009633D5" w:rsidP="00A75C12">
            <w:pPr>
              <w:snapToGrid w:val="0"/>
              <w:ind w:right="79"/>
              <w:rPr>
                <w:rFonts w:ascii="Times New Roman" w:eastAsia="Times New Roman" w:hAnsi="Times New Roman" w:cs="Times New Roman"/>
                <w:sz w:val="24"/>
                <w:szCs w:val="24"/>
                <w:lang w:eastAsia="ru-RU"/>
              </w:rPr>
            </w:pPr>
          </w:p>
          <w:p w:rsidR="009633D5" w:rsidRPr="00A75C12" w:rsidRDefault="009633D5" w:rsidP="009633D5">
            <w:pPr>
              <w:snapToGrid w:val="0"/>
              <w:ind w:right="79"/>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«Дети помагают взрослым».</w:t>
            </w:r>
          </w:p>
          <w:p w:rsidR="00A75C12" w:rsidRPr="00A75C12" w:rsidRDefault="00A75C12" w:rsidP="00A75C12">
            <w:pPr>
              <w:snapToGrid w:val="0"/>
              <w:ind w:right="79"/>
              <w:rPr>
                <w:rFonts w:ascii="Times New Roman" w:eastAsia="Calibri" w:hAnsi="Times New Roman" w:cs="Times New Roman"/>
                <w:sz w:val="28"/>
                <w:szCs w:val="28"/>
              </w:rPr>
            </w:pPr>
          </w:p>
        </w:tc>
        <w:tc>
          <w:tcPr>
            <w:tcW w:w="7785" w:type="dxa"/>
            <w:gridSpan w:val="2"/>
            <w:tcBorders>
              <w:left w:val="single" w:sz="4" w:space="0" w:color="auto"/>
              <w:right w:val="single" w:sz="4" w:space="0" w:color="auto"/>
            </w:tcBorders>
          </w:tcPr>
          <w:p w:rsidR="00A75C12" w:rsidRDefault="00A75C12" w:rsidP="005E0B5F">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w:t>
            </w:r>
            <w:r w:rsidR="005E0B5F">
              <w:rPr>
                <w:rFonts w:ascii="Times New Roman" w:eastAsia="Times New Roman" w:hAnsi="Times New Roman" w:cs="Times New Roman"/>
                <w:sz w:val="24"/>
                <w:szCs w:val="24"/>
                <w:lang w:eastAsia="ru-RU"/>
              </w:rPr>
              <w:t>Активизировать знания о животных леса, их детенышах; формировать умения описывать животных</w:t>
            </w:r>
            <w:r w:rsidR="009633D5">
              <w:rPr>
                <w:rFonts w:ascii="Times New Roman" w:eastAsia="Times New Roman" w:hAnsi="Times New Roman" w:cs="Times New Roman"/>
                <w:sz w:val="24"/>
                <w:szCs w:val="24"/>
                <w:lang w:eastAsia="ru-RU"/>
              </w:rPr>
              <w:t>,  сравнивать их; развивать мышление, внимание, память.</w:t>
            </w:r>
          </w:p>
          <w:p w:rsidR="009633D5" w:rsidRDefault="009633D5" w:rsidP="005E0B5F">
            <w:pPr>
              <w:snapToGrid w:val="0"/>
              <w:ind w:right="79"/>
              <w:rPr>
                <w:rFonts w:ascii="Times New Roman" w:eastAsia="Times New Roman" w:hAnsi="Times New Roman" w:cs="Times New Roman"/>
                <w:sz w:val="24"/>
                <w:szCs w:val="24"/>
                <w:lang w:eastAsia="ru-RU"/>
              </w:rPr>
            </w:pPr>
          </w:p>
          <w:p w:rsidR="009633D5" w:rsidRPr="00A75C12" w:rsidRDefault="009633D5" w:rsidP="005E0B5F">
            <w:pPr>
              <w:snapToGrid w:val="0"/>
              <w:ind w:right="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воспитывать уважение к труду взрослых; приучать соблюдать порядок в группе и дома; развивать мышление, фантазию.</w:t>
            </w:r>
          </w:p>
        </w:tc>
        <w:tc>
          <w:tcPr>
            <w:tcW w:w="3963" w:type="dxa"/>
            <w:tcBorders>
              <w:left w:val="single" w:sz="4" w:space="0" w:color="auto"/>
            </w:tcBorders>
          </w:tcPr>
          <w:p w:rsidR="009633D5" w:rsidRPr="00A75C12" w:rsidRDefault="009633D5" w:rsidP="009633D5">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с.83, Ефанова З. А.)</w:t>
            </w:r>
          </w:p>
          <w:p w:rsidR="00183864" w:rsidRDefault="00183864" w:rsidP="009633D5">
            <w:pPr>
              <w:snapToGrid w:val="0"/>
              <w:ind w:right="79"/>
              <w:rPr>
                <w:rFonts w:ascii="Times New Roman" w:eastAsia="Calibri" w:hAnsi="Times New Roman" w:cs="Times New Roman"/>
                <w:sz w:val="28"/>
                <w:szCs w:val="28"/>
              </w:rPr>
            </w:pPr>
          </w:p>
          <w:p w:rsidR="00A75C12" w:rsidRPr="00183864" w:rsidRDefault="00183864" w:rsidP="00183864">
            <w:pPr>
              <w:rPr>
                <w:rFonts w:ascii="Times New Roman" w:eastAsia="Calibri" w:hAnsi="Times New Roman" w:cs="Times New Roman"/>
                <w:sz w:val="28"/>
                <w:szCs w:val="28"/>
              </w:rPr>
            </w:pPr>
            <w:r>
              <w:rPr>
                <w:rFonts w:ascii="Times New Roman" w:eastAsia="Calibri" w:hAnsi="Times New Roman" w:cs="Times New Roman"/>
                <w:sz w:val="28"/>
                <w:szCs w:val="28"/>
              </w:rPr>
              <w:t>(Вострухина Т. В., с.76, «Знакомство с окружающим миром детей 3-5 лет».)</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Март</w:t>
            </w:r>
          </w:p>
        </w:tc>
      </w:tr>
      <w:tr w:rsidR="00A75C12" w:rsidRPr="00A75C12" w:rsidTr="00A75C12">
        <w:tc>
          <w:tcPr>
            <w:tcW w:w="3420" w:type="dxa"/>
            <w:gridSpan w:val="2"/>
            <w:tcBorders>
              <w:right w:val="single" w:sz="4" w:space="0" w:color="auto"/>
            </w:tcBorders>
          </w:tcPr>
          <w:p w:rsidR="00E20D13" w:rsidRDefault="00440BBE" w:rsidP="00440BBE">
            <w:pPr>
              <w:jc w:val="left"/>
              <w:rPr>
                <w:rFonts w:ascii="Times New Roman" w:eastAsia="Calibri" w:hAnsi="Times New Roman" w:cs="Times New Roman"/>
                <w:sz w:val="24"/>
              </w:rPr>
            </w:pPr>
            <w:r w:rsidRPr="00E20D13">
              <w:rPr>
                <w:rFonts w:ascii="Times New Roman" w:eastAsia="Calibri" w:hAnsi="Times New Roman" w:cs="Times New Roman"/>
                <w:sz w:val="24"/>
              </w:rPr>
              <w:t>Тема: «Признаки весны</w:t>
            </w:r>
            <w:r w:rsidR="00A75C12" w:rsidRPr="00E20D13">
              <w:rPr>
                <w:rFonts w:ascii="Times New Roman" w:eastAsia="Calibri" w:hAnsi="Times New Roman" w:cs="Times New Roman"/>
                <w:sz w:val="24"/>
              </w:rPr>
              <w:t>»</w:t>
            </w:r>
          </w:p>
          <w:p w:rsidR="00E20D13" w:rsidRDefault="00E20D13" w:rsidP="00440BBE">
            <w:pPr>
              <w:jc w:val="left"/>
              <w:rPr>
                <w:rFonts w:ascii="Times New Roman" w:eastAsia="Calibri" w:hAnsi="Times New Roman" w:cs="Times New Roman"/>
                <w:sz w:val="24"/>
              </w:rPr>
            </w:pPr>
          </w:p>
          <w:p w:rsidR="00E20D13" w:rsidRDefault="00E20D13" w:rsidP="00440BBE">
            <w:pPr>
              <w:jc w:val="left"/>
              <w:rPr>
                <w:rFonts w:ascii="Times New Roman" w:eastAsia="Calibri" w:hAnsi="Times New Roman" w:cs="Times New Roman"/>
                <w:sz w:val="24"/>
              </w:rPr>
            </w:pPr>
          </w:p>
          <w:p w:rsidR="00E20D13" w:rsidRDefault="00E20D13" w:rsidP="00440BBE">
            <w:pPr>
              <w:jc w:val="left"/>
              <w:rPr>
                <w:rFonts w:ascii="Times New Roman" w:eastAsia="Calibri" w:hAnsi="Times New Roman" w:cs="Times New Roman"/>
                <w:sz w:val="24"/>
              </w:rPr>
            </w:pPr>
          </w:p>
          <w:p w:rsidR="00A75C12" w:rsidRPr="00A75C12" w:rsidRDefault="00E20D13" w:rsidP="00440BBE">
            <w:pPr>
              <w:jc w:val="left"/>
              <w:rPr>
                <w:rFonts w:ascii="Times New Roman" w:eastAsia="Calibri" w:hAnsi="Times New Roman" w:cs="Times New Roman"/>
                <w:sz w:val="28"/>
                <w:szCs w:val="28"/>
              </w:rPr>
            </w:pPr>
            <w:r w:rsidRPr="00941B5E">
              <w:rPr>
                <w:rFonts w:ascii="Times New Roman" w:eastAsia="Calibri" w:hAnsi="Times New Roman" w:cs="Times New Roman"/>
                <w:sz w:val="28"/>
              </w:rPr>
              <w:t>Т</w:t>
            </w:r>
            <w:r w:rsidRPr="00941B5E">
              <w:rPr>
                <w:rFonts w:ascii="Times New Roman" w:eastAsia="Calibri" w:hAnsi="Times New Roman" w:cs="Times New Roman"/>
                <w:sz w:val="24"/>
              </w:rPr>
              <w:t>ема: «Чтобы быть здоровым…»</w:t>
            </w:r>
          </w:p>
        </w:tc>
        <w:tc>
          <w:tcPr>
            <w:tcW w:w="7779" w:type="dxa"/>
            <w:tcBorders>
              <w:left w:val="single" w:sz="4" w:space="0" w:color="auto"/>
              <w:right w:val="single" w:sz="4" w:space="0" w:color="auto"/>
            </w:tcBorders>
          </w:tcPr>
          <w:p w:rsidR="00A75C12" w:rsidRDefault="00A75C12" w:rsidP="00440BBE">
            <w:pPr>
              <w:rPr>
                <w:rFonts w:ascii="Times New Roman" w:eastAsia="Times New Roman" w:hAnsi="Times New Roman" w:cs="Times New Roman"/>
                <w:lang w:eastAsia="ru-RU"/>
              </w:rPr>
            </w:pPr>
            <w:r w:rsidRPr="00E20D13">
              <w:rPr>
                <w:rFonts w:ascii="Times New Roman" w:eastAsia="Calibri" w:hAnsi="Times New Roman" w:cs="Times New Roman"/>
                <w:sz w:val="24"/>
              </w:rPr>
              <w:t>Пр. сод</w:t>
            </w:r>
            <w:r w:rsidR="00440BBE" w:rsidRPr="00E20D13">
              <w:rPr>
                <w:rFonts w:ascii="Times New Roman" w:eastAsia="Calibri" w:hAnsi="Times New Roman" w:cs="Times New Roman"/>
                <w:sz w:val="24"/>
              </w:rPr>
              <w:t>: Ознакомить с признаками весны; учить описывать весну, сравнивать с другими временами года; развивать внимание, речь , воображение</w:t>
            </w:r>
            <w:r w:rsidR="00440BBE">
              <w:rPr>
                <w:rFonts w:ascii="Times New Roman" w:eastAsia="Calibri" w:hAnsi="Times New Roman" w:cs="Times New Roman"/>
              </w:rPr>
              <w:t>.</w:t>
            </w:r>
          </w:p>
          <w:p w:rsidR="00E20D13" w:rsidRDefault="00E20D13" w:rsidP="00440BBE">
            <w:pPr>
              <w:rPr>
                <w:rFonts w:ascii="Times New Roman" w:eastAsia="Times New Roman" w:hAnsi="Times New Roman" w:cs="Times New Roman"/>
                <w:lang w:eastAsia="ru-RU"/>
              </w:rPr>
            </w:pPr>
          </w:p>
          <w:p w:rsidR="00E20D13" w:rsidRPr="00A75C12" w:rsidRDefault="00E20D13" w:rsidP="00440BBE">
            <w:pPr>
              <w:rPr>
                <w:rFonts w:ascii="Times New Roman" w:eastAsia="Times New Roman" w:hAnsi="Times New Roman" w:cs="Times New Roman"/>
                <w:lang w:eastAsia="ru-RU"/>
              </w:rPr>
            </w:pPr>
            <w:r w:rsidRPr="00941B5E">
              <w:rPr>
                <w:rFonts w:ascii="Times New Roman" w:eastAsia="Times New Roman" w:hAnsi="Times New Roman" w:cs="Times New Roman"/>
                <w:sz w:val="24"/>
                <w:lang w:eastAsia="ru-RU"/>
              </w:rPr>
              <w:t>Закрепить правила личной гигиены и необходимости их соблюдения; развивать координацию движений, быстроту, ловкость; Способствовать соблюдению и контролю  правил в подвижной игре.</w:t>
            </w:r>
          </w:p>
        </w:tc>
        <w:tc>
          <w:tcPr>
            <w:tcW w:w="3969" w:type="dxa"/>
            <w:gridSpan w:val="2"/>
            <w:tcBorders>
              <w:left w:val="single" w:sz="4" w:space="0" w:color="auto"/>
            </w:tcBorders>
          </w:tcPr>
          <w:p w:rsidR="00E20D13" w:rsidRPr="00A75C12" w:rsidRDefault="00E20D13" w:rsidP="00E20D13">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с.221, Ефанова З. А.)</w:t>
            </w:r>
          </w:p>
          <w:p w:rsidR="00E20D13" w:rsidRDefault="00E20D13" w:rsidP="00A75C12">
            <w:pPr>
              <w:rPr>
                <w:rFonts w:ascii="Times New Roman" w:eastAsia="Calibri" w:hAnsi="Times New Roman" w:cs="Times New Roman"/>
                <w:sz w:val="28"/>
                <w:szCs w:val="28"/>
              </w:rPr>
            </w:pPr>
          </w:p>
          <w:p w:rsidR="00E20D13" w:rsidRPr="00A75C12" w:rsidRDefault="00E20D13" w:rsidP="00E20D13">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с.220, Ефанова З. А.)</w:t>
            </w:r>
          </w:p>
          <w:p w:rsidR="00A75C12" w:rsidRPr="00E20D13" w:rsidRDefault="00A75C12" w:rsidP="00E20D13">
            <w:pPr>
              <w:rPr>
                <w:rFonts w:ascii="Times New Roman" w:eastAsia="Calibri" w:hAnsi="Times New Roman" w:cs="Times New Roman"/>
                <w:sz w:val="28"/>
                <w:szCs w:val="28"/>
              </w:rPr>
            </w:pP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Апрель</w:t>
            </w:r>
          </w:p>
        </w:tc>
      </w:tr>
      <w:tr w:rsidR="00A75C12" w:rsidRPr="00A75C12" w:rsidTr="00A75C12">
        <w:tc>
          <w:tcPr>
            <w:tcW w:w="3420" w:type="dxa"/>
            <w:gridSpan w:val="2"/>
            <w:tcBorders>
              <w:right w:val="single" w:sz="4" w:space="0" w:color="auto"/>
            </w:tcBorders>
          </w:tcPr>
          <w:p w:rsidR="00F65E03" w:rsidRDefault="00941B5E" w:rsidP="00941B5E">
            <w:pPr>
              <w:spacing w:before="100" w:beforeAutospacing="1" w:after="100" w:afterAutospacing="1"/>
              <w:jc w:val="lef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r w:rsidR="00F65E0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«Что такое здоровье?</w:t>
            </w:r>
            <w:r w:rsidR="00A75C12" w:rsidRPr="00A75C12">
              <w:rPr>
                <w:rFonts w:ascii="Times New Roman" w:eastAsia="Times New Roman" w:hAnsi="Times New Roman" w:cs="Times New Roman"/>
                <w:bCs/>
                <w:sz w:val="24"/>
                <w:szCs w:val="24"/>
                <w:lang w:eastAsia="ru-RU"/>
              </w:rPr>
              <w:t>»</w:t>
            </w:r>
          </w:p>
          <w:p w:rsidR="00F65E03" w:rsidRDefault="00F65E03" w:rsidP="00941B5E">
            <w:pPr>
              <w:spacing w:before="100" w:beforeAutospacing="1" w:after="100" w:afterAutospacing="1"/>
              <w:jc w:val="left"/>
              <w:outlineLvl w:val="1"/>
              <w:rPr>
                <w:rFonts w:ascii="Times New Roman" w:eastAsia="Times New Roman" w:hAnsi="Times New Roman" w:cs="Times New Roman"/>
                <w:bCs/>
                <w:sz w:val="24"/>
                <w:szCs w:val="24"/>
                <w:lang w:eastAsia="ru-RU"/>
              </w:rPr>
            </w:pPr>
          </w:p>
          <w:p w:rsidR="00A75C12" w:rsidRPr="00A75C12" w:rsidRDefault="00F65E03" w:rsidP="00941B5E">
            <w:pPr>
              <w:spacing w:before="100" w:beforeAutospacing="1" w:after="100" w:afterAutospacing="1"/>
              <w:jc w:val="left"/>
              <w:outlineLvl w:val="1"/>
              <w:rPr>
                <w:rFonts w:ascii="Times New Roman" w:eastAsia="Calibri" w:hAnsi="Times New Roman" w:cs="Times New Roman"/>
                <w:sz w:val="28"/>
                <w:szCs w:val="28"/>
              </w:rPr>
            </w:pPr>
            <w:r>
              <w:rPr>
                <w:rFonts w:ascii="Times New Roman" w:eastAsia="Times New Roman" w:hAnsi="Times New Roman" w:cs="Times New Roman"/>
                <w:bCs/>
                <w:sz w:val="24"/>
                <w:szCs w:val="24"/>
                <w:lang w:eastAsia="ru-RU"/>
              </w:rPr>
              <w:t>Тема: «Лесные деревья, ягоды, грибы, цветы».</w:t>
            </w:r>
            <w:r w:rsidR="00A75C12" w:rsidRPr="00A75C12">
              <w:rPr>
                <w:rFonts w:ascii="Times New Roman" w:eastAsia="Times New Roman" w:hAnsi="Times New Roman" w:cs="Times New Roman"/>
                <w:bCs/>
                <w:sz w:val="24"/>
                <w:szCs w:val="24"/>
                <w:lang w:eastAsia="ru-RU"/>
              </w:rPr>
              <w:br/>
            </w:r>
          </w:p>
        </w:tc>
        <w:tc>
          <w:tcPr>
            <w:tcW w:w="7779" w:type="dxa"/>
            <w:tcBorders>
              <w:left w:val="single" w:sz="4" w:space="0" w:color="auto"/>
              <w:right w:val="single" w:sz="4" w:space="0" w:color="auto"/>
            </w:tcBorders>
          </w:tcPr>
          <w:p w:rsidR="00A75C12" w:rsidRDefault="00A75C12" w:rsidP="00F65E03">
            <w:pPr>
              <w:spacing w:before="100" w:beforeAutospacing="1" w:after="100" w:afterAutospacing="1"/>
              <w:outlineLvl w:val="1"/>
              <w:rPr>
                <w:rFonts w:ascii="Times New Roman" w:eastAsia="Times New Roman" w:hAnsi="Times New Roman" w:cs="Times New Roman"/>
                <w:sz w:val="24"/>
                <w:szCs w:val="24"/>
                <w:lang w:eastAsia="ru-RU"/>
              </w:rPr>
            </w:pPr>
            <w:r w:rsidRPr="00A75C12">
              <w:rPr>
                <w:rFonts w:ascii="Times New Roman" w:eastAsia="Times New Roman" w:hAnsi="Times New Roman" w:cs="Times New Roman"/>
                <w:bCs/>
                <w:sz w:val="24"/>
                <w:szCs w:val="24"/>
                <w:lang w:eastAsia="ru-RU"/>
              </w:rPr>
              <w:t>Пр. сод.:</w:t>
            </w:r>
            <w:r w:rsidR="00F65E03">
              <w:rPr>
                <w:rFonts w:ascii="Times New Roman" w:eastAsia="Times New Roman" w:hAnsi="Times New Roman" w:cs="Times New Roman"/>
                <w:sz w:val="24"/>
                <w:szCs w:val="24"/>
                <w:lang w:eastAsia="ru-RU"/>
              </w:rPr>
              <w:t>Формировать у детей общее представление о здоровье, желание двигаться под музыку; закрепить умения описывать предметы и способы их использования.</w:t>
            </w:r>
          </w:p>
          <w:p w:rsidR="00F65E03" w:rsidRDefault="00F65E03" w:rsidP="00F65E03">
            <w:pP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Дать знания о лесных  деревьях, ягодах, грибах, цветах, об этапах роста растений</w:t>
            </w:r>
            <w:r>
              <w:rPr>
                <w:rFonts w:ascii="Times New Roman" w:eastAsia="Calibri" w:hAnsi="Times New Roman" w:cs="Times New Roman"/>
                <w:sz w:val="24"/>
              </w:rPr>
              <w:t>; развивать внимание, речь</w:t>
            </w:r>
            <w:r w:rsidRPr="00E20D13">
              <w:rPr>
                <w:rFonts w:ascii="Times New Roman" w:eastAsia="Calibri" w:hAnsi="Times New Roman" w:cs="Times New Roman"/>
                <w:sz w:val="24"/>
              </w:rPr>
              <w:t>, воображение</w:t>
            </w:r>
            <w:r>
              <w:rPr>
                <w:rFonts w:ascii="Times New Roman" w:eastAsia="Calibri" w:hAnsi="Times New Roman" w:cs="Times New Roman"/>
              </w:rPr>
              <w:t>.</w:t>
            </w:r>
          </w:p>
          <w:p w:rsidR="00F65E03" w:rsidRPr="00A75C12" w:rsidRDefault="00F65E03" w:rsidP="00F65E03">
            <w:pPr>
              <w:spacing w:before="100" w:beforeAutospacing="1" w:after="100" w:afterAutospacing="1"/>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3969" w:type="dxa"/>
            <w:gridSpan w:val="2"/>
            <w:tcBorders>
              <w:left w:val="single" w:sz="4" w:space="0" w:color="auto"/>
            </w:tcBorders>
          </w:tcPr>
          <w:p w:rsidR="00F65E03" w:rsidRPr="00A75C12" w:rsidRDefault="00F65E03" w:rsidP="00F65E03">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с.180, Ефанова З. А.)</w:t>
            </w:r>
          </w:p>
          <w:p w:rsidR="00A75C12" w:rsidRDefault="00A75C12" w:rsidP="00A75C12">
            <w:pPr>
              <w:rPr>
                <w:rFonts w:ascii="Times New Roman" w:eastAsia="Calibri" w:hAnsi="Times New Roman" w:cs="Times New Roman"/>
                <w:sz w:val="28"/>
                <w:szCs w:val="28"/>
              </w:rPr>
            </w:pPr>
          </w:p>
          <w:p w:rsidR="00F65E03" w:rsidRPr="00A75C12" w:rsidRDefault="00F65E03" w:rsidP="00F65E03">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с.238, Ефанова З. А.)</w:t>
            </w:r>
          </w:p>
          <w:p w:rsidR="00F65E03" w:rsidRPr="00A75C12" w:rsidRDefault="00F65E03" w:rsidP="00A75C12">
            <w:pPr>
              <w:rPr>
                <w:rFonts w:ascii="Times New Roman" w:eastAsia="Calibri" w:hAnsi="Times New Roman" w:cs="Times New Roman"/>
                <w:sz w:val="28"/>
                <w:szCs w:val="28"/>
              </w:rPr>
            </w:pP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Май</w:t>
            </w:r>
          </w:p>
        </w:tc>
      </w:tr>
      <w:tr w:rsidR="00A75C12" w:rsidRPr="00A75C12" w:rsidTr="00A75C12">
        <w:tc>
          <w:tcPr>
            <w:tcW w:w="3420" w:type="dxa"/>
            <w:gridSpan w:val="2"/>
            <w:tcBorders>
              <w:right w:val="single" w:sz="4" w:space="0" w:color="auto"/>
            </w:tcBorders>
          </w:tcPr>
          <w:p w:rsidR="00EF3C67" w:rsidRDefault="00EF3C67" w:rsidP="00A75C12">
            <w:pPr>
              <w:rPr>
                <w:rFonts w:ascii="Times New Roman" w:eastAsia="Calibri" w:hAnsi="Times New Roman" w:cs="Times New Roman"/>
              </w:rPr>
            </w:pPr>
            <w:r>
              <w:rPr>
                <w:rFonts w:ascii="Times New Roman" w:eastAsia="Calibri" w:hAnsi="Times New Roman" w:cs="Times New Roman"/>
              </w:rPr>
              <w:t>Тема: «Подводный мир</w:t>
            </w:r>
            <w:r w:rsidR="00A75C12" w:rsidRPr="00A75C12">
              <w:rPr>
                <w:rFonts w:ascii="Times New Roman" w:eastAsia="Calibri" w:hAnsi="Times New Roman" w:cs="Times New Roman"/>
              </w:rPr>
              <w:t>»</w:t>
            </w:r>
          </w:p>
          <w:p w:rsidR="00EF3C67" w:rsidRDefault="00EF3C67" w:rsidP="00A75C12">
            <w:pPr>
              <w:rPr>
                <w:rFonts w:ascii="Times New Roman" w:eastAsia="Calibri" w:hAnsi="Times New Roman" w:cs="Times New Roman"/>
              </w:rPr>
            </w:pPr>
          </w:p>
          <w:p w:rsidR="00EF3C67" w:rsidRDefault="00EF3C67" w:rsidP="00A75C12">
            <w:pPr>
              <w:rPr>
                <w:rFonts w:ascii="Times New Roman" w:eastAsia="Calibri" w:hAnsi="Times New Roman" w:cs="Times New Roman"/>
              </w:rPr>
            </w:pPr>
          </w:p>
          <w:p w:rsidR="00EF3C67" w:rsidRDefault="00EF3C67" w:rsidP="00EF3C67">
            <w:pPr>
              <w:jc w:val="left"/>
              <w:rPr>
                <w:rFonts w:ascii="Times New Roman" w:eastAsia="Calibri" w:hAnsi="Times New Roman" w:cs="Times New Roman"/>
              </w:rPr>
            </w:pPr>
          </w:p>
          <w:p w:rsidR="00A75C12" w:rsidRPr="00A75C12" w:rsidRDefault="00EF3C67" w:rsidP="00EF3C67">
            <w:pPr>
              <w:jc w:val="left"/>
              <w:rPr>
                <w:rFonts w:ascii="Times New Roman" w:eastAsia="Calibri" w:hAnsi="Times New Roman" w:cs="Times New Roman"/>
              </w:rPr>
            </w:pPr>
            <w:r>
              <w:rPr>
                <w:rFonts w:ascii="Times New Roman" w:eastAsia="Calibri" w:hAnsi="Times New Roman" w:cs="Times New Roman"/>
              </w:rPr>
              <w:t>Тема: «Каких насекомых мы знаем».</w:t>
            </w:r>
            <w:r w:rsidR="00A75C12" w:rsidRPr="00A75C12">
              <w:rPr>
                <w:rFonts w:ascii="Times New Roman" w:eastAsia="Calibri" w:hAnsi="Times New Roman" w:cs="Times New Roman"/>
              </w:rPr>
              <w:br/>
            </w:r>
          </w:p>
        </w:tc>
        <w:tc>
          <w:tcPr>
            <w:tcW w:w="7785" w:type="dxa"/>
            <w:gridSpan w:val="2"/>
            <w:tcBorders>
              <w:top w:val="single" w:sz="4" w:space="0" w:color="auto"/>
              <w:left w:val="single" w:sz="4" w:space="0" w:color="auto"/>
              <w:right w:val="single" w:sz="4" w:space="0" w:color="auto"/>
            </w:tcBorders>
          </w:tcPr>
          <w:p w:rsidR="00A75C12" w:rsidRPr="00EF3C67" w:rsidRDefault="00A75C12" w:rsidP="00EF3C67">
            <w:pPr>
              <w:numPr>
                <w:ilvl w:val="0"/>
                <w:numId w:val="25"/>
              </w:numPr>
              <w:ind w:left="271"/>
              <w:contextualSpacing/>
              <w:rPr>
                <w:rFonts w:ascii="Times New Roman" w:eastAsia="Calibri" w:hAnsi="Times New Roman" w:cs="Times New Roman"/>
                <w:sz w:val="28"/>
                <w:szCs w:val="28"/>
              </w:rPr>
            </w:pPr>
            <w:r w:rsidRPr="00A75C12">
              <w:rPr>
                <w:rFonts w:ascii="Times New Roman" w:eastAsia="Calibri" w:hAnsi="Times New Roman" w:cs="Times New Roman"/>
              </w:rPr>
              <w:lastRenderedPageBreak/>
              <w:t xml:space="preserve">Пр. сод.: </w:t>
            </w:r>
            <w:r w:rsidR="00EF3C67">
              <w:rPr>
                <w:rFonts w:ascii="Times New Roman" w:eastAsia="Calibri" w:hAnsi="Times New Roman" w:cs="Times New Roman"/>
              </w:rPr>
              <w:t xml:space="preserve">дать представление о животном и растительном мире прудов, рек, </w:t>
            </w:r>
            <w:r w:rsidR="00EF3C67">
              <w:rPr>
                <w:rFonts w:ascii="Times New Roman" w:eastAsia="Calibri" w:hAnsi="Times New Roman" w:cs="Times New Roman"/>
              </w:rPr>
              <w:lastRenderedPageBreak/>
              <w:t>морей; учить сравнивать подводных животных</w:t>
            </w:r>
            <w:r w:rsidRPr="00A75C12">
              <w:rPr>
                <w:rFonts w:ascii="Times New Roman" w:eastAsia="Calibri" w:hAnsi="Times New Roman" w:cs="Times New Roman"/>
              </w:rPr>
              <w:t>; развивать диалогическую форму речи, воображение, мышле</w:t>
            </w:r>
            <w:r w:rsidR="00EF3C67">
              <w:rPr>
                <w:rFonts w:ascii="Times New Roman" w:eastAsia="Calibri" w:hAnsi="Times New Roman" w:cs="Times New Roman"/>
              </w:rPr>
              <w:t>ние; обеспечить развитие умения</w:t>
            </w:r>
            <w:r w:rsidRPr="00A75C12">
              <w:rPr>
                <w:rFonts w:ascii="Times New Roman" w:eastAsia="Calibri" w:hAnsi="Times New Roman" w:cs="Times New Roman"/>
              </w:rPr>
              <w:t>обобщать и делать выводы.</w:t>
            </w:r>
          </w:p>
          <w:p w:rsidR="00EF3C67" w:rsidRPr="00EF3C67" w:rsidRDefault="00EF3C67" w:rsidP="00EF3C67">
            <w:pPr>
              <w:numPr>
                <w:ilvl w:val="0"/>
                <w:numId w:val="25"/>
              </w:numPr>
              <w:ind w:left="271"/>
              <w:contextualSpacing/>
              <w:rPr>
                <w:rFonts w:ascii="Times New Roman" w:eastAsia="Calibri" w:hAnsi="Times New Roman" w:cs="Times New Roman"/>
                <w:sz w:val="28"/>
                <w:szCs w:val="28"/>
              </w:rPr>
            </w:pPr>
            <w:r>
              <w:rPr>
                <w:rFonts w:ascii="Times New Roman" w:eastAsia="Calibri" w:hAnsi="Times New Roman" w:cs="Times New Roman"/>
              </w:rPr>
              <w:t xml:space="preserve">Дать знания о насекомых, учить их сравнивать. ; обеспечить развитие умения </w:t>
            </w:r>
            <w:r w:rsidRPr="00A75C12">
              <w:rPr>
                <w:rFonts w:ascii="Times New Roman" w:eastAsia="Calibri" w:hAnsi="Times New Roman" w:cs="Times New Roman"/>
              </w:rPr>
              <w:t>обобщать и делать выводы.</w:t>
            </w:r>
          </w:p>
          <w:p w:rsidR="00EF3C67" w:rsidRPr="00EF3C67" w:rsidRDefault="00EF3C67" w:rsidP="00EF3C67">
            <w:pPr>
              <w:contextualSpacing/>
              <w:jc w:val="left"/>
              <w:rPr>
                <w:rFonts w:ascii="Times New Roman" w:eastAsia="Calibri" w:hAnsi="Times New Roman" w:cs="Times New Roman"/>
                <w:sz w:val="28"/>
                <w:szCs w:val="28"/>
              </w:rPr>
            </w:pPr>
          </w:p>
        </w:tc>
        <w:tc>
          <w:tcPr>
            <w:tcW w:w="3963" w:type="dxa"/>
            <w:tcBorders>
              <w:left w:val="single" w:sz="4" w:space="0" w:color="auto"/>
            </w:tcBorders>
          </w:tcPr>
          <w:p w:rsidR="00EF3C67" w:rsidRPr="00A75C12" w:rsidRDefault="00EF3C67" w:rsidP="00EF3C67">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lastRenderedPageBreak/>
              <w:t xml:space="preserve">(Комплексные занятия, с.280, </w:t>
            </w:r>
            <w:r>
              <w:rPr>
                <w:rFonts w:ascii="Times New Roman" w:eastAsia="Calibri" w:hAnsi="Times New Roman" w:cs="Times New Roman"/>
                <w:sz w:val="28"/>
                <w:szCs w:val="28"/>
              </w:rPr>
              <w:lastRenderedPageBreak/>
              <w:t>Ефанова З. А.)</w:t>
            </w:r>
          </w:p>
          <w:p w:rsidR="00A75C12" w:rsidRDefault="00A75C12" w:rsidP="00EF3C67">
            <w:pPr>
              <w:jc w:val="left"/>
              <w:rPr>
                <w:rFonts w:ascii="Times New Roman" w:eastAsia="Calibri" w:hAnsi="Times New Roman" w:cs="Times New Roman"/>
                <w:sz w:val="28"/>
                <w:szCs w:val="28"/>
              </w:rPr>
            </w:pPr>
          </w:p>
          <w:p w:rsidR="00EF3C67" w:rsidRPr="00A75C12" w:rsidRDefault="00EF3C67" w:rsidP="00EF3C67">
            <w:pPr>
              <w:snapToGrid w:val="0"/>
              <w:ind w:right="79"/>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(Комплексные занятия, с.288, Ефанова З. А.)</w:t>
            </w:r>
          </w:p>
          <w:p w:rsidR="00EF3C67" w:rsidRPr="00A75C12" w:rsidRDefault="00EF3C67" w:rsidP="00EF3C67">
            <w:pPr>
              <w:jc w:val="left"/>
              <w:rPr>
                <w:rFonts w:ascii="Times New Roman" w:eastAsia="Calibri" w:hAnsi="Times New Roman" w:cs="Times New Roman"/>
                <w:sz w:val="28"/>
                <w:szCs w:val="28"/>
              </w:rPr>
            </w:pPr>
          </w:p>
        </w:tc>
      </w:tr>
      <w:tr w:rsidR="00A75C12" w:rsidRPr="00A75C12" w:rsidTr="00A75C12">
        <w:tc>
          <w:tcPr>
            <w:tcW w:w="3420" w:type="dxa"/>
            <w:gridSpan w:val="2"/>
            <w:tcBorders>
              <w:right w:val="single" w:sz="4" w:space="0" w:color="auto"/>
            </w:tcBorders>
          </w:tcPr>
          <w:p w:rsidR="00A75C12" w:rsidRPr="00A75C12" w:rsidRDefault="00A75C12" w:rsidP="00A75C12">
            <w:pPr>
              <w:rPr>
                <w:rFonts w:ascii="Times New Roman" w:eastAsia="Calibri" w:hAnsi="Times New Roman" w:cs="Times New Roman"/>
                <w:sz w:val="28"/>
                <w:szCs w:val="28"/>
              </w:rPr>
            </w:pPr>
          </w:p>
        </w:tc>
        <w:tc>
          <w:tcPr>
            <w:tcW w:w="7785" w:type="dxa"/>
            <w:gridSpan w:val="2"/>
            <w:tcBorders>
              <w:top w:val="single" w:sz="4" w:space="0" w:color="auto"/>
              <w:left w:val="single" w:sz="4" w:space="0" w:color="auto"/>
              <w:right w:val="single" w:sz="4" w:space="0" w:color="auto"/>
            </w:tcBorders>
          </w:tcPr>
          <w:p w:rsidR="00A75C12" w:rsidRPr="00A75C12" w:rsidRDefault="00A75C12" w:rsidP="00A75C12">
            <w:pPr>
              <w:rPr>
                <w:rFonts w:ascii="Times New Roman" w:eastAsia="Calibri" w:hAnsi="Times New Roman" w:cs="Times New Roman"/>
                <w:sz w:val="28"/>
                <w:szCs w:val="28"/>
              </w:rPr>
            </w:pPr>
          </w:p>
        </w:tc>
        <w:tc>
          <w:tcPr>
            <w:tcW w:w="3963" w:type="dxa"/>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bl>
    <w:p w:rsidR="00A75C12" w:rsidRPr="00A75C12" w:rsidRDefault="00A75C12" w:rsidP="00A75C12">
      <w:pPr>
        <w:spacing w:after="0" w:line="240" w:lineRule="auto"/>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2. Формирование элементарных математических представлений</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8250"/>
        <w:gridCol w:w="4242"/>
      </w:tblGrid>
      <w:tr w:rsidR="00A75C12" w:rsidRPr="00A75C12" w:rsidTr="00A75C12">
        <w:tc>
          <w:tcPr>
            <w:tcW w:w="2748"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Тема</w:t>
            </w:r>
          </w:p>
        </w:tc>
        <w:tc>
          <w:tcPr>
            <w:tcW w:w="8250"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Цели</w:t>
            </w:r>
          </w:p>
        </w:tc>
        <w:tc>
          <w:tcPr>
            <w:tcW w:w="4242"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Источник методической литературы</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Сентябрь</w:t>
            </w: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w:t>
            </w:r>
            <w:r w:rsidRPr="00A75C12">
              <w:rPr>
                <w:rFonts w:ascii="Times New Roman" w:eastAsia="Calibri" w:hAnsi="Times New Roman" w:cs="Times New Roman"/>
                <w:sz w:val="24"/>
                <w:szCs w:val="24"/>
              </w:rPr>
              <w:t xml:space="preserve">Счёт до 4, число и цифра 4» </w:t>
            </w:r>
            <w:r w:rsidRPr="00A75C12">
              <w:rPr>
                <w:rFonts w:ascii="Times New Roman" w:eastAsia="Times New Roman" w:hAnsi="Times New Roman" w:cs="Times New Roman"/>
                <w:sz w:val="24"/>
                <w:szCs w:val="24"/>
                <w:lang w:eastAsia="ru-RU"/>
              </w:rPr>
              <w:br/>
            </w:r>
          </w:p>
          <w:p w:rsidR="00A75C12" w:rsidRPr="00A75C12" w:rsidRDefault="00A75C12" w:rsidP="00A75C12">
            <w:pPr>
              <w:spacing w:after="0" w:line="240" w:lineRule="auto"/>
              <w:rPr>
                <w:rFonts w:ascii="Times New Roman" w:eastAsia="Calibri" w:hAnsi="Times New Roman" w:cs="Times New Roman"/>
                <w:sz w:val="24"/>
                <w:szCs w:val="24"/>
              </w:rPr>
            </w:pPr>
          </w:p>
          <w:p w:rsidR="00A75C12" w:rsidRPr="00A75C12" w:rsidRDefault="00A75C12" w:rsidP="00A75C12">
            <w:pPr>
              <w:spacing w:after="0" w:line="240" w:lineRule="auto"/>
              <w:jc w:val="center"/>
              <w:rPr>
                <w:rFonts w:ascii="Times New Roman" w:eastAsia="Calibri" w:hAnsi="Times New Roman" w:cs="Times New Roman"/>
                <w:sz w:val="24"/>
                <w:szCs w:val="24"/>
              </w:rPr>
            </w:pPr>
          </w:p>
          <w:p w:rsidR="00A75C12" w:rsidRPr="00A75C12" w:rsidRDefault="00A75C12" w:rsidP="00A75C12">
            <w:pPr>
              <w:spacing w:after="0" w:line="240" w:lineRule="auto"/>
              <w:jc w:val="both"/>
              <w:rPr>
                <w:rFonts w:ascii="Times New Roman" w:eastAsia="Calibri" w:hAnsi="Times New Roman" w:cs="Times New Roman"/>
                <w:sz w:val="28"/>
                <w:szCs w:val="28"/>
              </w:rPr>
            </w:pP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Пр. сод.:</w:t>
            </w:r>
            <w:r w:rsidRPr="00A75C12">
              <w:rPr>
                <w:rFonts w:ascii="Times New Roman" w:eastAsia="Calibri" w:hAnsi="Times New Roman" w:cs="Times New Roman"/>
                <w:sz w:val="24"/>
                <w:szCs w:val="24"/>
              </w:rPr>
              <w:t>сформировать представление о числе и цифре 4, умение считать до 4, соотносить цифру 4 с количеством; сформировать опыт самостоятельного преодоления затруднения под руководством воспитателя (на основе рефлексивного метода) и опыт преодоления затруднения способом «спросить у того, кто знает»;  закрепить счётные умения выделять и сравнивать свойства предметов, умение сравнивать группы предметов по количеству, используя счёт и составление пар, умение сравнивать и упорядочивать предметы по высоте, умение видеть и продолжать закономерность по высоте, умение видеть и продолжать закономерность чередования фигур, отличающихся цветом;  тренировать мыслительные операции анализ, сравнение и обобщение, развивать внимание, речь, логическое мышление, фантазию, воображение, творческие способности, сформировать опыт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Петерсон, с.106</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Тема: «Квадрат» </w:t>
            </w:r>
          </w:p>
          <w:p w:rsidR="00A75C12" w:rsidRPr="00A75C12" w:rsidRDefault="00A75C12" w:rsidP="00A75C12">
            <w:pPr>
              <w:spacing w:after="0" w:line="240" w:lineRule="auto"/>
              <w:rPr>
                <w:rFonts w:ascii="Times New Roman" w:eastAsia="Calibri" w:hAnsi="Times New Roman" w:cs="Times New Roman"/>
                <w:sz w:val="28"/>
                <w:szCs w:val="28"/>
              </w:rPr>
            </w:pPr>
          </w:p>
        </w:tc>
        <w:tc>
          <w:tcPr>
            <w:tcW w:w="8250"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Times New Roman" w:hAnsi="Times New Roman" w:cs="Times New Roman"/>
                <w:sz w:val="24"/>
                <w:szCs w:val="24"/>
                <w:lang w:eastAsia="ru-RU"/>
              </w:rPr>
              <w:t xml:space="preserve">Пр. сод.: </w:t>
            </w:r>
            <w:r w:rsidRPr="00A75C12">
              <w:rPr>
                <w:rFonts w:ascii="Times New Roman" w:eastAsia="Calibri" w:hAnsi="Times New Roman" w:cs="Times New Roman"/>
                <w:sz w:val="24"/>
                <w:szCs w:val="24"/>
              </w:rPr>
              <w:t>сформировать представление о квадрате как общей форме некоторых предметов, умение распознавать  квадрат в предметах окружающей обстановки и среди других фигур (треугольников и кругов), познакомить с некоторыми свойствами квадрата; сформировать опыт самостоятельного преодоления затруднения под руководством воспитателя (на основе рефлексивного метода) и опыт преодоления затруднения способом «спросить у того, кто знает»; закрепить счёт до 4, представления о круге  и треугольнике, умение определять и называть свойства предметов, сравнивать предметы по длине; тренировать мыслительные операции анализ, синтез, память, речь, воображение, творческие способности.</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111).</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Октябрь</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Тема: «Куб</w:t>
            </w:r>
            <w:r w:rsidRPr="00A75C12">
              <w:rPr>
                <w:rFonts w:ascii="Times New Roman" w:eastAsia="Calibri" w:hAnsi="Times New Roman" w:cs="Times New Roman"/>
                <w:sz w:val="24"/>
                <w:szCs w:val="24"/>
              </w:rPr>
              <w:t xml:space="preserve">» </w:t>
            </w:r>
            <w:r w:rsidRPr="00A75C12">
              <w:rPr>
                <w:rFonts w:ascii="Times New Roman" w:eastAsia="Times New Roman" w:hAnsi="Times New Roman" w:cs="Times New Roman"/>
                <w:sz w:val="24"/>
                <w:szCs w:val="24"/>
                <w:lang w:eastAsia="ru-RU"/>
              </w:rPr>
              <w:br/>
            </w:r>
          </w:p>
        </w:tc>
        <w:tc>
          <w:tcPr>
            <w:tcW w:w="8250"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Times New Roman" w:hAnsi="Times New Roman" w:cs="Times New Roman"/>
                <w:sz w:val="24"/>
                <w:szCs w:val="24"/>
                <w:lang w:eastAsia="ru-RU"/>
              </w:rPr>
              <w:lastRenderedPageBreak/>
              <w:t xml:space="preserve">ПР. сод.: </w:t>
            </w:r>
            <w:r w:rsidRPr="00A75C12">
              <w:rPr>
                <w:rFonts w:ascii="Times New Roman" w:eastAsia="Calibri" w:hAnsi="Times New Roman" w:cs="Times New Roman"/>
                <w:sz w:val="24"/>
                <w:szCs w:val="24"/>
              </w:rPr>
              <w:t xml:space="preserve">Сформировать представление о кубе и некоторых его свойствах, умение распознавать куб в предметах окружающей обстановки и среди </w:t>
            </w:r>
            <w:r w:rsidRPr="00A75C12">
              <w:rPr>
                <w:rFonts w:ascii="Times New Roman" w:eastAsia="Calibri" w:hAnsi="Times New Roman" w:cs="Times New Roman"/>
                <w:sz w:val="24"/>
                <w:szCs w:val="24"/>
              </w:rPr>
              <w:lastRenderedPageBreak/>
              <w:t>других фигур; сформировать опыт самостоятельного преодоления затруднения под руководством воспитателя (на основе рефлексивного метода); закрепить представления об изученных фигурах, счёт до 4, умение определять и называть свойства предметов, сравнивать предметы по высоте;тренировать мыслительные операции анализ, синтез, сравнение и обобщение, развивать внимание, память, речь, воображение, творческие способности, сформировать опыт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 xml:space="preserve">Петерсон Л.Г., Кочемасова Е.Е. «Игралочка», ч. 1 и 2. – М.: «Ювента», </w:t>
            </w:r>
            <w:r w:rsidRPr="00A75C12">
              <w:rPr>
                <w:rFonts w:ascii="Times New Roman" w:eastAsia="Calibri" w:hAnsi="Times New Roman" w:cs="Times New Roman"/>
                <w:sz w:val="24"/>
                <w:szCs w:val="24"/>
              </w:rPr>
              <w:lastRenderedPageBreak/>
              <w:t>2014 (с. 116).</w:t>
            </w:r>
          </w:p>
        </w:tc>
      </w:tr>
      <w:tr w:rsidR="00A75C12" w:rsidRPr="00A75C12" w:rsidTr="00A75C12">
        <w:tc>
          <w:tcPr>
            <w:tcW w:w="2748"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Счёт до пяти. Число и цифра 5</w:t>
            </w: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сформировать представление о числе и цифре 5, умение считать до пяти, соотносить цифру 5 с количеством;</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закрепить счётные умения, умение выделять, называть и сравнивать свойства предметов, умение сравнивать и уравнивать группы предметов по количеству;</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8"/>
                <w:szCs w:val="28"/>
              </w:rPr>
            </w:pPr>
            <w:r w:rsidRPr="00A75C12">
              <w:rPr>
                <w:rFonts w:ascii="Times New Roman" w:eastAsia="Calibri" w:hAnsi="Times New Roman" w:cs="Times New Roman"/>
                <w:sz w:val="24"/>
                <w:szCs w:val="24"/>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126).</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Ноябрь</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Тема: </w:t>
            </w:r>
            <w:r w:rsidRPr="00A75C12">
              <w:rPr>
                <w:rFonts w:ascii="Times New Roman" w:eastAsia="Calibri" w:hAnsi="Times New Roman" w:cs="Times New Roman"/>
                <w:b/>
                <w:sz w:val="24"/>
                <w:szCs w:val="24"/>
              </w:rPr>
              <w:t>«Овал»</w:t>
            </w:r>
          </w:p>
          <w:p w:rsidR="00A75C12" w:rsidRPr="00A75C12" w:rsidRDefault="00A75C12" w:rsidP="00A75C12">
            <w:pPr>
              <w:spacing w:after="0" w:line="240" w:lineRule="auto"/>
              <w:rPr>
                <w:rFonts w:ascii="Times New Roman" w:eastAsia="Calibri" w:hAnsi="Times New Roman" w:cs="Times New Roman"/>
                <w:sz w:val="28"/>
                <w:szCs w:val="28"/>
              </w:rPr>
            </w:pPr>
          </w:p>
        </w:tc>
        <w:tc>
          <w:tcPr>
            <w:tcW w:w="8250"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ПР. сод.:  Сформировать представление об овале, умение распознавать овал в предметах  окружающей обстановки, выделять фигуры формы овала среди фигур разной формы;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закрепить счёт до 5, умение определять и называть свойства предметов и фигур, сравнивать предметы по свойствам;тренировать мыслительные операции анализ, сравнение и обобщение, развивать внимание, память, речь, фантазию, воображение, логическое мышление, творческие способности.</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132).</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b/>
                <w:sz w:val="24"/>
                <w:szCs w:val="24"/>
              </w:rPr>
            </w:pPr>
            <w:r w:rsidRPr="00A75C12">
              <w:rPr>
                <w:rFonts w:ascii="Times New Roman" w:eastAsia="Calibri" w:hAnsi="Times New Roman" w:cs="Times New Roman"/>
                <w:sz w:val="24"/>
                <w:szCs w:val="24"/>
              </w:rPr>
              <w:t xml:space="preserve">Тема: </w:t>
            </w:r>
            <w:r w:rsidRPr="00A75C12">
              <w:rPr>
                <w:rFonts w:ascii="Times New Roman" w:eastAsia="Calibri" w:hAnsi="Times New Roman" w:cs="Times New Roman"/>
                <w:b/>
                <w:sz w:val="24"/>
                <w:szCs w:val="24"/>
              </w:rPr>
              <w:t>«Пара»</w:t>
            </w:r>
          </w:p>
          <w:p w:rsidR="00A75C12" w:rsidRPr="00A75C12" w:rsidRDefault="00A75C12" w:rsidP="00A75C12">
            <w:pPr>
              <w:spacing w:after="0" w:line="240" w:lineRule="auto"/>
              <w:rPr>
                <w:rFonts w:ascii="Times New Roman" w:eastAsia="Calibri" w:hAnsi="Times New Roman" w:cs="Times New Roman"/>
                <w:sz w:val="28"/>
                <w:szCs w:val="28"/>
              </w:rPr>
            </w:pPr>
          </w:p>
        </w:tc>
        <w:tc>
          <w:tcPr>
            <w:tcW w:w="8250"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Пр. сод.: Уточнить понимание детьми значения слова «пара» как двух предметов, объединённых одним признаком;  сформировать опыт самостоятельного преодоления затруднения под руководством воспитателя (на основе рефлексивного метода»; закрепить счётные умения, геометрические и пространственные представления, умение определять, называть и сравнивать свойства предметов, умение сравнивать предметы по длине;  тренировать мыслительные операции анализ, синтез, сравнение и обобщение, развивать внимание, память, речь, логическое мышление, </w:t>
            </w:r>
            <w:r w:rsidRPr="00A75C12">
              <w:rPr>
                <w:rFonts w:ascii="Times New Roman" w:eastAsia="Calibri" w:hAnsi="Times New Roman" w:cs="Times New Roman"/>
                <w:sz w:val="24"/>
                <w:szCs w:val="24"/>
              </w:rPr>
              <w:lastRenderedPageBreak/>
              <w:t xml:space="preserve">фантазию, воображение, творческие способности, инициативность, сформировать опыт самоконтроля и коррекции своих ошибок. </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Петерсон Л.Г., Кочемасова Е.Е. «Игралочка», ч. 1 и 2. – М.: «Ювента», 2014 (с. 144).</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Декабрь</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b/>
                <w:sz w:val="24"/>
                <w:szCs w:val="24"/>
              </w:rPr>
            </w:pPr>
            <w:r w:rsidRPr="00A75C12">
              <w:rPr>
                <w:rFonts w:ascii="Times New Roman" w:eastAsia="Calibri" w:hAnsi="Times New Roman" w:cs="Times New Roman"/>
                <w:sz w:val="24"/>
                <w:szCs w:val="24"/>
              </w:rPr>
              <w:t xml:space="preserve">Тема: </w:t>
            </w:r>
            <w:r w:rsidRPr="00A75C12">
              <w:rPr>
                <w:rFonts w:ascii="Times New Roman" w:eastAsia="Calibri" w:hAnsi="Times New Roman" w:cs="Times New Roman"/>
                <w:b/>
                <w:sz w:val="24"/>
                <w:szCs w:val="24"/>
              </w:rPr>
              <w:t>«</w:t>
            </w:r>
            <w:r w:rsidRPr="00A75C12">
              <w:rPr>
                <w:rFonts w:ascii="Times New Roman" w:eastAsia="Calibri" w:hAnsi="Times New Roman" w:cs="Times New Roman"/>
                <w:sz w:val="24"/>
                <w:szCs w:val="24"/>
              </w:rPr>
              <w:t>Прямоугольник</w:t>
            </w:r>
            <w:r w:rsidRPr="00A75C12">
              <w:rPr>
                <w:rFonts w:ascii="Times New Roman" w:eastAsia="Calibri" w:hAnsi="Times New Roman" w:cs="Times New Roman"/>
                <w:b/>
                <w:sz w:val="24"/>
                <w:szCs w:val="24"/>
              </w:rPr>
              <w:t>»</w:t>
            </w:r>
          </w:p>
          <w:p w:rsidR="00A75C12" w:rsidRPr="00A75C12" w:rsidRDefault="00A75C12" w:rsidP="00A75C12">
            <w:pPr>
              <w:spacing w:after="0" w:line="240" w:lineRule="auto"/>
              <w:rPr>
                <w:rFonts w:ascii="Times New Roman" w:eastAsia="Calibri" w:hAnsi="Times New Roman" w:cs="Times New Roman"/>
                <w:sz w:val="28"/>
                <w:szCs w:val="28"/>
              </w:rPr>
            </w:pPr>
          </w:p>
        </w:tc>
        <w:tc>
          <w:tcPr>
            <w:tcW w:w="8250" w:type="dxa"/>
          </w:tcPr>
          <w:p w:rsidR="00A75C12" w:rsidRPr="00A75C12" w:rsidRDefault="00A75C12" w:rsidP="00A75C12">
            <w:pPr>
              <w:spacing w:after="0" w:line="240" w:lineRule="auto"/>
              <w:rPr>
                <w:rFonts w:ascii="Times New Roman" w:eastAsia="Calibri" w:hAnsi="Times New Roman" w:cs="Times New Roman"/>
                <w:sz w:val="24"/>
                <w:szCs w:val="24"/>
              </w:rPr>
            </w:pPr>
            <w:r w:rsidRPr="009C23AD">
              <w:rPr>
                <w:rFonts w:ascii="Times New Roman" w:eastAsia="Calibri" w:hAnsi="Times New Roman" w:cs="Times New Roman"/>
                <w:sz w:val="24"/>
                <w:szCs w:val="24"/>
              </w:rPr>
              <w:t xml:space="preserve">Пр. сод.: </w:t>
            </w:r>
            <w:r w:rsidRPr="00A75C12">
              <w:rPr>
                <w:rFonts w:ascii="Times New Roman" w:eastAsia="Calibri" w:hAnsi="Times New Roman" w:cs="Times New Roman"/>
                <w:sz w:val="24"/>
                <w:szCs w:val="24"/>
              </w:rPr>
              <w:t xml:space="preserve">Сформировать  представления о прямоугольнике, умение распознавать прямоугольник в предметах окружающей обстановки, выделять фигуры формы прямоугольника среди фигур разной формы;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 у того, кто знает»; закрепить  геометрические и пространственные представления, счёт до 5, умение соотносить цифру с количеством, умение определять и называть свойства предметов и фигур, сравнивать предметы по свойствам; тренировать мыслительные операции анализ, сравнение и обобщение, развивать внимание, память, речь, мелкую моторику рук, фантазию, воображение, смекалку, логическое мышление, творческие способности. </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148).</w:t>
            </w:r>
          </w:p>
        </w:tc>
      </w:tr>
      <w:tr w:rsidR="00A75C12" w:rsidRPr="00A75C12" w:rsidTr="00A75C12">
        <w:tc>
          <w:tcPr>
            <w:tcW w:w="2748"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Числовой ряд</w:t>
            </w: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сформировать представления о числовом ряде, закрепить умение считать до пяти, соотносить цифры 1-5 с количеством, сформировать опыт обратного счета от 5 до 1;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закрепить представления об изученных геометрических фигурах и пространственных отношениях, умение выделять, называть и сравнивать свойства предметов, ориентироваться в пространстве;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154).</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Январь</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«Ритм</w:t>
            </w:r>
            <w:r w:rsidRPr="00A75C12">
              <w:rPr>
                <w:rFonts w:ascii="Times New Roman" w:eastAsia="Calibri" w:hAnsi="Times New Roman" w:cs="Times New Roman"/>
                <w:sz w:val="24"/>
                <w:szCs w:val="24"/>
              </w:rPr>
              <w:t>(поиск и составление закономерностей)</w:t>
            </w:r>
            <w:r w:rsidRPr="00A75C12">
              <w:rPr>
                <w:rFonts w:ascii="Times New Roman" w:eastAsia="Times New Roman" w:hAnsi="Times New Roman" w:cs="Times New Roman"/>
                <w:sz w:val="24"/>
                <w:szCs w:val="24"/>
                <w:lang w:eastAsia="ru-RU"/>
              </w:rPr>
              <w:t>»</w:t>
            </w:r>
          </w:p>
          <w:p w:rsidR="00A75C12" w:rsidRPr="00A75C12" w:rsidRDefault="00A75C12" w:rsidP="00A75C12">
            <w:pPr>
              <w:spacing w:after="0" w:line="240" w:lineRule="auto"/>
              <w:rPr>
                <w:rFonts w:ascii="Times New Roman" w:eastAsia="Calibri" w:hAnsi="Times New Roman" w:cs="Times New Roman"/>
              </w:rPr>
            </w:pPr>
          </w:p>
        </w:tc>
        <w:tc>
          <w:tcPr>
            <w:tcW w:w="8250" w:type="dxa"/>
          </w:tcPr>
          <w:p w:rsidR="00A75C12" w:rsidRPr="00A75C12" w:rsidRDefault="00A75C12" w:rsidP="00A75C12">
            <w:pPr>
              <w:rPr>
                <w:rFonts w:ascii="Times New Roman" w:eastAsia="Calibri" w:hAnsi="Times New Roman" w:cs="Times New Roman"/>
              </w:rPr>
            </w:pPr>
            <w:r w:rsidRPr="009C23AD">
              <w:rPr>
                <w:rFonts w:ascii="Times New Roman" w:eastAsia="Calibri" w:hAnsi="Times New Roman" w:cs="Times New Roman"/>
                <w:sz w:val="24"/>
              </w:rPr>
              <w:t xml:space="preserve">Пр. сод.: сформировать представление о ритме (закономерности), умение в простейших случаях видеть закономерность и составлять ряд закономерно чередующихся предметов или фигур; сформировать опыт самостоятельного преодоления затруднения под  руководством воспитателя (на основе </w:t>
            </w:r>
            <w:r w:rsidRPr="009C23AD">
              <w:rPr>
                <w:rFonts w:ascii="Times New Roman" w:eastAsia="Calibri" w:hAnsi="Times New Roman" w:cs="Times New Roman"/>
                <w:sz w:val="24"/>
                <w:szCs w:val="24"/>
              </w:rPr>
              <w:t xml:space="preserve">рефлексивного метода); закрепить изученные геометрические фигуры, закрепить умение определять и называть свойства предметов, использовать их для решения задач; тренировать мыслительные операции анализ,  сравнение, обобщение и аналогию, развивать внимание, память, речь, </w:t>
            </w:r>
            <w:r w:rsidRPr="009C23AD">
              <w:rPr>
                <w:rFonts w:ascii="Times New Roman" w:eastAsia="Calibri" w:hAnsi="Times New Roman" w:cs="Times New Roman"/>
                <w:sz w:val="24"/>
                <w:szCs w:val="24"/>
              </w:rPr>
              <w:lastRenderedPageBreak/>
              <w:t>логическое мышление, фантазию, воображение, творческие способности, сформировать опыт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Петерсон Л.Г., Кочемасова Е.Е. «Игралочка», ч. 1 и 2. – М.: «Ювента», 2014 (с. 159).</w:t>
            </w:r>
          </w:p>
        </w:tc>
      </w:tr>
      <w:tr w:rsidR="00A75C12" w:rsidRPr="00A75C12" w:rsidTr="00A75C12">
        <w:tc>
          <w:tcPr>
            <w:tcW w:w="2748" w:type="dxa"/>
          </w:tcPr>
          <w:p w:rsidR="00A75C12" w:rsidRPr="009C23AD" w:rsidRDefault="00A75C12" w:rsidP="00A75C12">
            <w:pPr>
              <w:spacing w:after="0" w:line="240" w:lineRule="auto"/>
              <w:rPr>
                <w:rFonts w:ascii="Times New Roman" w:eastAsia="Calibri" w:hAnsi="Times New Roman" w:cs="Times New Roman"/>
                <w:sz w:val="24"/>
              </w:rPr>
            </w:pPr>
            <w:r w:rsidRPr="009C23AD">
              <w:rPr>
                <w:rFonts w:ascii="Times New Roman" w:eastAsia="Calibri" w:hAnsi="Times New Roman" w:cs="Times New Roman"/>
                <w:sz w:val="24"/>
              </w:rPr>
              <w:lastRenderedPageBreak/>
              <w:t xml:space="preserve">Тема: «Счёт до 6. Число и цифра 6» </w:t>
            </w:r>
          </w:p>
          <w:p w:rsidR="00A75C12" w:rsidRPr="00A75C12" w:rsidRDefault="00A75C12" w:rsidP="00A75C12">
            <w:pPr>
              <w:spacing w:after="0" w:line="240" w:lineRule="auto"/>
              <w:rPr>
                <w:rFonts w:ascii="Times New Roman" w:eastAsia="Calibri" w:hAnsi="Times New Roman" w:cs="Times New Roman"/>
                <w:sz w:val="28"/>
                <w:szCs w:val="28"/>
              </w:rPr>
            </w:pP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8"/>
                <w:szCs w:val="28"/>
              </w:rPr>
            </w:pPr>
            <w:r w:rsidRPr="009C23AD">
              <w:rPr>
                <w:rFonts w:ascii="Times New Roman" w:eastAsia="Calibri" w:hAnsi="Times New Roman" w:cs="Times New Roman"/>
                <w:sz w:val="24"/>
              </w:rPr>
              <w:t>Пр. сод.: сформировать представление о числе и цифре 6, умение считать до 6 и обратно, соотносить цифру 6 с количеством;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 у того, кто знает»; закрепить счётные умения, умение выделять и сравнивать свойства предметов, умение сравнивать группы предметов по количеству, используя счёт и составление пар, умение сравнивать предметы по высоте; тренировать мыслительные операции анализ,  сравнение, обобщение, развивать внимание,  речь, логическое мышление,  воображение, творческие способности, сформировать опыт</w:t>
            </w:r>
            <w:r w:rsidR="009C23AD" w:rsidRPr="009C23AD">
              <w:rPr>
                <w:rFonts w:ascii="Times New Roman" w:eastAsia="Calibri" w:hAnsi="Times New Roman" w:cs="Times New Roman"/>
                <w:sz w:val="24"/>
              </w:rPr>
              <w:t xml:space="preserve"> самоконтроля</w:t>
            </w:r>
            <w:r w:rsidR="009C23AD" w:rsidRPr="00A75C12">
              <w:rPr>
                <w:rFonts w:ascii="Times New Roman" w:eastAsia="Calibri" w:hAnsi="Times New Roman" w:cs="Times New Roman"/>
              </w:rPr>
              <w:t>.</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163).</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Февраль</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«Порядковый счёт»</w:t>
            </w:r>
          </w:p>
          <w:p w:rsidR="00A75C12" w:rsidRPr="00A75C12" w:rsidRDefault="00A75C12" w:rsidP="00A75C12">
            <w:pPr>
              <w:spacing w:after="0" w:line="240" w:lineRule="auto"/>
              <w:rPr>
                <w:rFonts w:ascii="Times New Roman" w:eastAsia="Calibri" w:hAnsi="Times New Roman" w:cs="Times New Roman"/>
                <w:sz w:val="24"/>
                <w:szCs w:val="24"/>
              </w:rPr>
            </w:pPr>
          </w:p>
        </w:tc>
        <w:tc>
          <w:tcPr>
            <w:tcW w:w="8250"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Times New Roman" w:hAnsi="Times New Roman" w:cs="Times New Roman"/>
                <w:sz w:val="24"/>
                <w:szCs w:val="24"/>
                <w:lang w:eastAsia="ru-RU"/>
              </w:rPr>
              <w:t xml:space="preserve">Пр. сод.: </w:t>
            </w:r>
            <w:r w:rsidRPr="00A75C12">
              <w:rPr>
                <w:rFonts w:ascii="Times New Roman" w:eastAsia="Calibri" w:hAnsi="Times New Roman" w:cs="Times New Roman"/>
                <w:sz w:val="24"/>
                <w:szCs w:val="24"/>
              </w:rPr>
              <w:t xml:space="preserve">сформировать представление о порядковом счёте, закрепить умение считать до 6, умение соотносить цифры 1-6 с количеством; сформировать опыт самостоятельного преодоления затруднения под руководством воспитателя (на основе рефлексивного метода),  закрепить умение определять и называть свойства предметов, умение ориентироваться в пространстве (лево, право);   тренировать мыслительные операции анализ,  синтез,  сравнение, обобщение, развивать внимание, двигательную память,  речь, логическое мышление,  воображение, творческие способности, сформировать опыт  взаимоконтроля. </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w:t>
            </w:r>
            <w:r w:rsidR="009C23AD">
              <w:rPr>
                <w:rFonts w:ascii="Times New Roman" w:eastAsia="Calibri" w:hAnsi="Times New Roman" w:cs="Times New Roman"/>
                <w:sz w:val="24"/>
                <w:szCs w:val="24"/>
              </w:rPr>
              <w:t xml:space="preserve"> и 2. – М.: «Ювента», 2014 (с. </w:t>
            </w:r>
            <w:r w:rsidRPr="00A75C12">
              <w:rPr>
                <w:rFonts w:ascii="Times New Roman" w:eastAsia="Calibri" w:hAnsi="Times New Roman" w:cs="Times New Roman"/>
                <w:sz w:val="24"/>
                <w:szCs w:val="24"/>
              </w:rPr>
              <w:t>168).</w:t>
            </w:r>
          </w:p>
        </w:tc>
      </w:tr>
      <w:tr w:rsidR="00A75C12" w:rsidRPr="00A75C12" w:rsidTr="00A75C12">
        <w:tc>
          <w:tcPr>
            <w:tcW w:w="2748"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Счет до семи. Число и цифра 7</w:t>
            </w: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сформировать представление о числе и цифре 7, умение считать до семи и обратно, соотносить цифру 7 с количеством;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сформировать опыт самостоятельного преодоления затруднения под руководством воспитателя, закрепить умение преодолевать затруднение способом «спросить у того, кто знает»;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закрепить геометрические представления, счетные умения, умение выделять и сравнивать свойства предметов, сравнивать и уравнивать двумя способами группы предметов по количеству, умение видеть и продолжать закономерность;</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тренировать мыслительные операции анализ, сравнение и обобщение, развивать память, внимание, речь, логическое мышление, воображение, творческие способности, инициативность.</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175).</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Март</w:t>
            </w:r>
          </w:p>
        </w:tc>
      </w:tr>
      <w:tr w:rsidR="00A75C12" w:rsidRPr="00A75C12" w:rsidTr="00A75C12">
        <w:tc>
          <w:tcPr>
            <w:tcW w:w="2748" w:type="dxa"/>
          </w:tcPr>
          <w:p w:rsidR="00A75C12" w:rsidRPr="009C23AD" w:rsidRDefault="00A75C12" w:rsidP="00A75C12">
            <w:pPr>
              <w:snapToGrid w:val="0"/>
              <w:spacing w:after="0" w:line="240" w:lineRule="auto"/>
              <w:ind w:right="79"/>
              <w:rPr>
                <w:rFonts w:ascii="Times New Roman" w:eastAsia="Times New Roman" w:hAnsi="Times New Roman" w:cs="Times New Roman"/>
                <w:sz w:val="24"/>
                <w:lang w:eastAsia="ru-RU"/>
              </w:rPr>
            </w:pPr>
            <w:r w:rsidRPr="009C23AD">
              <w:rPr>
                <w:rFonts w:ascii="Times New Roman" w:eastAsia="Times New Roman" w:hAnsi="Times New Roman" w:cs="Times New Roman"/>
                <w:sz w:val="24"/>
                <w:lang w:eastAsia="ru-RU"/>
              </w:rPr>
              <w:lastRenderedPageBreak/>
              <w:t>Тема: «План. Карта путешествий»</w:t>
            </w:r>
          </w:p>
          <w:p w:rsidR="00A75C12" w:rsidRPr="009C23AD" w:rsidRDefault="00A75C12" w:rsidP="00A75C12">
            <w:pPr>
              <w:spacing w:after="0" w:line="240" w:lineRule="auto"/>
              <w:rPr>
                <w:rFonts w:ascii="Times New Roman" w:eastAsia="Calibri" w:hAnsi="Times New Roman" w:cs="Times New Roman"/>
                <w:sz w:val="24"/>
                <w:szCs w:val="24"/>
              </w:rPr>
            </w:pPr>
          </w:p>
        </w:tc>
        <w:tc>
          <w:tcPr>
            <w:tcW w:w="8250" w:type="dxa"/>
          </w:tcPr>
          <w:p w:rsidR="00A75C12" w:rsidRPr="009C23AD" w:rsidRDefault="00A75C12" w:rsidP="00A75C12">
            <w:pPr>
              <w:spacing w:after="0" w:line="240" w:lineRule="auto"/>
              <w:rPr>
                <w:rFonts w:ascii="Times New Roman" w:eastAsia="Calibri" w:hAnsi="Times New Roman" w:cs="Times New Roman"/>
                <w:sz w:val="24"/>
              </w:rPr>
            </w:pPr>
            <w:r w:rsidRPr="009C23AD">
              <w:rPr>
                <w:rFonts w:ascii="Times New Roman" w:eastAsia="Times New Roman" w:hAnsi="Times New Roman" w:cs="Times New Roman"/>
                <w:sz w:val="24"/>
                <w:lang w:eastAsia="ru-RU"/>
              </w:rPr>
              <w:t xml:space="preserve">Пр. сод.: </w:t>
            </w:r>
            <w:r w:rsidRPr="009C23AD">
              <w:rPr>
                <w:rFonts w:ascii="Times New Roman" w:eastAsia="Calibri" w:hAnsi="Times New Roman" w:cs="Times New Roman"/>
                <w:sz w:val="24"/>
              </w:rPr>
              <w:t>Сформировать умение ориентироваться по элементарному плану, правильно определять расположение предметов в пространстве;  сформировать  опыт самостоятельного преодоления затруднения под руководством воспитателя (на основе рефлексивного метода); закрепить умение определять и называть свойства предметов, геометрические и пространственные представления;   тренировать мыслительные операции анализ,  сравнение и  обобщение, развивать внимание,  речь, вариативное и логическое мышление,   фантазию, воображение, творческие способности.</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 Петерсон Л.Г., Кочемасова Е.Е. «Игралочка», ч. 1 и 2. – М.: «Ювента», 2014 (с. 190).</w:t>
            </w:r>
          </w:p>
        </w:tc>
      </w:tr>
      <w:tr w:rsidR="00A75C12" w:rsidRPr="00A75C12" w:rsidTr="00A75C12">
        <w:tc>
          <w:tcPr>
            <w:tcW w:w="2748" w:type="dxa"/>
          </w:tcPr>
          <w:p w:rsidR="00A75C12" w:rsidRPr="009C23AD" w:rsidRDefault="00A75C12" w:rsidP="00A75C12">
            <w:pPr>
              <w:spacing w:after="0" w:line="240" w:lineRule="auto"/>
              <w:rPr>
                <w:rFonts w:ascii="Times New Roman" w:eastAsia="Calibri" w:hAnsi="Times New Roman" w:cs="Times New Roman"/>
                <w:sz w:val="24"/>
              </w:rPr>
            </w:pPr>
            <w:r w:rsidRPr="009C23AD">
              <w:rPr>
                <w:rFonts w:ascii="Times New Roman" w:eastAsia="Calibri" w:hAnsi="Times New Roman" w:cs="Times New Roman"/>
                <w:sz w:val="24"/>
              </w:rPr>
              <w:t>Тема: «Счёт до 8, число и цифра 8»</w:t>
            </w:r>
          </w:p>
          <w:p w:rsidR="00A75C12" w:rsidRPr="00A75C12" w:rsidRDefault="00A75C12" w:rsidP="00A75C12">
            <w:pPr>
              <w:spacing w:after="0" w:line="240" w:lineRule="auto"/>
              <w:rPr>
                <w:rFonts w:ascii="Times New Roman" w:eastAsia="Calibri" w:hAnsi="Times New Roman" w:cs="Times New Roman"/>
              </w:rPr>
            </w:pPr>
          </w:p>
        </w:tc>
        <w:tc>
          <w:tcPr>
            <w:tcW w:w="8250" w:type="dxa"/>
          </w:tcPr>
          <w:p w:rsidR="00A75C12" w:rsidRPr="009C23AD"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9C23AD">
              <w:rPr>
                <w:rFonts w:ascii="Times New Roman" w:eastAsia="Calibri" w:hAnsi="Times New Roman" w:cs="Times New Roman"/>
                <w:sz w:val="24"/>
              </w:rPr>
              <w:t>Пр. сод: Сформировать представление о числе и цифре 8, умение считать до 8, соотносить цифру 8 с количеством; сформировать  опыт  целеполагания и закрепить умение преодолевать  затруднение способом  «спросить у того, кто знает»; закрепить представления о пространственных геометрических фигурах, счётные умения, умение выделять и сравнивать свойства предметов, сравнивать и уравнивать группы предметов по количеству, умение видеть и продолжать закономерность;тренировать мыслительные операции анализ,  сравнение,   обобщение и аналогию, развивать  память, внимание,  речь, логическое мышление,   фантазию, воображение, сформировать опыт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196).</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Апрель</w:t>
            </w:r>
          </w:p>
        </w:tc>
      </w:tr>
      <w:tr w:rsidR="00A75C12" w:rsidRPr="00A75C12" w:rsidTr="00A75C12">
        <w:tc>
          <w:tcPr>
            <w:tcW w:w="2748"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Сравнение по длине, ширине и толщине</w:t>
            </w: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закрепить умение выделять, называть и сравнивать свойства предметов, умение сравнивать предметы по длине, ширине и толщине;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закрепить порядковый счет до 8, знание цифр 1-8;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тренировать мыслительные операции анализ и сравнение, развивать память, внимание, речь, логическое мышление, фантазию, воображение.</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199).</w:t>
            </w:r>
          </w:p>
        </w:tc>
      </w:tr>
      <w:tr w:rsidR="00A75C12" w:rsidRPr="00A75C12" w:rsidTr="00A75C12">
        <w:trPr>
          <w:trHeight w:val="6212"/>
        </w:trPr>
        <w:tc>
          <w:tcPr>
            <w:tcW w:w="2748"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Цилиндр</w:t>
            </w:r>
          </w:p>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Конус</w:t>
            </w:r>
          </w:p>
        </w:tc>
        <w:tc>
          <w:tcPr>
            <w:tcW w:w="8250" w:type="dxa"/>
          </w:tcPr>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сформировать представление о цилиндре и некоторых его свойствах, умение распознавать цилиндр в предметах окружающей обстановки и среди других фигур;</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закрепить счёт до восьми, умение выделять и называть общее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тренировать мыслительные операции анализ, сравнение и обобщение, развивать память, внимание, речь, логическое мышление, воображение.</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сформировать представление о конусе и некоторых его свойствах, умение распознавать конус в предметах окружающей обстановки и среди других фигур;</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A75C12" w:rsidRPr="00A75C12" w:rsidRDefault="00A75C12" w:rsidP="00A75C12">
            <w:pPr>
              <w:numPr>
                <w:ilvl w:val="0"/>
                <w:numId w:val="8"/>
              </w:numPr>
              <w:spacing w:after="0" w:line="240" w:lineRule="auto"/>
              <w:ind w:left="175" w:hanging="261"/>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закрепить умение выделять и называть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A75C12" w:rsidRPr="00A75C12" w:rsidRDefault="00A75C12" w:rsidP="00A75C12">
            <w:pPr>
              <w:numPr>
                <w:ilvl w:val="0"/>
                <w:numId w:val="8"/>
              </w:numPr>
              <w:spacing w:after="0" w:line="240" w:lineRule="auto"/>
              <w:ind w:left="175" w:hanging="261"/>
              <w:contextualSpacing/>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тренировать мыслительные операции анализ, синтез, сравнение и обобщение, развивать память, внимание, речь, логическое мышление, воображение, творческие способности.</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202, 207).</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Май</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lang w:eastAsia="ru-RU"/>
              </w:rPr>
            </w:pPr>
            <w:r w:rsidRPr="00A75C12">
              <w:rPr>
                <w:rFonts w:ascii="Times New Roman" w:eastAsia="Times New Roman" w:hAnsi="Times New Roman" w:cs="Times New Roman"/>
                <w:lang w:eastAsia="ru-RU"/>
              </w:rPr>
              <w:t>Тема: «Призма и пирамида»</w:t>
            </w:r>
          </w:p>
          <w:p w:rsidR="00A75C12" w:rsidRPr="00A75C12" w:rsidRDefault="00A75C12" w:rsidP="00A75C12">
            <w:pPr>
              <w:spacing w:after="0" w:line="240" w:lineRule="auto"/>
              <w:rPr>
                <w:rFonts w:ascii="Times New Roman" w:eastAsia="Calibri" w:hAnsi="Times New Roman" w:cs="Times New Roman"/>
                <w:sz w:val="24"/>
                <w:szCs w:val="24"/>
              </w:rPr>
            </w:pPr>
          </w:p>
        </w:tc>
        <w:tc>
          <w:tcPr>
            <w:tcW w:w="8250" w:type="dxa"/>
          </w:tcPr>
          <w:p w:rsidR="00A75C12" w:rsidRPr="009C23AD" w:rsidRDefault="00A75C12" w:rsidP="00A75C12">
            <w:pPr>
              <w:spacing w:after="0" w:line="240" w:lineRule="auto"/>
              <w:rPr>
                <w:rFonts w:ascii="Times New Roman" w:eastAsia="Calibri" w:hAnsi="Times New Roman" w:cs="Times New Roman"/>
                <w:sz w:val="24"/>
              </w:rPr>
            </w:pPr>
            <w:r w:rsidRPr="009C23AD">
              <w:rPr>
                <w:rFonts w:ascii="Times New Roman" w:eastAsia="Times New Roman" w:hAnsi="Times New Roman" w:cs="Times New Roman"/>
                <w:sz w:val="24"/>
                <w:lang w:eastAsia="ru-RU"/>
              </w:rPr>
              <w:t xml:space="preserve">Пр. сод.: </w:t>
            </w:r>
            <w:r w:rsidRPr="009C23AD">
              <w:rPr>
                <w:rFonts w:ascii="Times New Roman" w:eastAsia="Calibri" w:hAnsi="Times New Roman" w:cs="Times New Roman"/>
                <w:sz w:val="24"/>
              </w:rPr>
              <w:t>Сформировать представление о призме и пирамиде и некоторых их свойствах, умение распознавать предметы формы призмы и пирамиды в окружающей обстановке и среди других фигур;  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закрепить счётные умения в пределах 8, представления об изученных геометрических фигурах, умение выделять и называть свойства предметов, соотносить плоские геометрические фигуры с пространственными телами, умение ориентироваться в пространстве;  тренировать мыслительные операции анализ,  сравнение и  обобщение, развивать  память, внимание,  речь,  фантазию, воображение, логическое мышление,   творческие способности.</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Петерсон Л.Г., Кочемасова Е.Е. «Игралочка», ч. 1 и 2. – М.: «Ювента», 2014 (с. 211).</w:t>
            </w:r>
          </w:p>
        </w:tc>
      </w:tr>
      <w:tr w:rsidR="00A75C12" w:rsidRPr="00A75C12" w:rsidTr="00A75C12">
        <w:tc>
          <w:tcPr>
            <w:tcW w:w="2748" w:type="dxa"/>
          </w:tcPr>
          <w:p w:rsidR="00A75C12" w:rsidRPr="009C23AD" w:rsidRDefault="00A75C12" w:rsidP="00A75C12">
            <w:pPr>
              <w:spacing w:after="0" w:line="240" w:lineRule="auto"/>
              <w:rPr>
                <w:rFonts w:ascii="Times New Roman" w:eastAsia="Calibri" w:hAnsi="Times New Roman" w:cs="Times New Roman"/>
                <w:sz w:val="24"/>
              </w:rPr>
            </w:pPr>
            <w:r w:rsidRPr="009C23AD">
              <w:rPr>
                <w:rFonts w:ascii="Times New Roman" w:eastAsia="Calibri" w:hAnsi="Times New Roman" w:cs="Times New Roman"/>
                <w:sz w:val="24"/>
              </w:rPr>
              <w:t>Тема: «Геометрические тела»</w:t>
            </w:r>
          </w:p>
          <w:p w:rsidR="00A75C12" w:rsidRPr="00A75C12" w:rsidRDefault="00A75C12" w:rsidP="00A75C12">
            <w:pPr>
              <w:spacing w:after="0" w:line="240" w:lineRule="auto"/>
              <w:rPr>
                <w:rFonts w:ascii="Times New Roman" w:eastAsia="Calibri" w:hAnsi="Times New Roman" w:cs="Times New Roman"/>
                <w:sz w:val="24"/>
                <w:szCs w:val="24"/>
              </w:rPr>
            </w:pPr>
          </w:p>
        </w:tc>
        <w:tc>
          <w:tcPr>
            <w:tcW w:w="8250" w:type="dxa"/>
          </w:tcPr>
          <w:p w:rsidR="00A75C12" w:rsidRPr="009C23AD" w:rsidRDefault="00A75C12" w:rsidP="00A75C12">
            <w:pPr>
              <w:spacing w:after="0" w:line="240" w:lineRule="auto"/>
              <w:rPr>
                <w:rFonts w:ascii="Times New Roman" w:eastAsia="Calibri" w:hAnsi="Times New Roman" w:cs="Times New Roman"/>
                <w:sz w:val="24"/>
              </w:rPr>
            </w:pPr>
            <w:r w:rsidRPr="009C23AD">
              <w:rPr>
                <w:rFonts w:ascii="Times New Roman" w:eastAsia="Calibri" w:hAnsi="Times New Roman" w:cs="Times New Roman"/>
                <w:sz w:val="24"/>
              </w:rPr>
              <w:lastRenderedPageBreak/>
              <w:t>Пр. сод.: Закрепить представления о пространственных геометрических фигурах, пространственных отношениях, умение ориентироваться на плане-</w:t>
            </w:r>
            <w:r w:rsidRPr="009C23AD">
              <w:rPr>
                <w:rFonts w:ascii="Times New Roman" w:eastAsia="Calibri" w:hAnsi="Times New Roman" w:cs="Times New Roman"/>
                <w:sz w:val="24"/>
              </w:rPr>
              <w:lastRenderedPageBreak/>
              <w:t>карте; порядковый счёт, представления о числах и цифрах 1-8, тренировать умение соотносить  цифру с количеством;</w:t>
            </w:r>
          </w:p>
          <w:p w:rsidR="00A75C12" w:rsidRPr="00A75C12" w:rsidRDefault="00A75C12" w:rsidP="00A75C12">
            <w:pPr>
              <w:spacing w:after="0" w:line="240" w:lineRule="auto"/>
              <w:rPr>
                <w:rFonts w:ascii="Times New Roman" w:eastAsia="Calibri" w:hAnsi="Times New Roman" w:cs="Times New Roman"/>
              </w:rPr>
            </w:pPr>
            <w:r w:rsidRPr="009C23AD">
              <w:rPr>
                <w:rFonts w:ascii="Times New Roman" w:eastAsia="Calibri" w:hAnsi="Times New Roman" w:cs="Times New Roman"/>
                <w:sz w:val="24"/>
              </w:rPr>
              <w:t>Тренировать  мыслительные операции анализ,  синтез и сравнение,  развивать  память, внимание,  речь,  фантазию, воображение, логическое мышление,   сформировать опыт контроля и самоконтроля.</w:t>
            </w:r>
          </w:p>
        </w:tc>
        <w:tc>
          <w:tcPr>
            <w:tcW w:w="4242"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 xml:space="preserve"> Петерсон Л.Г., Кочемасова Е.Е. «Игралочка», ч. 1 и 2. – М.: «Ювента», </w:t>
            </w:r>
            <w:r w:rsidRPr="00A75C12">
              <w:rPr>
                <w:rFonts w:ascii="Times New Roman" w:eastAsia="Calibri" w:hAnsi="Times New Roman" w:cs="Times New Roman"/>
                <w:sz w:val="24"/>
                <w:szCs w:val="24"/>
              </w:rPr>
              <w:lastRenderedPageBreak/>
              <w:t>2014 (с. 216).</w:t>
            </w:r>
          </w:p>
        </w:tc>
      </w:tr>
    </w:tbl>
    <w:p w:rsidR="00A75C12" w:rsidRPr="00A75C12" w:rsidRDefault="00A75C12" w:rsidP="00A75C12">
      <w:pPr>
        <w:spacing w:after="0" w:line="240" w:lineRule="auto"/>
        <w:jc w:val="both"/>
        <w:rPr>
          <w:rFonts w:ascii="Times New Roman" w:eastAsia="Calibri" w:hAnsi="Times New Roman" w:cs="Times New Roman"/>
          <w:sz w:val="28"/>
          <w:szCs w:val="28"/>
        </w:rPr>
      </w:pP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СОДЕРЖАНИЕ РАБОТЫ ПО ОБРАЗОВАТЕЛЬНОЙ ОБЛАСТИ «ПОЗНАВАТЕЛЬНОЕ РАЗВИТИЕ» В СОВМЕСТНОЙ ДЕЯТЕЛЬНОСТИ ВОСПИТАТЕЛЯ С ДЕТЬМИ И РЕЖИМНЫХ МОМЕНТАХ</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r w:rsidRPr="00A75C12">
        <w:rPr>
          <w:rFonts w:ascii="Times New Roman" w:eastAsia="Calibri" w:hAnsi="Times New Roman" w:cs="Times New Roman"/>
          <w:b/>
          <w:bCs/>
          <w:i/>
          <w:sz w:val="28"/>
          <w:szCs w:val="28"/>
        </w:rPr>
        <w:t>Формы  реализации Программы</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color w:val="000000"/>
          <w:sz w:val="28"/>
          <w:szCs w:val="28"/>
        </w:rPr>
      </w:pPr>
      <w:r w:rsidRPr="00A75C12">
        <w:rPr>
          <w:rFonts w:ascii="Times New Roman" w:eastAsia="Calibri" w:hAnsi="Times New Roman" w:cs="Times New Roman"/>
          <w:bCs/>
          <w:iCs/>
          <w:color w:val="000000"/>
          <w:sz w:val="28"/>
          <w:szCs w:val="28"/>
        </w:rPr>
        <w:t xml:space="preserve">Образовательная деятельность, осуществляемая в совместной деятельности воспитателя с детьми и в ходе режимных моментов </w:t>
      </w:r>
      <w:r w:rsidRPr="00A75C12">
        <w:rPr>
          <w:rFonts w:ascii="Times New Roman" w:eastAsia="Calibri" w:hAnsi="Times New Roman" w:cs="Times New Roman"/>
          <w:color w:val="000000"/>
          <w:sz w:val="28"/>
          <w:szCs w:val="28"/>
        </w:rPr>
        <w:t xml:space="preserve">требует особых форм работы в соответствии с реализуемыми задачами воспитания, обучения и развития ребенка. </w:t>
      </w:r>
    </w:p>
    <w:p w:rsidR="00A75C12" w:rsidRPr="00A75C12" w:rsidRDefault="00A75C12" w:rsidP="00A75C1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75C12">
        <w:rPr>
          <w:rFonts w:ascii="Times New Roman" w:eastAsia="Calibri" w:hAnsi="Times New Roman" w:cs="Times New Roman"/>
          <w:iCs/>
          <w:sz w:val="28"/>
          <w:szCs w:val="28"/>
        </w:rPr>
        <w:t>Образовательная деятельность, осуществляемая в ходе режимных моментов</w:t>
      </w:r>
      <w:r w:rsidRPr="00A75C12">
        <w:rPr>
          <w:rFonts w:ascii="Times New Roman" w:eastAsia="Calibri"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75C12" w:rsidRPr="00A75C12" w:rsidRDefault="00A75C12" w:rsidP="00A75C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75C12">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 качестве адекватных форм работы с детьми используются:</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8789"/>
      </w:tblGrid>
      <w:tr w:rsidR="00A75C12" w:rsidRPr="00A75C12" w:rsidTr="00A75C12">
        <w:trPr>
          <w:trHeight w:val="373"/>
        </w:trPr>
        <w:tc>
          <w:tcPr>
            <w:tcW w:w="5812" w:type="dxa"/>
          </w:tcPr>
          <w:p w:rsidR="00A75C12" w:rsidRPr="00A75C12" w:rsidRDefault="00A75C12" w:rsidP="00A75C12">
            <w:pPr>
              <w:spacing w:after="0" w:line="240" w:lineRule="auto"/>
              <w:ind w:left="-118"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Виды детской деятельности</w:t>
            </w:r>
          </w:p>
        </w:tc>
        <w:tc>
          <w:tcPr>
            <w:tcW w:w="8789"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Формы организации образовательной деятельности</w:t>
            </w:r>
          </w:p>
        </w:tc>
      </w:tr>
      <w:tr w:rsidR="00A75C12" w:rsidRPr="00A75C12" w:rsidTr="00A75C12">
        <w:trPr>
          <w:trHeight w:val="20"/>
        </w:trPr>
        <w:tc>
          <w:tcPr>
            <w:tcW w:w="5812" w:type="dxa"/>
          </w:tcPr>
          <w:p w:rsidR="00A75C12" w:rsidRPr="00A75C12" w:rsidRDefault="00A75C12" w:rsidP="00A75C12">
            <w:pPr>
              <w:spacing w:after="0" w:line="240" w:lineRule="auto"/>
              <w:ind w:left="-118" w:right="-108"/>
              <w:rPr>
                <w:rFonts w:ascii="Times New Roman" w:eastAsia="Calibri" w:hAnsi="Times New Roman" w:cs="Times New Roman"/>
                <w:sz w:val="28"/>
                <w:szCs w:val="28"/>
              </w:rPr>
            </w:pPr>
            <w:r w:rsidRPr="00A75C12">
              <w:rPr>
                <w:rFonts w:ascii="Times New Roman" w:eastAsia="Calibri" w:hAnsi="Times New Roman" w:cs="Times New Roman"/>
                <w:sz w:val="28"/>
                <w:szCs w:val="28"/>
              </w:rPr>
              <w:t>Познавательно-исследовательская</w:t>
            </w:r>
          </w:p>
        </w:tc>
        <w:tc>
          <w:tcPr>
            <w:tcW w:w="8789" w:type="dxa"/>
          </w:tcPr>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Рассматривание</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Наблюдение</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Игра-экспериментирование</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Исследовательская деятельность</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Конструирование</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Развивающая игра</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Экскурсии</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Ситуативный разговор</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Рассказ</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Интегративная деятельность</w:t>
            </w:r>
          </w:p>
          <w:p w:rsidR="00A75C12" w:rsidRPr="00A75C12" w:rsidRDefault="00A75C12" w:rsidP="00A75C12">
            <w:pPr>
              <w:numPr>
                <w:ilvl w:val="0"/>
                <w:numId w:val="11"/>
              </w:numPr>
              <w:spacing w:after="0" w:line="240" w:lineRule="auto"/>
              <w:ind w:left="175" w:right="-108" w:hanging="283"/>
              <w:contextualSpacing/>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Беседа</w:t>
            </w:r>
          </w:p>
          <w:p w:rsidR="00A75C12" w:rsidRPr="00A75C12" w:rsidRDefault="00A75C12" w:rsidP="00A75C12">
            <w:pPr>
              <w:numPr>
                <w:ilvl w:val="0"/>
                <w:numId w:val="11"/>
              </w:numPr>
              <w:spacing w:after="0" w:line="240" w:lineRule="auto"/>
              <w:ind w:left="175" w:right="-108" w:hanging="283"/>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4"/>
                <w:szCs w:val="24"/>
              </w:rPr>
              <w:t>Проблемная ситуация</w:t>
            </w:r>
          </w:p>
        </w:tc>
      </w:tr>
    </w:tbl>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r w:rsidRPr="00A75C12">
        <w:rPr>
          <w:rFonts w:ascii="Times New Roman" w:eastAsia="Calibri" w:hAnsi="Times New Roman" w:cs="Times New Roman"/>
          <w:b/>
          <w:bCs/>
          <w:i/>
          <w:sz w:val="28"/>
          <w:szCs w:val="28"/>
        </w:rPr>
        <w:t>Методы и средства реализации Программы</w:t>
      </w:r>
    </w:p>
    <w:tbl>
      <w:tblPr>
        <w:tblW w:w="1459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gridCol w:w="5811"/>
      </w:tblGrid>
      <w:tr w:rsidR="00A75C12" w:rsidRPr="00A75C12" w:rsidTr="00A75C12">
        <w:tc>
          <w:tcPr>
            <w:tcW w:w="8788" w:type="dxa"/>
          </w:tcPr>
          <w:p w:rsidR="00A75C12" w:rsidRPr="00A75C12" w:rsidRDefault="00A75C12" w:rsidP="00A75C12">
            <w:pPr>
              <w:spacing w:after="0" w:line="240" w:lineRule="auto"/>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Методы</w:t>
            </w:r>
          </w:p>
        </w:tc>
        <w:tc>
          <w:tcPr>
            <w:tcW w:w="5811"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Средства</w:t>
            </w:r>
          </w:p>
        </w:tc>
      </w:tr>
      <w:tr w:rsidR="00A75C12" w:rsidRPr="00A75C12" w:rsidTr="00A75C12">
        <w:tc>
          <w:tcPr>
            <w:tcW w:w="8788" w:type="dxa"/>
          </w:tcPr>
          <w:p w:rsidR="00A75C12" w:rsidRPr="00A75C12" w:rsidRDefault="00A75C12" w:rsidP="00A75C12">
            <w:pPr>
              <w:numPr>
                <w:ilvl w:val="0"/>
                <w:numId w:val="19"/>
              </w:numPr>
              <w:spacing w:after="0" w:line="240" w:lineRule="auto"/>
              <w:ind w:left="426"/>
              <w:jc w:val="center"/>
              <w:rPr>
                <w:rFonts w:ascii="Times New Roman" w:eastAsia="Calibri" w:hAnsi="Times New Roman" w:cs="Times New Roman"/>
                <w:sz w:val="24"/>
                <w:szCs w:val="24"/>
                <w:u w:val="single"/>
              </w:rPr>
            </w:pPr>
            <w:r w:rsidRPr="00A75C12">
              <w:rPr>
                <w:rFonts w:ascii="Times New Roman" w:eastAsia="Calibri" w:hAnsi="Times New Roman" w:cs="Times New Roman"/>
                <w:sz w:val="24"/>
                <w:szCs w:val="24"/>
                <w:u w:val="single"/>
              </w:rPr>
              <w:t>Наглядные</w:t>
            </w:r>
          </w:p>
          <w:p w:rsidR="00A75C12" w:rsidRPr="00A75C12" w:rsidRDefault="00A75C12" w:rsidP="00A75C12">
            <w:pPr>
              <w:spacing w:after="0" w:line="240" w:lineRule="auto"/>
              <w:ind w:firstLine="459"/>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Наблюдение</w:t>
            </w:r>
          </w:p>
          <w:p w:rsidR="00A75C12" w:rsidRPr="00A75C12" w:rsidRDefault="00A75C12" w:rsidP="00A75C12">
            <w:pPr>
              <w:numPr>
                <w:ilvl w:val="0"/>
                <w:numId w:val="12"/>
              </w:numPr>
              <w:spacing w:after="0" w:line="240" w:lineRule="auto"/>
              <w:ind w:hanging="119"/>
              <w:jc w:val="center"/>
              <w:rPr>
                <w:rFonts w:ascii="Times New Roman" w:eastAsia="Calibri" w:hAnsi="Times New Roman" w:cs="Times New Roman"/>
                <w:i/>
                <w:sz w:val="24"/>
                <w:szCs w:val="24"/>
              </w:rPr>
            </w:pPr>
            <w:r w:rsidRPr="00A75C12">
              <w:rPr>
                <w:rFonts w:ascii="Times New Roman" w:eastAsia="Calibri" w:hAnsi="Times New Roman" w:cs="Times New Roman"/>
                <w:iCs/>
                <w:sz w:val="24"/>
                <w:szCs w:val="24"/>
              </w:rPr>
              <w:t>Кратковременные</w:t>
            </w:r>
          </w:p>
          <w:p w:rsidR="00A75C12" w:rsidRPr="00A75C12" w:rsidRDefault="00A75C12" w:rsidP="00A75C12">
            <w:pPr>
              <w:numPr>
                <w:ilvl w:val="0"/>
                <w:numId w:val="12"/>
              </w:numPr>
              <w:spacing w:after="0" w:line="240" w:lineRule="auto"/>
              <w:ind w:hanging="119"/>
              <w:jc w:val="center"/>
              <w:rPr>
                <w:rFonts w:ascii="Times New Roman" w:eastAsia="Calibri" w:hAnsi="Times New Roman" w:cs="Times New Roman"/>
                <w:i/>
                <w:sz w:val="24"/>
                <w:szCs w:val="24"/>
              </w:rPr>
            </w:pPr>
            <w:r w:rsidRPr="00A75C12">
              <w:rPr>
                <w:rFonts w:ascii="Times New Roman" w:eastAsia="Calibri" w:hAnsi="Times New Roman" w:cs="Times New Roman"/>
                <w:iCs/>
                <w:sz w:val="24"/>
                <w:szCs w:val="24"/>
              </w:rPr>
              <w:t>Длительные</w:t>
            </w:r>
          </w:p>
          <w:p w:rsidR="00A75C12" w:rsidRPr="00A75C12" w:rsidRDefault="00A75C12" w:rsidP="00A75C12">
            <w:pPr>
              <w:numPr>
                <w:ilvl w:val="0"/>
                <w:numId w:val="12"/>
              </w:numPr>
              <w:spacing w:after="0" w:line="240" w:lineRule="auto"/>
              <w:ind w:hanging="119"/>
              <w:jc w:val="center"/>
              <w:rPr>
                <w:rFonts w:ascii="Times New Roman" w:eastAsia="Calibri" w:hAnsi="Times New Roman" w:cs="Times New Roman"/>
                <w:i/>
                <w:sz w:val="24"/>
                <w:szCs w:val="24"/>
              </w:rPr>
            </w:pPr>
            <w:r w:rsidRPr="00A75C12">
              <w:rPr>
                <w:rFonts w:ascii="Times New Roman" w:eastAsia="Calibri" w:hAnsi="Times New Roman" w:cs="Times New Roman"/>
                <w:iCs/>
                <w:sz w:val="24"/>
                <w:szCs w:val="24"/>
              </w:rPr>
              <w:t>Определение состояния предмета по отдельным   признакам</w:t>
            </w:r>
          </w:p>
          <w:p w:rsidR="00A75C12" w:rsidRPr="00A75C12" w:rsidRDefault="00A75C12" w:rsidP="00A75C12">
            <w:pPr>
              <w:numPr>
                <w:ilvl w:val="0"/>
                <w:numId w:val="12"/>
              </w:numPr>
              <w:spacing w:after="0" w:line="240" w:lineRule="auto"/>
              <w:ind w:hanging="119"/>
              <w:jc w:val="center"/>
              <w:rPr>
                <w:rFonts w:ascii="Times New Roman" w:eastAsia="Calibri" w:hAnsi="Times New Roman" w:cs="Times New Roman"/>
                <w:i/>
                <w:sz w:val="24"/>
                <w:szCs w:val="24"/>
              </w:rPr>
            </w:pPr>
            <w:r w:rsidRPr="00A75C12">
              <w:rPr>
                <w:rFonts w:ascii="Times New Roman" w:eastAsia="Calibri" w:hAnsi="Times New Roman" w:cs="Times New Roman"/>
                <w:iCs/>
                <w:sz w:val="24"/>
                <w:szCs w:val="24"/>
              </w:rPr>
              <w:t xml:space="preserve">Восстановление картины целого по отдельным признакам </w:t>
            </w:r>
          </w:p>
          <w:p w:rsidR="00A75C12" w:rsidRPr="00A75C12" w:rsidRDefault="00A75C12" w:rsidP="00A75C12">
            <w:pPr>
              <w:spacing w:after="0" w:line="240" w:lineRule="auto"/>
              <w:ind w:firstLine="459"/>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 xml:space="preserve">Рассматривание картин, демонстрация фильмов </w:t>
            </w:r>
          </w:p>
          <w:p w:rsidR="00A75C12" w:rsidRPr="00A75C12" w:rsidRDefault="00A75C12" w:rsidP="00A75C12">
            <w:pPr>
              <w:numPr>
                <w:ilvl w:val="0"/>
                <w:numId w:val="13"/>
              </w:numPr>
              <w:spacing w:after="0" w:line="240" w:lineRule="auto"/>
              <w:ind w:hanging="720"/>
              <w:jc w:val="center"/>
              <w:rPr>
                <w:rFonts w:ascii="Times New Roman" w:eastAsia="Calibri" w:hAnsi="Times New Roman" w:cs="Times New Roman"/>
                <w:sz w:val="24"/>
                <w:szCs w:val="24"/>
                <w:u w:val="single"/>
              </w:rPr>
            </w:pPr>
            <w:r w:rsidRPr="00A75C12">
              <w:rPr>
                <w:rFonts w:ascii="Times New Roman" w:eastAsia="Calibri" w:hAnsi="Times New Roman" w:cs="Times New Roman"/>
                <w:sz w:val="24"/>
                <w:szCs w:val="24"/>
                <w:u w:val="single"/>
              </w:rPr>
              <w:t>Практические</w:t>
            </w:r>
          </w:p>
          <w:p w:rsidR="00A75C12" w:rsidRPr="00A75C12" w:rsidRDefault="00A75C12" w:rsidP="00A75C12">
            <w:pPr>
              <w:spacing w:after="0" w:line="240" w:lineRule="auto"/>
              <w:ind w:firstLine="459"/>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 xml:space="preserve">Игра </w:t>
            </w:r>
          </w:p>
          <w:p w:rsidR="00A75C12" w:rsidRPr="00A75C12" w:rsidRDefault="00A75C12" w:rsidP="00A75C12">
            <w:pPr>
              <w:numPr>
                <w:ilvl w:val="0"/>
                <w:numId w:val="20"/>
              </w:numPr>
              <w:spacing w:after="0" w:line="240" w:lineRule="auto"/>
              <w:ind w:left="742" w:hanging="141"/>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Дидактические игры: предметные, настольно-печатные, словесные игровые упражнения и игры-занятия</w:t>
            </w:r>
          </w:p>
          <w:p w:rsidR="00A75C12" w:rsidRPr="00A75C12" w:rsidRDefault="00A75C12" w:rsidP="00A75C12">
            <w:pPr>
              <w:numPr>
                <w:ilvl w:val="0"/>
                <w:numId w:val="20"/>
              </w:numPr>
              <w:spacing w:after="0" w:line="240" w:lineRule="auto"/>
              <w:ind w:left="742" w:hanging="141"/>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Подвижные игры</w:t>
            </w:r>
          </w:p>
          <w:p w:rsidR="00A75C12" w:rsidRPr="00A75C12" w:rsidRDefault="00A75C12" w:rsidP="00A75C12">
            <w:pPr>
              <w:numPr>
                <w:ilvl w:val="0"/>
                <w:numId w:val="20"/>
              </w:numPr>
              <w:spacing w:after="0" w:line="240" w:lineRule="auto"/>
              <w:ind w:left="742" w:hanging="141"/>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Творческие игры (в т.ч. строительные)</w:t>
            </w:r>
          </w:p>
          <w:p w:rsidR="00A75C12" w:rsidRPr="00A75C12" w:rsidRDefault="00A75C12" w:rsidP="00A75C12">
            <w:pPr>
              <w:spacing w:after="0" w:line="240" w:lineRule="auto"/>
              <w:ind w:firstLine="459"/>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 xml:space="preserve">Труд в природе </w:t>
            </w:r>
          </w:p>
          <w:p w:rsidR="00A75C12" w:rsidRPr="00A75C12" w:rsidRDefault="00A75C12" w:rsidP="00A75C12">
            <w:pPr>
              <w:numPr>
                <w:ilvl w:val="0"/>
                <w:numId w:val="14"/>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Индивидуальные поручения</w:t>
            </w:r>
          </w:p>
          <w:p w:rsidR="00A75C12" w:rsidRPr="00A75C12" w:rsidRDefault="00A75C12" w:rsidP="00A75C12">
            <w:pPr>
              <w:numPr>
                <w:ilvl w:val="0"/>
                <w:numId w:val="14"/>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Коллективный труд</w:t>
            </w:r>
          </w:p>
          <w:p w:rsidR="00A75C12" w:rsidRPr="00A75C12" w:rsidRDefault="00A75C12" w:rsidP="00A75C12">
            <w:pPr>
              <w:spacing w:after="0" w:line="240" w:lineRule="auto"/>
              <w:ind w:left="709" w:hanging="250"/>
              <w:jc w:val="center"/>
              <w:rPr>
                <w:rFonts w:ascii="Times New Roman" w:eastAsia="Calibri" w:hAnsi="Times New Roman" w:cs="Times New Roman"/>
                <w:i/>
                <w:sz w:val="24"/>
                <w:szCs w:val="24"/>
              </w:rPr>
            </w:pPr>
            <w:r w:rsidRPr="00A75C12">
              <w:rPr>
                <w:rFonts w:ascii="Times New Roman" w:eastAsia="Calibri" w:hAnsi="Times New Roman" w:cs="Times New Roman"/>
                <w:i/>
                <w:sz w:val="24"/>
                <w:szCs w:val="24"/>
              </w:rPr>
              <w:t xml:space="preserve">Элементарные опыты </w:t>
            </w:r>
          </w:p>
          <w:p w:rsidR="00A75C12" w:rsidRPr="00A75C12" w:rsidRDefault="00A75C12" w:rsidP="00A75C12">
            <w:pPr>
              <w:numPr>
                <w:ilvl w:val="0"/>
                <w:numId w:val="13"/>
              </w:numPr>
              <w:spacing w:after="0" w:line="240" w:lineRule="auto"/>
              <w:ind w:hanging="720"/>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u w:val="single"/>
              </w:rPr>
              <w:t xml:space="preserve">Словесные </w:t>
            </w:r>
          </w:p>
          <w:p w:rsidR="00A75C12" w:rsidRPr="00A75C12" w:rsidRDefault="00A75C12" w:rsidP="00A75C12">
            <w:pPr>
              <w:numPr>
                <w:ilvl w:val="0"/>
                <w:numId w:val="15"/>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Рассказ</w:t>
            </w:r>
          </w:p>
          <w:p w:rsidR="00A75C12" w:rsidRPr="00A75C12" w:rsidRDefault="00A75C12" w:rsidP="00A75C12">
            <w:pPr>
              <w:numPr>
                <w:ilvl w:val="0"/>
                <w:numId w:val="15"/>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Беседа</w:t>
            </w:r>
          </w:p>
          <w:p w:rsidR="00A75C12" w:rsidRPr="00A75C12" w:rsidRDefault="00A75C12" w:rsidP="00A75C12">
            <w:pPr>
              <w:numPr>
                <w:ilvl w:val="0"/>
                <w:numId w:val="15"/>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Чтение</w:t>
            </w:r>
          </w:p>
          <w:p w:rsidR="00A75C12" w:rsidRPr="00A75C12" w:rsidRDefault="00A75C12" w:rsidP="00A75C12">
            <w:pPr>
              <w:numPr>
                <w:ilvl w:val="0"/>
                <w:numId w:val="16"/>
              </w:numPr>
              <w:spacing w:after="0" w:line="240" w:lineRule="auto"/>
              <w:ind w:hanging="720"/>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u w:val="single"/>
              </w:rPr>
              <w:t xml:space="preserve">Методы, повышающие познавательную активность </w:t>
            </w:r>
          </w:p>
          <w:p w:rsidR="00A75C12" w:rsidRPr="00A75C12" w:rsidRDefault="00A75C12" w:rsidP="00A75C12">
            <w:pPr>
              <w:numPr>
                <w:ilvl w:val="0"/>
                <w:numId w:val="17"/>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Элементарный анализ</w:t>
            </w:r>
          </w:p>
          <w:p w:rsidR="00A75C12" w:rsidRPr="00A75C12" w:rsidRDefault="00A75C12" w:rsidP="00A75C12">
            <w:pPr>
              <w:numPr>
                <w:ilvl w:val="0"/>
                <w:numId w:val="17"/>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Сравнение по контрасту и подобию, сходству</w:t>
            </w:r>
          </w:p>
          <w:p w:rsidR="00A75C12" w:rsidRPr="00A75C12" w:rsidRDefault="00A75C12" w:rsidP="00A75C12">
            <w:pPr>
              <w:numPr>
                <w:ilvl w:val="0"/>
                <w:numId w:val="17"/>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Группировка и классификация</w:t>
            </w:r>
          </w:p>
          <w:p w:rsidR="00A75C12" w:rsidRPr="00A75C12" w:rsidRDefault="00A75C12" w:rsidP="00A75C12">
            <w:pPr>
              <w:numPr>
                <w:ilvl w:val="0"/>
                <w:numId w:val="17"/>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Моделирование и конструирование</w:t>
            </w:r>
          </w:p>
          <w:p w:rsidR="00A75C12" w:rsidRPr="00A75C12" w:rsidRDefault="00A75C12" w:rsidP="00A75C12">
            <w:pPr>
              <w:numPr>
                <w:ilvl w:val="0"/>
                <w:numId w:val="17"/>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Ответы на вопросы детей</w:t>
            </w:r>
          </w:p>
          <w:p w:rsidR="00A75C12" w:rsidRPr="00A75C12" w:rsidRDefault="00A75C12" w:rsidP="00A75C12">
            <w:pPr>
              <w:numPr>
                <w:ilvl w:val="0"/>
                <w:numId w:val="17"/>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Приучение к самостоятельному поиску ответов на вопросы</w:t>
            </w:r>
          </w:p>
          <w:p w:rsidR="00A75C12" w:rsidRPr="00A75C12" w:rsidRDefault="00A75C12" w:rsidP="00A75C12">
            <w:pPr>
              <w:numPr>
                <w:ilvl w:val="0"/>
                <w:numId w:val="21"/>
              </w:numPr>
              <w:spacing w:after="0" w:line="240" w:lineRule="auto"/>
              <w:ind w:hanging="578"/>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u w:val="single"/>
              </w:rPr>
              <w:t xml:space="preserve">Методы, вызывающие эмоциональную активность </w:t>
            </w:r>
          </w:p>
          <w:p w:rsidR="00A75C12" w:rsidRPr="00A75C12" w:rsidRDefault="00A75C12" w:rsidP="00A75C12">
            <w:pPr>
              <w:numPr>
                <w:ilvl w:val="0"/>
                <w:numId w:val="18"/>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Воображаемая ситуация</w:t>
            </w:r>
          </w:p>
          <w:p w:rsidR="00A75C12" w:rsidRPr="00A75C12" w:rsidRDefault="00A75C12" w:rsidP="00A75C12">
            <w:pPr>
              <w:numPr>
                <w:ilvl w:val="0"/>
                <w:numId w:val="18"/>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Придумывание  сказок</w:t>
            </w:r>
          </w:p>
          <w:p w:rsidR="00A75C12" w:rsidRPr="00A75C12" w:rsidRDefault="00A75C12" w:rsidP="00A75C12">
            <w:pPr>
              <w:numPr>
                <w:ilvl w:val="0"/>
                <w:numId w:val="18"/>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Игры- драматизации</w:t>
            </w:r>
          </w:p>
          <w:p w:rsidR="00A75C12" w:rsidRPr="00A75C12" w:rsidRDefault="00A75C12" w:rsidP="00A75C12">
            <w:pPr>
              <w:numPr>
                <w:ilvl w:val="0"/>
                <w:numId w:val="18"/>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Сюрпризные  моменты и элементы новизны</w:t>
            </w:r>
          </w:p>
          <w:p w:rsidR="00A75C12" w:rsidRPr="00A75C12" w:rsidRDefault="00A75C12" w:rsidP="00A75C12">
            <w:pPr>
              <w:numPr>
                <w:ilvl w:val="0"/>
                <w:numId w:val="18"/>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Юмор и шутка</w:t>
            </w:r>
          </w:p>
          <w:p w:rsidR="00A75C12" w:rsidRPr="00A75C12" w:rsidRDefault="00A75C12" w:rsidP="00A75C12">
            <w:pPr>
              <w:numPr>
                <w:ilvl w:val="0"/>
                <w:numId w:val="18"/>
              </w:numPr>
              <w:spacing w:after="0" w:line="240" w:lineRule="auto"/>
              <w:ind w:hanging="119"/>
              <w:jc w:val="center"/>
              <w:rPr>
                <w:rFonts w:ascii="Times New Roman" w:eastAsia="Calibri" w:hAnsi="Times New Roman" w:cs="Times New Roman"/>
                <w:sz w:val="24"/>
                <w:szCs w:val="24"/>
              </w:rPr>
            </w:pPr>
            <w:r w:rsidRPr="00A75C12">
              <w:rPr>
                <w:rFonts w:ascii="Times New Roman" w:eastAsia="Calibri" w:hAnsi="Times New Roman" w:cs="Times New Roman"/>
                <w:sz w:val="24"/>
                <w:szCs w:val="24"/>
              </w:rPr>
              <w:t>Сочетание разнообразных средств на одном занятии</w:t>
            </w:r>
          </w:p>
        </w:tc>
        <w:tc>
          <w:tcPr>
            <w:tcW w:w="5811" w:type="dxa"/>
          </w:tcPr>
          <w:p w:rsidR="00A75C12" w:rsidRPr="00A75C12" w:rsidRDefault="00A75C12" w:rsidP="00A75C12">
            <w:pPr>
              <w:spacing w:after="0" w:line="240" w:lineRule="auto"/>
              <w:jc w:val="both"/>
              <w:rPr>
                <w:rFonts w:ascii="Times New Roman" w:eastAsia="Calibri" w:hAnsi="Times New Roman" w:cs="Times New Roman"/>
                <w:bCs/>
                <w:sz w:val="28"/>
                <w:szCs w:val="28"/>
                <w:lang w:bidi="ru-RU"/>
              </w:rPr>
            </w:pPr>
            <w:r w:rsidRPr="00A75C12">
              <w:rPr>
                <w:rFonts w:ascii="Times New Roman" w:eastAsia="Calibri" w:hAnsi="Times New Roman" w:cs="Times New Roman"/>
                <w:bCs/>
                <w:sz w:val="28"/>
                <w:szCs w:val="28"/>
                <w:lang w:bidi="ru-RU"/>
              </w:rPr>
              <w:lastRenderedPageBreak/>
              <w:t>Демонстрационные и раздаточные; визуальные, аудийные, аудиовизуальные; естественные и искусственные.</w:t>
            </w:r>
          </w:p>
          <w:p w:rsidR="00A75C12" w:rsidRPr="00A75C12" w:rsidRDefault="00A75C12" w:rsidP="00A75C12">
            <w:pPr>
              <w:spacing w:after="0" w:line="240" w:lineRule="auto"/>
              <w:jc w:val="both"/>
              <w:rPr>
                <w:rFonts w:ascii="Times New Roman" w:eastAsia="Calibri" w:hAnsi="Times New Roman" w:cs="Times New Roman"/>
                <w:bCs/>
                <w:sz w:val="28"/>
                <w:szCs w:val="28"/>
                <w:lang w:bidi="ru-RU"/>
              </w:rPr>
            </w:pPr>
            <w:r w:rsidRPr="00A75C12">
              <w:rPr>
                <w:rFonts w:ascii="Times New Roman" w:eastAsia="Calibri" w:hAnsi="Times New Roman" w:cs="Times New Roman"/>
                <w:bCs/>
                <w:sz w:val="28"/>
                <w:szCs w:val="28"/>
                <w:lang w:bidi="ru-RU"/>
              </w:rPr>
              <w:t xml:space="preserve">Натуральные предметы для исследования и образно-символический материал, в том числе макеты,  карты, модели, картины и др.     </w:t>
            </w:r>
          </w:p>
          <w:p w:rsidR="00A75C12" w:rsidRPr="00A75C12" w:rsidRDefault="00A75C12" w:rsidP="00A75C12">
            <w:pPr>
              <w:spacing w:after="0" w:line="240" w:lineRule="auto"/>
              <w:jc w:val="both"/>
              <w:rPr>
                <w:rFonts w:ascii="Times New Roman" w:eastAsia="Calibri" w:hAnsi="Times New Roman" w:cs="Times New Roman"/>
                <w:sz w:val="28"/>
                <w:szCs w:val="28"/>
              </w:rPr>
            </w:pPr>
          </w:p>
        </w:tc>
      </w:tr>
    </w:tbl>
    <w:p w:rsidR="00A75C12" w:rsidRPr="00A75C12" w:rsidRDefault="00A75C12" w:rsidP="00A75C12">
      <w:pPr>
        <w:spacing w:after="0" w:line="240" w:lineRule="auto"/>
        <w:jc w:val="both"/>
        <w:rPr>
          <w:rFonts w:ascii="Times New Roman" w:eastAsia="Calibri" w:hAnsi="Times New Roman" w:cs="Times New Roman"/>
          <w:sz w:val="28"/>
          <w:szCs w:val="28"/>
        </w:rPr>
      </w:pPr>
    </w:p>
    <w:p w:rsidR="00A75C12" w:rsidRPr="00A75C12" w:rsidRDefault="00A75C12" w:rsidP="00A75C12">
      <w:pPr>
        <w:spacing w:after="0" w:line="240" w:lineRule="auto"/>
        <w:ind w:firstLine="709"/>
        <w:jc w:val="both"/>
        <w:rPr>
          <w:rFonts w:ascii="Times New Roman" w:eastAsia="Calibri" w:hAnsi="Times New Roman" w:cs="Times New Roman"/>
          <w:i/>
          <w:sz w:val="28"/>
          <w:szCs w:val="28"/>
        </w:rPr>
      </w:pPr>
      <w:r w:rsidRPr="00A75C12">
        <w:rPr>
          <w:rFonts w:ascii="Times New Roman" w:eastAsia="Calibri" w:hAnsi="Times New Roman" w:cs="Times New Roman"/>
          <w:b/>
          <w:i/>
          <w:sz w:val="28"/>
          <w:szCs w:val="28"/>
        </w:rPr>
        <w:t xml:space="preserve">Организация опытно-экспериментальной деятельности с детьми </w:t>
      </w:r>
      <w:r w:rsidRPr="00A75C12">
        <w:rPr>
          <w:rFonts w:ascii="Times New Roman" w:eastAsia="Calibri" w:hAnsi="Times New Roman" w:cs="Times New Roman"/>
          <w:i/>
          <w:sz w:val="28"/>
          <w:szCs w:val="28"/>
        </w:rPr>
        <w:t>(на прогулках и в блоке совместной деятельности воспитателя с детьми)</w:t>
      </w:r>
    </w:p>
    <w:tbl>
      <w:tblPr>
        <w:tblStyle w:val="10"/>
        <w:tblW w:w="15168" w:type="dxa"/>
        <w:tblInd w:w="-5" w:type="dxa"/>
        <w:tblLook w:val="04A0"/>
      </w:tblPr>
      <w:tblGrid>
        <w:gridCol w:w="3402"/>
        <w:gridCol w:w="18"/>
        <w:gridCol w:w="7779"/>
        <w:gridCol w:w="6"/>
        <w:gridCol w:w="3963"/>
      </w:tblGrid>
      <w:tr w:rsidR="00A75C12" w:rsidRPr="00A75C12" w:rsidTr="00A75C12">
        <w:tc>
          <w:tcPr>
            <w:tcW w:w="3402" w:type="dxa"/>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Тема</w:t>
            </w:r>
          </w:p>
        </w:tc>
        <w:tc>
          <w:tcPr>
            <w:tcW w:w="7797" w:type="dxa"/>
            <w:gridSpan w:val="2"/>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Цели</w:t>
            </w:r>
          </w:p>
        </w:tc>
        <w:tc>
          <w:tcPr>
            <w:tcW w:w="3969" w:type="dxa"/>
            <w:gridSpan w:val="2"/>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8"/>
                <w:szCs w:val="28"/>
              </w:rPr>
              <w:t>Источник методической литературы</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Сентябрь</w:t>
            </w:r>
          </w:p>
        </w:tc>
      </w:tr>
      <w:tr w:rsidR="00A75C12" w:rsidRPr="00A75C12" w:rsidTr="00A75C12">
        <w:tc>
          <w:tcPr>
            <w:tcW w:w="3402" w:type="dxa"/>
          </w:tcPr>
          <w:p w:rsidR="00A75C12" w:rsidRPr="00A75C12" w:rsidRDefault="00A75C12" w:rsidP="00A75C12">
            <w:pPr>
              <w:snapToGrid w:val="0"/>
              <w:ind w:right="79"/>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«Воздух» </w:t>
            </w:r>
          </w:p>
        </w:tc>
        <w:tc>
          <w:tcPr>
            <w:tcW w:w="7797" w:type="dxa"/>
            <w:gridSpan w:val="2"/>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дать детям понятие о том, что нас окружает. Он невидимый, легкий, мы им дышим, ему можно придать направление, и он может придавать движение легким предметам «Домик для воздуха» - наглядно показать и объяснить детям, что внутри воздушного шарика, мыльного пузыря есть воздух, который придает им легкость и летучесть</w:t>
            </w:r>
          </w:p>
        </w:tc>
        <w:tc>
          <w:tcPr>
            <w:tcW w:w="3969" w:type="dxa"/>
            <w:gridSpan w:val="2"/>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 32-33</w:t>
            </w:r>
          </w:p>
        </w:tc>
      </w:tr>
      <w:tr w:rsidR="00A75C12" w:rsidRPr="00A75C12" w:rsidTr="00A75C12">
        <w:trPr>
          <w:trHeight w:val="255"/>
        </w:trPr>
        <w:tc>
          <w:tcPr>
            <w:tcW w:w="3402" w:type="dxa"/>
            <w:tcBorders>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«Где работает воздух» </w:t>
            </w:r>
          </w:p>
        </w:tc>
        <w:tc>
          <w:tcPr>
            <w:tcW w:w="7797" w:type="dxa"/>
            <w:gridSpan w:val="2"/>
            <w:tcBorders>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показать и объяснить детям, что есть предметы, которые приводит в действие поток воздуха и проверить это на практике. Закрепить знания о духовых музыкальных инструментах</w:t>
            </w:r>
          </w:p>
        </w:tc>
        <w:tc>
          <w:tcPr>
            <w:tcW w:w="3969" w:type="dxa"/>
            <w:gridSpan w:val="2"/>
            <w:tcBorders>
              <w:bottom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 34</w:t>
            </w:r>
          </w:p>
        </w:tc>
      </w:tr>
      <w:tr w:rsidR="00A75C12" w:rsidRPr="00A75C12" w:rsidTr="00A75C12">
        <w:trPr>
          <w:trHeight w:val="570"/>
        </w:trPr>
        <w:tc>
          <w:tcPr>
            <w:tcW w:w="3402" w:type="dxa"/>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«Как спрятать воздух?» </w:t>
            </w:r>
          </w:p>
        </w:tc>
        <w:tc>
          <w:tcPr>
            <w:tcW w:w="7797"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в ходе эксперимента объяснить и наглядно показать детям, что воздух в воде не задерживается, а выходит в виде пузырьков, и, таким образом, человек под водой дышать не сможет</w:t>
            </w:r>
          </w:p>
        </w:tc>
        <w:tc>
          <w:tcPr>
            <w:tcW w:w="3969" w:type="dxa"/>
            <w:gridSpan w:val="2"/>
            <w:tcBorders>
              <w:top w:val="single" w:sz="4" w:space="0" w:color="auto"/>
              <w:bottom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 34-35</w:t>
            </w:r>
          </w:p>
        </w:tc>
      </w:tr>
      <w:tr w:rsidR="00A75C12" w:rsidRPr="00A75C12" w:rsidTr="00A75C12">
        <w:trPr>
          <w:trHeight w:val="783"/>
        </w:trPr>
        <w:tc>
          <w:tcPr>
            <w:tcW w:w="3402" w:type="dxa"/>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«Светло и темно» </w:t>
            </w:r>
          </w:p>
        </w:tc>
        <w:tc>
          <w:tcPr>
            <w:tcW w:w="7797"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закрепить у детей понятия «светло» и «темно». Расширять представления детей об источниках света</w:t>
            </w:r>
          </w:p>
        </w:tc>
        <w:tc>
          <w:tcPr>
            <w:tcW w:w="3969"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с.103</w:t>
            </w:r>
          </w:p>
        </w:tc>
      </w:tr>
      <w:tr w:rsidR="00A75C12" w:rsidRPr="00A75C12" w:rsidTr="00A75C12">
        <w:trPr>
          <w:trHeight w:val="796"/>
        </w:trPr>
        <w:tc>
          <w:tcPr>
            <w:tcW w:w="3402" w:type="dxa"/>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«Что такое тень?» </w:t>
            </w:r>
          </w:p>
        </w:tc>
        <w:tc>
          <w:tcPr>
            <w:tcW w:w="7797"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познакомить детей с понятиями «тень», «луч» и с процессом образования тени</w:t>
            </w:r>
          </w:p>
        </w:tc>
        <w:tc>
          <w:tcPr>
            <w:tcW w:w="3969"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с.104</w:t>
            </w:r>
          </w:p>
        </w:tc>
      </w:tr>
      <w:tr w:rsidR="00A75C12" w:rsidRPr="00A75C12" w:rsidTr="00A75C12">
        <w:trPr>
          <w:trHeight w:val="957"/>
        </w:trPr>
        <w:tc>
          <w:tcPr>
            <w:tcW w:w="3402" w:type="dxa"/>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«Что такое звук?» </w:t>
            </w:r>
          </w:p>
        </w:tc>
        <w:tc>
          <w:tcPr>
            <w:tcW w:w="7797"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объяснить детям, как возникает звук, что такое музыкальный звук. Развивать слуховое восприятие. Воспитывать понимание необходимости беречь свой слух и слух других</w:t>
            </w:r>
          </w:p>
        </w:tc>
        <w:tc>
          <w:tcPr>
            <w:tcW w:w="3969"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с.105</w:t>
            </w:r>
          </w:p>
        </w:tc>
      </w:tr>
      <w:tr w:rsidR="00A75C12" w:rsidRPr="00A75C12" w:rsidTr="00A75C12">
        <w:trPr>
          <w:trHeight w:val="964"/>
        </w:trPr>
        <w:tc>
          <w:tcPr>
            <w:tcW w:w="3402" w:type="dxa"/>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«Тихо и громко» </w:t>
            </w:r>
          </w:p>
        </w:tc>
        <w:tc>
          <w:tcPr>
            <w:tcW w:w="7797"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развивать слуховое восприятие. Показать наглядно, как можно изготовить музыкальные инструменты – погремушки – с разной высотой звучания.</w:t>
            </w:r>
          </w:p>
        </w:tc>
        <w:tc>
          <w:tcPr>
            <w:tcW w:w="3969" w:type="dxa"/>
            <w:gridSpan w:val="2"/>
            <w:tcBorders>
              <w:top w:val="single" w:sz="4" w:space="0" w:color="auto"/>
              <w:bottom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с.107</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Октябрь</w:t>
            </w:r>
          </w:p>
        </w:tc>
      </w:tr>
      <w:tr w:rsidR="00A75C12" w:rsidRPr="00A75C12" w:rsidTr="00A75C12">
        <w:tc>
          <w:tcPr>
            <w:tcW w:w="3402" w:type="dxa"/>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«Вода, прозрачность воды», </w:t>
            </w:r>
            <w:r w:rsidRPr="00A75C12">
              <w:rPr>
                <w:rFonts w:ascii="Times New Roman" w:eastAsia="Times New Roman" w:hAnsi="Times New Roman" w:cs="Times New Roman"/>
                <w:sz w:val="24"/>
                <w:szCs w:val="24"/>
                <w:lang w:eastAsia="ru-RU"/>
              </w:rPr>
              <w:lastRenderedPageBreak/>
              <w:t>«Нюхаем, пробуем, трогаем, слушаем», «Почему всё звучит?», «Вода принимает форму»</w:t>
            </w:r>
          </w:p>
          <w:p w:rsidR="00A75C12" w:rsidRPr="00A75C12" w:rsidRDefault="00A75C12" w:rsidP="00A75C12">
            <w:pPr>
              <w:snapToGrid w:val="0"/>
              <w:ind w:right="79"/>
              <w:rPr>
                <w:rFonts w:ascii="Times New Roman" w:eastAsia="Calibri" w:hAnsi="Times New Roman" w:cs="Times New Roman"/>
                <w:sz w:val="28"/>
                <w:szCs w:val="28"/>
              </w:rPr>
            </w:pPr>
          </w:p>
        </w:tc>
        <w:tc>
          <w:tcPr>
            <w:tcW w:w="7797" w:type="dxa"/>
            <w:gridSpan w:val="2"/>
          </w:tcPr>
          <w:p w:rsidR="00A75C12" w:rsidRPr="00A75C12" w:rsidRDefault="00A75C12" w:rsidP="00A75C12">
            <w:pPr>
              <w:numPr>
                <w:ilvl w:val="0"/>
                <w:numId w:val="25"/>
              </w:numPr>
              <w:ind w:left="289"/>
              <w:contextualSpacing/>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 xml:space="preserve">Познакомить со свойствами воды. Подвести к пониманию того, как </w:t>
            </w:r>
            <w:r w:rsidRPr="00A75C12">
              <w:rPr>
                <w:rFonts w:ascii="Times New Roman" w:eastAsia="Calibri" w:hAnsi="Times New Roman" w:cs="Times New Roman"/>
                <w:sz w:val="24"/>
                <w:szCs w:val="24"/>
              </w:rPr>
              <w:lastRenderedPageBreak/>
              <w:t>возникает звук, и понять колебания предметов. Выявить с детьми, что такое охрана органов слуха. Упражнять детей в воспроизведении различных звуков.</w:t>
            </w:r>
          </w:p>
        </w:tc>
        <w:tc>
          <w:tcPr>
            <w:tcW w:w="3969" w:type="dxa"/>
            <w:gridSpan w:val="2"/>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lastRenderedPageBreak/>
              <w:t>Нищеева «Организация опытно-</w:t>
            </w:r>
            <w:r w:rsidRPr="00A75C12">
              <w:rPr>
                <w:rFonts w:ascii="Times New Roman" w:eastAsia="Times New Roman" w:hAnsi="Times New Roman" w:cs="Times New Roman"/>
                <w:sz w:val="24"/>
                <w:szCs w:val="24"/>
                <w:lang w:eastAsia="ru-RU"/>
              </w:rPr>
              <w:lastRenderedPageBreak/>
              <w:t>экспериментальной работы в д/с», с.108; Тугушева, Чистякова «Экспериментальная деятельность детей среднего и старшего дошкольного возраста», с.8</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Ноябрь</w:t>
            </w:r>
          </w:p>
        </w:tc>
      </w:tr>
      <w:tr w:rsidR="00A75C12" w:rsidRPr="00A75C12" w:rsidTr="00A75C12">
        <w:trPr>
          <w:trHeight w:val="735"/>
        </w:trPr>
        <w:tc>
          <w:tcPr>
            <w:tcW w:w="3420" w:type="dxa"/>
            <w:gridSpan w:val="2"/>
            <w:tcBorders>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«Птичка хочет пить» </w:t>
            </w:r>
          </w:p>
          <w:p w:rsidR="00A75C12" w:rsidRPr="00A75C12" w:rsidRDefault="00A75C12" w:rsidP="00A75C12">
            <w:pPr>
              <w:snapToGrid w:val="0"/>
              <w:ind w:right="79"/>
              <w:rPr>
                <w:rFonts w:ascii="Times New Roman" w:eastAsia="Times New Roman" w:hAnsi="Times New Roman" w:cs="Times New Roman"/>
                <w:sz w:val="24"/>
                <w:szCs w:val="24"/>
                <w:lang w:eastAsia="ru-RU"/>
              </w:rPr>
            </w:pPr>
          </w:p>
          <w:p w:rsidR="00A75C12" w:rsidRPr="00A75C12" w:rsidRDefault="00A75C12" w:rsidP="00A75C12">
            <w:pPr>
              <w:snapToGrid w:val="0"/>
              <w:ind w:right="79"/>
              <w:rPr>
                <w:rFonts w:ascii="Times New Roman" w:eastAsia="Times New Roman" w:hAnsi="Times New Roman" w:cs="Times New Roman"/>
                <w:sz w:val="24"/>
                <w:szCs w:val="24"/>
                <w:lang w:eastAsia="ru-RU"/>
              </w:rPr>
            </w:pPr>
          </w:p>
        </w:tc>
        <w:tc>
          <w:tcPr>
            <w:tcW w:w="7785" w:type="dxa"/>
            <w:gridSpan w:val="2"/>
            <w:tcBorders>
              <w:left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показать детям, как поднимается уровень воды, если в неё добавить камешки. «Вода отражает окружающие предметы» - показать детям, что вода может отражать окружающие предметы.</w:t>
            </w:r>
          </w:p>
        </w:tc>
        <w:tc>
          <w:tcPr>
            <w:tcW w:w="3963" w:type="dxa"/>
            <w:tcBorders>
              <w:left w:val="single" w:sz="4" w:space="0" w:color="auto"/>
              <w:bottom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с.38-40</w:t>
            </w:r>
          </w:p>
        </w:tc>
      </w:tr>
      <w:tr w:rsidR="00A75C12" w:rsidRPr="00A75C12" w:rsidTr="00A75C12">
        <w:trPr>
          <w:trHeight w:val="900"/>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«Вода-художник»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показать детям, как вода поднимается вверх по бумажной салфетке и «ведёт» за собой нанесённую краску. «Песок» - закрепить знания детей о сыпучести песка.</w:t>
            </w:r>
          </w:p>
        </w:tc>
        <w:tc>
          <w:tcPr>
            <w:tcW w:w="3963" w:type="dxa"/>
            <w:tcBorders>
              <w:top w:val="single" w:sz="4" w:space="0" w:color="auto"/>
              <w:left w:val="single" w:sz="4" w:space="0" w:color="auto"/>
              <w:bottom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с.109</w:t>
            </w:r>
          </w:p>
        </w:tc>
      </w:tr>
      <w:tr w:rsidR="00A75C12" w:rsidRPr="00A75C12" w:rsidTr="00A75C12">
        <w:trPr>
          <w:trHeight w:val="525"/>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«Лепим из песка» </w:t>
            </w:r>
          </w:p>
          <w:p w:rsidR="00A75C12" w:rsidRPr="00A75C12" w:rsidRDefault="00A75C12" w:rsidP="00A75C12">
            <w:pPr>
              <w:snapToGrid w:val="0"/>
              <w:ind w:right="79"/>
              <w:rPr>
                <w:rFonts w:ascii="Times New Roman" w:eastAsia="Times New Roman" w:hAnsi="Times New Roman" w:cs="Times New Roman"/>
                <w:sz w:val="24"/>
                <w:szCs w:val="24"/>
                <w:lang w:eastAsia="ru-RU"/>
              </w:rPr>
            </w:pP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закрепить понимание детьми того, что сухой песок – сыпучий, а влажный – нет, из него можно лепить.»</w:t>
            </w:r>
          </w:p>
        </w:tc>
        <w:tc>
          <w:tcPr>
            <w:tcW w:w="3963" w:type="dxa"/>
            <w:tcBorders>
              <w:top w:val="single" w:sz="4" w:space="0" w:color="auto"/>
              <w:left w:val="single" w:sz="4" w:space="0" w:color="auto"/>
              <w:bottom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с.109</w:t>
            </w:r>
          </w:p>
        </w:tc>
      </w:tr>
      <w:tr w:rsidR="00A75C12" w:rsidRPr="00A75C12" w:rsidTr="00A75C12">
        <w:trPr>
          <w:trHeight w:val="424"/>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Бумага»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познакомить со свойствами бумаги и её конструктивным использованием.</w:t>
            </w:r>
          </w:p>
        </w:tc>
        <w:tc>
          <w:tcPr>
            <w:tcW w:w="3963" w:type="dxa"/>
            <w:tcBorders>
              <w:top w:val="single" w:sz="4" w:space="0" w:color="auto"/>
              <w:left w:val="single" w:sz="4" w:space="0" w:color="auto"/>
              <w:bottom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с.109</w:t>
            </w:r>
          </w:p>
        </w:tc>
      </w:tr>
      <w:tr w:rsidR="00A75C12" w:rsidRPr="00A75C12" w:rsidTr="00A75C12">
        <w:trPr>
          <w:trHeight w:val="649"/>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«Что происходит с бумагой в воде?»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помочь детям опытным путём узнать, что происходит с бумагой, когда она намокнет.</w:t>
            </w:r>
          </w:p>
        </w:tc>
        <w:tc>
          <w:tcPr>
            <w:tcW w:w="3963" w:type="dxa"/>
            <w:tcBorders>
              <w:top w:val="single" w:sz="4" w:space="0" w:color="auto"/>
              <w:left w:val="single" w:sz="4" w:space="0" w:color="auto"/>
              <w:bottom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с.109</w:t>
            </w:r>
          </w:p>
        </w:tc>
      </w:tr>
      <w:tr w:rsidR="00A75C12" w:rsidRPr="00A75C12" w:rsidTr="00A75C12">
        <w:trPr>
          <w:trHeight w:val="966"/>
        </w:trPr>
        <w:tc>
          <w:tcPr>
            <w:tcW w:w="3420" w:type="dxa"/>
            <w:gridSpan w:val="2"/>
            <w:tcBorders>
              <w:top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«Где вата оставит след» </w:t>
            </w:r>
          </w:p>
        </w:tc>
        <w:tc>
          <w:tcPr>
            <w:tcW w:w="7785" w:type="dxa"/>
            <w:gridSpan w:val="2"/>
            <w:tcBorders>
              <w:top w:val="single" w:sz="4" w:space="0" w:color="auto"/>
              <w:left w:val="single" w:sz="4" w:space="0" w:color="auto"/>
              <w:right w:val="single" w:sz="4" w:space="0" w:color="auto"/>
            </w:tcBorders>
          </w:tcPr>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закрепить знания детей о гладкости и шершавости поверхностей. Наглядно показать, что кусочки ваты цепляются за шершавую поверхность.</w:t>
            </w:r>
          </w:p>
        </w:tc>
        <w:tc>
          <w:tcPr>
            <w:tcW w:w="3963" w:type="dxa"/>
            <w:tcBorders>
              <w:top w:val="single" w:sz="4" w:space="0" w:color="auto"/>
              <w:left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Нищеева «Организация опытно-экспериментальной работы в д/с», с.109</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Декабрь</w:t>
            </w:r>
          </w:p>
        </w:tc>
      </w:tr>
      <w:tr w:rsidR="00A75C12" w:rsidRPr="00A75C12" w:rsidTr="00A75C12">
        <w:tc>
          <w:tcPr>
            <w:tcW w:w="3420" w:type="dxa"/>
            <w:gridSpan w:val="2"/>
            <w:tcBorders>
              <w:righ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Зачем Деду Морозу и Снегурочке шуба.</w:t>
            </w:r>
          </w:p>
        </w:tc>
        <w:tc>
          <w:tcPr>
            <w:tcW w:w="7785" w:type="dxa"/>
            <w:gridSpan w:val="2"/>
            <w:tcBorders>
              <w:left w:val="single" w:sz="4" w:space="0" w:color="auto"/>
              <w:right w:val="single" w:sz="4" w:space="0" w:color="auto"/>
            </w:tcBorders>
          </w:tcPr>
          <w:p w:rsidR="00A75C12" w:rsidRPr="00A75C12" w:rsidRDefault="00A75C12" w:rsidP="00A75C12">
            <w:pPr>
              <w:numPr>
                <w:ilvl w:val="0"/>
                <w:numId w:val="25"/>
              </w:numPr>
              <w:ind w:left="271"/>
              <w:contextualSpacing/>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Выявить условия изменения агрегатных состояний жидкости </w:t>
            </w:r>
            <w:r w:rsidRPr="00A75C12">
              <w:rPr>
                <w:rFonts w:ascii="Times New Roman" w:eastAsia="Calibri" w:hAnsi="Times New Roman" w:cs="Times New Roman"/>
                <w:i/>
                <w:sz w:val="24"/>
                <w:szCs w:val="24"/>
              </w:rPr>
              <w:t>(лед – вода, вода – лед)</w:t>
            </w:r>
            <w:r w:rsidRPr="00A75C12">
              <w:rPr>
                <w:rFonts w:ascii="Times New Roman" w:eastAsia="Calibri" w:hAnsi="Times New Roman" w:cs="Times New Roman"/>
                <w:sz w:val="24"/>
                <w:szCs w:val="24"/>
              </w:rPr>
              <w:t xml:space="preserve">, выявить некоторые особенности одежды </w:t>
            </w:r>
            <w:r w:rsidRPr="00A75C12">
              <w:rPr>
                <w:rFonts w:ascii="Times New Roman" w:eastAsia="Calibri" w:hAnsi="Times New Roman" w:cs="Times New Roman"/>
                <w:i/>
                <w:sz w:val="24"/>
                <w:szCs w:val="24"/>
              </w:rPr>
              <w:t>(защищает от холода и жары)</w:t>
            </w:r>
            <w:r w:rsidRPr="00A75C12">
              <w:rPr>
                <w:rFonts w:ascii="Times New Roman" w:eastAsia="Calibri" w:hAnsi="Times New Roman" w:cs="Times New Roman"/>
                <w:sz w:val="24"/>
                <w:szCs w:val="24"/>
              </w:rPr>
              <w:t>, развивать умение выполнять обследовательские действия. Познакомить с природно-климатической зоной Севера.</w:t>
            </w:r>
          </w:p>
        </w:tc>
        <w:tc>
          <w:tcPr>
            <w:tcW w:w="3963" w:type="dxa"/>
            <w:tcBorders>
              <w:lef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с..43-44</w:t>
            </w:r>
          </w:p>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Нищева Н.В. Организация опытно-экспериментальной работы в ДОУ. –  СПб: ДЕТСТВО-ПРЕСС, 2013. – с. 109, вып.2</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Январь</w:t>
            </w:r>
          </w:p>
        </w:tc>
      </w:tr>
      <w:tr w:rsidR="00A75C12" w:rsidRPr="00A75C12" w:rsidTr="00A75C12">
        <w:tc>
          <w:tcPr>
            <w:tcW w:w="3420" w:type="dxa"/>
            <w:gridSpan w:val="2"/>
            <w:tcBorders>
              <w:righ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Резина и её качества.</w:t>
            </w:r>
          </w:p>
        </w:tc>
        <w:tc>
          <w:tcPr>
            <w:tcW w:w="7785" w:type="dxa"/>
            <w:gridSpan w:val="2"/>
            <w:tcBorders>
              <w:left w:val="single" w:sz="4" w:space="0" w:color="auto"/>
              <w:right w:val="single" w:sz="4" w:space="0" w:color="auto"/>
            </w:tcBorders>
          </w:tcPr>
          <w:p w:rsidR="00A75C12" w:rsidRPr="00A75C12" w:rsidRDefault="00A75C12" w:rsidP="00A75C12">
            <w:pPr>
              <w:numPr>
                <w:ilvl w:val="0"/>
                <w:numId w:val="25"/>
              </w:numPr>
              <w:ind w:left="271"/>
              <w:contextualSpacing/>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Учить детей узнавать и выделять вещи, изготовленные из резины, </w:t>
            </w:r>
            <w:r w:rsidRPr="00A75C12">
              <w:rPr>
                <w:rFonts w:ascii="Times New Roman" w:eastAsia="Calibri" w:hAnsi="Times New Roman" w:cs="Times New Roman"/>
                <w:sz w:val="24"/>
                <w:szCs w:val="24"/>
              </w:rPr>
              <w:lastRenderedPageBreak/>
              <w:t xml:space="preserve">совместно с воспитателем выделять её основные свойства </w:t>
            </w:r>
            <w:r w:rsidRPr="00A75C12">
              <w:rPr>
                <w:rFonts w:ascii="Times New Roman" w:eastAsia="Calibri" w:hAnsi="Times New Roman" w:cs="Times New Roman"/>
                <w:i/>
                <w:sz w:val="24"/>
                <w:szCs w:val="24"/>
              </w:rPr>
              <w:t>(плотность, упругость, эластичность)</w:t>
            </w:r>
            <w:r w:rsidRPr="00A75C12">
              <w:rPr>
                <w:rFonts w:ascii="Times New Roman" w:eastAsia="Calibri" w:hAnsi="Times New Roman" w:cs="Times New Roman"/>
                <w:sz w:val="24"/>
                <w:szCs w:val="24"/>
              </w:rPr>
              <w:t>, учить детей описывать резиновые предметы, используя таблицу алгоритмов. Воспитывать бережное отношение к игрушкам, развивать познавательную активность.</w:t>
            </w:r>
          </w:p>
        </w:tc>
        <w:tc>
          <w:tcPr>
            <w:tcW w:w="3963" w:type="dxa"/>
            <w:tcBorders>
              <w:lef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lastRenderedPageBreak/>
              <w:t xml:space="preserve">Дыбина О.В.,  Рахманова Н.П.,  </w:t>
            </w:r>
            <w:r w:rsidRPr="00A75C12">
              <w:rPr>
                <w:rFonts w:ascii="Times New Roman" w:eastAsia="Calibri" w:hAnsi="Times New Roman" w:cs="Times New Roman"/>
                <w:sz w:val="24"/>
                <w:szCs w:val="24"/>
              </w:rPr>
              <w:lastRenderedPageBreak/>
              <w:t>Щетинина В.В. Неизведанное рядом. – М.: ТЦ СФЕРА, 2015. – с..48</w:t>
            </w: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lastRenderedPageBreak/>
              <w:t>Февраль</w:t>
            </w:r>
          </w:p>
        </w:tc>
      </w:tr>
      <w:tr w:rsidR="00A75C12" w:rsidRPr="00A75C12" w:rsidTr="00A75C12">
        <w:trPr>
          <w:trHeight w:val="540"/>
        </w:trPr>
        <w:tc>
          <w:tcPr>
            <w:tcW w:w="3420" w:type="dxa"/>
            <w:gridSpan w:val="2"/>
            <w:tcBorders>
              <w:bottom w:val="single" w:sz="4" w:space="0" w:color="auto"/>
              <w:right w:val="single" w:sz="4" w:space="0" w:color="auto"/>
            </w:tcBorders>
          </w:tcPr>
          <w:p w:rsidR="00A75C12" w:rsidRPr="00A75C12" w:rsidRDefault="00A75C12" w:rsidP="00A75C12">
            <w:pPr>
              <w:snapToGrid w:val="0"/>
              <w:ind w:right="79"/>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«Какие предметы могут плавать ?»</w:t>
            </w:r>
          </w:p>
        </w:tc>
        <w:tc>
          <w:tcPr>
            <w:tcW w:w="7785" w:type="dxa"/>
            <w:gridSpan w:val="2"/>
            <w:tcBorders>
              <w:left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дать детям представление о плавучести предметов, о том, что плавучесть зависит не от размера предметов, а от его тяжести.</w:t>
            </w:r>
          </w:p>
        </w:tc>
        <w:tc>
          <w:tcPr>
            <w:tcW w:w="3963" w:type="dxa"/>
            <w:vMerge w:val="restart"/>
            <w:tcBorders>
              <w:lef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с..49</w:t>
            </w:r>
          </w:p>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4"/>
                <w:szCs w:val="24"/>
              </w:rPr>
              <w:t>Нищева Н.В. Организация опытно-экспериментальной работы в ДОУ. –  СПб: ДЕТСТВО-ПРЕСС, 2013. – с. 109, вып.2</w:t>
            </w:r>
          </w:p>
        </w:tc>
      </w:tr>
      <w:tr w:rsidR="00A75C12" w:rsidRPr="00A75C12" w:rsidTr="00A75C12">
        <w:trPr>
          <w:trHeight w:val="495"/>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«Делаем мыльные пузыри»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познакомить детей с изготовлением мыльных пузырей, со свойствами жидкого мыла: может растягиваться, образует плёночку.</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1425"/>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«Подушка из пены»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развивать у детей представление о плавучести предметов в мыльной пене (плавучесть зависит не от размеров предмета, а от его тяжести).</w:t>
            </w:r>
          </w:p>
          <w:p w:rsidR="00A75C12" w:rsidRPr="00A75C12" w:rsidRDefault="00A75C12" w:rsidP="00A75C12">
            <w:pPr>
              <w:rPr>
                <w:rFonts w:ascii="Times New Roman" w:eastAsia="Times New Roman" w:hAnsi="Times New Roman" w:cs="Times New Roman"/>
                <w:sz w:val="24"/>
                <w:szCs w:val="24"/>
                <w:lang w:eastAsia="ru-RU"/>
              </w:rPr>
            </w:pP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1284"/>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 «Воздух повсюду»</w:t>
            </w:r>
          </w:p>
          <w:p w:rsidR="00A75C12" w:rsidRPr="00A75C12" w:rsidRDefault="00A75C12" w:rsidP="00A75C12">
            <w:pPr>
              <w:snapToGrid w:val="0"/>
              <w:ind w:right="79"/>
              <w:rPr>
                <w:rFonts w:ascii="Times New Roman" w:eastAsia="Times New Roman" w:hAnsi="Times New Roman" w:cs="Times New Roman"/>
                <w:sz w:val="24"/>
                <w:szCs w:val="24"/>
                <w:lang w:eastAsia="ru-RU"/>
              </w:rPr>
            </w:pPr>
          </w:p>
          <w:p w:rsidR="00A75C12" w:rsidRPr="00A75C12" w:rsidRDefault="00A75C12" w:rsidP="00A75C12">
            <w:pPr>
              <w:snapToGrid w:val="0"/>
              <w:ind w:right="79"/>
              <w:rPr>
                <w:rFonts w:ascii="Times New Roman" w:eastAsia="Times New Roman" w:hAnsi="Times New Roman" w:cs="Times New Roman"/>
                <w:sz w:val="24"/>
                <w:szCs w:val="24"/>
                <w:lang w:eastAsia="ru-RU"/>
              </w:rPr>
            </w:pPr>
          </w:p>
          <w:p w:rsidR="00A75C12" w:rsidRPr="00A75C12" w:rsidRDefault="00A75C12" w:rsidP="00A75C12">
            <w:pPr>
              <w:snapToGrid w:val="0"/>
              <w:ind w:right="79"/>
              <w:rPr>
                <w:rFonts w:ascii="Times New Roman" w:eastAsia="Times New Roman" w:hAnsi="Times New Roman" w:cs="Times New Roman"/>
                <w:sz w:val="24"/>
                <w:szCs w:val="24"/>
                <w:lang w:eastAsia="ru-RU"/>
              </w:rPr>
            </w:pPr>
          </w:p>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«Каждому камешку свой домик»</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помочь детям обнаружить воздух в окружающем пространстве и выявлять его свойство – невидимость. Дать детям представление о том, что воздух может двигать предметы (парусные суда, воздушные шары…)</w:t>
            </w:r>
          </w:p>
          <w:p w:rsidR="00A75C12" w:rsidRPr="00A75C12" w:rsidRDefault="00A75C12" w:rsidP="00A75C12">
            <w:pPr>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провести квалификацию камней по форме, размеру, цвету, особенностям поверхности (гладкие, шероховатые). Показать детям возможность использования камней в игровых целях.</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Март</w:t>
            </w:r>
          </w:p>
        </w:tc>
      </w:tr>
      <w:tr w:rsidR="00A75C12" w:rsidRPr="00A75C12" w:rsidTr="00A75C12">
        <w:trPr>
          <w:trHeight w:val="840"/>
        </w:trPr>
        <w:tc>
          <w:tcPr>
            <w:tcW w:w="3420" w:type="dxa"/>
            <w:gridSpan w:val="2"/>
            <w:tcBorders>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«Песочная страна» </w:t>
            </w:r>
          </w:p>
          <w:p w:rsidR="00A75C12" w:rsidRPr="00A75C12" w:rsidRDefault="00A75C12" w:rsidP="00A75C12">
            <w:pPr>
              <w:rPr>
                <w:rFonts w:ascii="Times New Roman" w:eastAsia="Calibri" w:hAnsi="Times New Roman" w:cs="Times New Roman"/>
                <w:sz w:val="28"/>
                <w:szCs w:val="28"/>
              </w:rPr>
            </w:pPr>
          </w:p>
        </w:tc>
        <w:tc>
          <w:tcPr>
            <w:tcW w:w="7785" w:type="dxa"/>
            <w:gridSpan w:val="2"/>
            <w:tcBorders>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rPr>
              <w:t>выделить качества и свойства песка: сыпучесть, рыхлость; из мокрого песка можно лепить. Познакомить детей со способом изготовления рисунков из песка.</w:t>
            </w:r>
          </w:p>
        </w:tc>
        <w:tc>
          <w:tcPr>
            <w:tcW w:w="3963" w:type="dxa"/>
            <w:vMerge w:val="restart"/>
            <w:tcBorders>
              <w:lef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с.40</w:t>
            </w:r>
          </w:p>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4"/>
                <w:szCs w:val="24"/>
              </w:rPr>
              <w:t>Нищева Н.В. Организация опытно-экспериментальной работы в ДОУ. –  СПб: ДЕТСТВО-ПРЕСС, 2013. – с. 110-112</w:t>
            </w:r>
          </w:p>
        </w:tc>
      </w:tr>
      <w:tr w:rsidR="00A75C12" w:rsidRPr="00A75C12" w:rsidTr="00A75C12">
        <w:trPr>
          <w:trHeight w:val="435"/>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«Угадай-ка»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показать детям, что предметы имеют вес, который зависит от материала, из которого они сделаны.</w:t>
            </w:r>
          </w:p>
          <w:p w:rsidR="00A75C12" w:rsidRPr="00A75C12" w:rsidRDefault="00A75C12" w:rsidP="00A75C12">
            <w:pPr>
              <w:rPr>
                <w:rFonts w:ascii="Times New Roman" w:eastAsia="Calibri" w:hAnsi="Times New Roman" w:cs="Times New Roman"/>
              </w:rPr>
            </w:pP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241"/>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«Ловись, рыбка мала и велика»</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выявить способность магнита притягивать некоторые предметы.</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258"/>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«Фокусы с магнитами»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выявить предметы, взаимодействующие с магнитом.</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555"/>
        </w:trPr>
        <w:tc>
          <w:tcPr>
            <w:tcW w:w="3420" w:type="dxa"/>
            <w:gridSpan w:val="2"/>
            <w:tcBorders>
              <w:top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«Что растворяется в воде»</w:t>
            </w:r>
          </w:p>
        </w:tc>
        <w:tc>
          <w:tcPr>
            <w:tcW w:w="7785" w:type="dxa"/>
            <w:gridSpan w:val="2"/>
            <w:tcBorders>
              <w:top w:val="single" w:sz="4" w:space="0" w:color="auto"/>
              <w:left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продемонстрировать детям растворимость и нерастворимость в воде различных веществ.</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Апрель</w:t>
            </w:r>
          </w:p>
        </w:tc>
      </w:tr>
      <w:tr w:rsidR="00A75C12" w:rsidRPr="00A75C12" w:rsidTr="00A75C12">
        <w:trPr>
          <w:trHeight w:val="1083"/>
        </w:trPr>
        <w:tc>
          <w:tcPr>
            <w:tcW w:w="3420" w:type="dxa"/>
            <w:gridSpan w:val="2"/>
            <w:tcBorders>
              <w:bottom w:val="single" w:sz="4" w:space="0" w:color="auto"/>
              <w:right w:val="single" w:sz="4" w:space="0" w:color="auto"/>
            </w:tcBorders>
          </w:tcPr>
          <w:p w:rsidR="00A75C12" w:rsidRPr="00A75C12" w:rsidRDefault="00A75C12" w:rsidP="00A75C12">
            <w:pPr>
              <w:snapToGrid w:val="0"/>
              <w:ind w:right="79"/>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lastRenderedPageBreak/>
              <w:t xml:space="preserve">«Солнечная лаборатория»  </w:t>
            </w:r>
          </w:p>
          <w:p w:rsidR="00A75C12" w:rsidRPr="00A75C12" w:rsidRDefault="00A75C12" w:rsidP="00A75C12">
            <w:pPr>
              <w:snapToGrid w:val="0"/>
              <w:ind w:right="79"/>
              <w:rPr>
                <w:rFonts w:ascii="Times New Roman" w:eastAsia="Calibri" w:hAnsi="Times New Roman" w:cs="Times New Roman"/>
                <w:sz w:val="28"/>
                <w:szCs w:val="28"/>
              </w:rPr>
            </w:pPr>
          </w:p>
        </w:tc>
        <w:tc>
          <w:tcPr>
            <w:tcW w:w="7785" w:type="dxa"/>
            <w:gridSpan w:val="2"/>
            <w:tcBorders>
              <w:left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объяснить детям причину возникновения солнечных зайчиков. Научить пускать солнечных зайчиков (отражать свет в зеркале), показать детям на опыте, предметы какого цвета (тёмного или светлого) быстрее нагреваются на солнце.</w:t>
            </w:r>
          </w:p>
        </w:tc>
        <w:tc>
          <w:tcPr>
            <w:tcW w:w="3963" w:type="dxa"/>
            <w:vMerge w:val="restart"/>
            <w:tcBorders>
              <w:lef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с.37</w:t>
            </w:r>
          </w:p>
          <w:p w:rsidR="00A75C12" w:rsidRPr="00A75C12" w:rsidRDefault="00A75C12" w:rsidP="00A75C12">
            <w:pPr>
              <w:rPr>
                <w:rFonts w:ascii="Times New Roman" w:eastAsia="Calibri" w:hAnsi="Times New Roman" w:cs="Times New Roman"/>
                <w:sz w:val="28"/>
                <w:szCs w:val="28"/>
              </w:rPr>
            </w:pPr>
            <w:r w:rsidRPr="00A75C12">
              <w:rPr>
                <w:rFonts w:ascii="Times New Roman" w:eastAsia="Calibri" w:hAnsi="Times New Roman" w:cs="Times New Roman"/>
                <w:sz w:val="24"/>
                <w:szCs w:val="24"/>
              </w:rPr>
              <w:t>Нищева Н.В. Организация опытно-экспериментальной работы в ДОУ. –  СПб: ДЕТСТВО-ПРЕСС, 2013. – с. 114-115, вып.2</w:t>
            </w:r>
          </w:p>
        </w:tc>
      </w:tr>
      <w:tr w:rsidR="00A75C12" w:rsidRPr="00A75C12" w:rsidTr="00A75C12">
        <w:trPr>
          <w:trHeight w:val="673"/>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«Что отражается в зеркале?»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познакомить детей с понятием «отражение», найти предметы, способные отражать.</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698"/>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«Волшебное сито»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познакомить детей со способом отделения камешков от песка, мелкой крупы – от крупной с помощью сита.</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566"/>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«Цветной песок»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познакомить детей со способом изготовления цветного песка (перемешивания его с цветным мелом). Научить пользоваться тёркой.</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546"/>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«Игры с песком»</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закрепить представления о свойствах песка. Развивать наблюдательность, конструктивные умения. Активизировать речь.</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rPr>
          <w:trHeight w:val="838"/>
        </w:trPr>
        <w:tc>
          <w:tcPr>
            <w:tcW w:w="3420" w:type="dxa"/>
            <w:gridSpan w:val="2"/>
            <w:tcBorders>
              <w:top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«Фонтанчики» </w:t>
            </w:r>
          </w:p>
          <w:p w:rsidR="00A75C12" w:rsidRPr="00A75C12" w:rsidRDefault="00A75C12" w:rsidP="00A75C12">
            <w:pPr>
              <w:snapToGrid w:val="0"/>
              <w:ind w:right="79"/>
              <w:rPr>
                <w:rFonts w:ascii="Times New Roman" w:eastAsia="Times New Roman" w:hAnsi="Times New Roman" w:cs="Times New Roman"/>
                <w:color w:val="000000"/>
                <w:sz w:val="24"/>
                <w:szCs w:val="24"/>
                <w:lang w:eastAsia="ru-RU"/>
              </w:rPr>
            </w:pPr>
          </w:p>
          <w:p w:rsidR="00A75C12" w:rsidRPr="00A75C12" w:rsidRDefault="00A75C12" w:rsidP="00A75C12">
            <w:pPr>
              <w:rPr>
                <w:rFonts w:ascii="Times New Roman" w:eastAsia="Times New Roman" w:hAnsi="Times New Roman" w:cs="Times New Roman"/>
                <w:sz w:val="24"/>
                <w:szCs w:val="24"/>
                <w:lang w:eastAsia="ru-RU"/>
              </w:rPr>
            </w:pPr>
          </w:p>
        </w:tc>
        <w:tc>
          <w:tcPr>
            <w:tcW w:w="7785" w:type="dxa"/>
            <w:gridSpan w:val="2"/>
            <w:tcBorders>
              <w:top w:val="single" w:sz="4" w:space="0" w:color="auto"/>
              <w:left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развивать в детях наблюдательность, самостоятельность. Создать радостное настроение.</w:t>
            </w:r>
          </w:p>
          <w:p w:rsidR="00A75C12" w:rsidRPr="00A75C12" w:rsidRDefault="00A75C12" w:rsidP="00A75C12">
            <w:pPr>
              <w:snapToGrid w:val="0"/>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«Какая бывает вода?» - уточнить представления о свойствах воды.</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8"/>
                <w:szCs w:val="28"/>
              </w:rPr>
            </w:pPr>
          </w:p>
        </w:tc>
      </w:tr>
      <w:tr w:rsidR="00A75C12" w:rsidRPr="00A75C12" w:rsidTr="00A75C12">
        <w:tc>
          <w:tcPr>
            <w:tcW w:w="15168" w:type="dxa"/>
            <w:gridSpan w:val="5"/>
          </w:tcPr>
          <w:p w:rsidR="00A75C12" w:rsidRPr="00A75C12" w:rsidRDefault="00A75C12" w:rsidP="00A75C12">
            <w:pP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Май</w:t>
            </w:r>
          </w:p>
        </w:tc>
      </w:tr>
      <w:tr w:rsidR="00A75C12" w:rsidRPr="00A75C12" w:rsidTr="00A75C12">
        <w:trPr>
          <w:trHeight w:val="649"/>
        </w:trPr>
        <w:tc>
          <w:tcPr>
            <w:tcW w:w="3420" w:type="dxa"/>
            <w:gridSpan w:val="2"/>
            <w:tcBorders>
              <w:bottom w:val="single" w:sz="4" w:space="0" w:color="auto"/>
              <w:right w:val="single" w:sz="4" w:space="0" w:color="auto"/>
            </w:tcBorders>
          </w:tcPr>
          <w:p w:rsidR="00A75C12" w:rsidRPr="00A75C12" w:rsidRDefault="00A75C12" w:rsidP="00A75C12">
            <w:pPr>
              <w:snapToGrid w:val="0"/>
              <w:ind w:right="79"/>
              <w:rPr>
                <w:rFonts w:ascii="Times New Roman" w:eastAsia="Calibri" w:hAnsi="Times New Roman" w:cs="Times New Roman"/>
              </w:rPr>
            </w:pPr>
            <w:r w:rsidRPr="00A75C12">
              <w:rPr>
                <w:rFonts w:ascii="Times New Roman" w:eastAsia="Calibri" w:hAnsi="Times New Roman" w:cs="Times New Roman"/>
              </w:rPr>
              <w:t xml:space="preserve">«Очистим воду» </w:t>
            </w:r>
          </w:p>
        </w:tc>
        <w:tc>
          <w:tcPr>
            <w:tcW w:w="7785" w:type="dxa"/>
            <w:gridSpan w:val="2"/>
            <w:tcBorders>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rPr>
              <w:t>познакомить детей со способами очистки воды – фильтрацией.</w:t>
            </w:r>
            <w:r w:rsidRPr="00A75C12">
              <w:rPr>
                <w:rFonts w:ascii="Times New Roman" w:eastAsia="Calibri" w:hAnsi="Times New Roman" w:cs="Times New Roman"/>
              </w:rPr>
              <w:br/>
            </w:r>
          </w:p>
        </w:tc>
        <w:tc>
          <w:tcPr>
            <w:tcW w:w="3963" w:type="dxa"/>
            <w:vMerge w:val="restart"/>
            <w:tcBorders>
              <w:left w:val="single" w:sz="4" w:space="0" w:color="auto"/>
            </w:tcBorders>
          </w:tcPr>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Дыбина О.В.,  Рахманова Н.П.,  Щетинина В.В. Неизведанное рядом. – М.: ТЦ СФЕРА, 2015. – с.47</w:t>
            </w:r>
          </w:p>
          <w:p w:rsidR="00A75C12" w:rsidRPr="00A75C12" w:rsidRDefault="00A75C12" w:rsidP="00A75C12">
            <w:pPr>
              <w:rPr>
                <w:rFonts w:ascii="Times New Roman" w:eastAsia="Calibri" w:hAnsi="Times New Roman" w:cs="Times New Roman"/>
                <w:sz w:val="24"/>
                <w:szCs w:val="24"/>
              </w:rPr>
            </w:pPr>
            <w:r w:rsidRPr="00A75C12">
              <w:rPr>
                <w:rFonts w:ascii="Times New Roman" w:eastAsia="Calibri" w:hAnsi="Times New Roman" w:cs="Times New Roman"/>
                <w:sz w:val="24"/>
                <w:szCs w:val="24"/>
              </w:rPr>
              <w:t>Нищева Н.В. Организация опытно-экспериментальной работы в ДОУ. –  СПб: ДЕТСТВО-ПРЕСС, 2013. – с. 78, вып.2</w:t>
            </w:r>
          </w:p>
        </w:tc>
      </w:tr>
      <w:tr w:rsidR="00A75C12" w:rsidRPr="00A75C12" w:rsidTr="00A75C12">
        <w:trPr>
          <w:trHeight w:val="511"/>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snapToGrid w:val="0"/>
              <w:ind w:right="79"/>
              <w:rPr>
                <w:rFonts w:ascii="Times New Roman" w:eastAsia="Calibri" w:hAnsi="Times New Roman" w:cs="Times New Roman"/>
              </w:rPr>
            </w:pPr>
            <w:r w:rsidRPr="00A75C12">
              <w:rPr>
                <w:rFonts w:ascii="Times New Roman" w:eastAsia="Calibri" w:hAnsi="Times New Roman" w:cs="Times New Roman"/>
              </w:rPr>
              <w:t xml:space="preserve">«Что такое масса?»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познакомить детей с прибором для измерения массы – чашечными весами, научить пользоваться ими.</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272"/>
        </w:trPr>
        <w:tc>
          <w:tcPr>
            <w:tcW w:w="3420" w:type="dxa"/>
            <w:gridSpan w:val="2"/>
            <w:tcBorders>
              <w:top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«Воздух» </w:t>
            </w:r>
          </w:p>
        </w:tc>
        <w:tc>
          <w:tcPr>
            <w:tcW w:w="7785" w:type="dxa"/>
            <w:gridSpan w:val="2"/>
            <w:tcBorders>
              <w:top w:val="single" w:sz="4" w:space="0" w:color="auto"/>
              <w:left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расширять представления детей о воздухе и его свойствах.</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225"/>
        </w:trPr>
        <w:tc>
          <w:tcPr>
            <w:tcW w:w="3420" w:type="dxa"/>
            <w:gridSpan w:val="2"/>
            <w:tcBorders>
              <w:top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«Солнце дарит нам тепло и свет»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дать детям представление о том, что солнце является источником тепла и света.</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561"/>
        </w:trPr>
        <w:tc>
          <w:tcPr>
            <w:tcW w:w="3420"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«Путешествие капельки» </w:t>
            </w:r>
          </w:p>
          <w:p w:rsidR="00A75C12" w:rsidRPr="00A75C12" w:rsidRDefault="00A75C12" w:rsidP="00A75C12">
            <w:pPr>
              <w:rPr>
                <w:rFonts w:ascii="Times New Roman" w:eastAsia="Calibri" w:hAnsi="Times New Roman" w:cs="Times New Roman"/>
              </w:rPr>
            </w:pP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дать детям понятие о свойствах некоторых материалов впитывать воду, и в других – отталкивать.</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333"/>
        </w:trPr>
        <w:tc>
          <w:tcPr>
            <w:tcW w:w="3420"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 xml:space="preserve">«Как подмести без веника?» </w:t>
            </w:r>
          </w:p>
        </w:tc>
        <w:tc>
          <w:tcPr>
            <w:tcW w:w="7785" w:type="dxa"/>
            <w:gridSpan w:val="2"/>
            <w:tcBorders>
              <w:top w:val="single" w:sz="4" w:space="0" w:color="auto"/>
              <w:left w:val="single" w:sz="4" w:space="0" w:color="auto"/>
              <w:bottom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дать детям представление о свойствах липкой ленты.</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r w:rsidR="00A75C12" w:rsidRPr="00A75C12" w:rsidTr="00A75C12">
        <w:trPr>
          <w:trHeight w:val="326"/>
        </w:trPr>
        <w:tc>
          <w:tcPr>
            <w:tcW w:w="3420" w:type="dxa"/>
            <w:gridSpan w:val="2"/>
            <w:tcBorders>
              <w:top w:val="single" w:sz="4" w:space="0" w:color="auto"/>
              <w:left w:val="single" w:sz="4" w:space="0" w:color="auto"/>
              <w:right w:val="single" w:sz="4" w:space="0" w:color="auto"/>
            </w:tcBorders>
          </w:tcPr>
          <w:p w:rsidR="00A75C12" w:rsidRPr="00A75C12" w:rsidRDefault="00A75C12" w:rsidP="00A75C12">
            <w:pPr>
              <w:snapToGrid w:val="0"/>
              <w:ind w:right="79"/>
              <w:rPr>
                <w:rFonts w:ascii="Times New Roman" w:eastAsia="Times New Roman" w:hAnsi="Times New Roman" w:cs="Times New Roman"/>
                <w:b/>
                <w:lang w:eastAsia="ru-RU"/>
              </w:rPr>
            </w:pPr>
            <w:r w:rsidRPr="00A75C12">
              <w:rPr>
                <w:rFonts w:ascii="Times New Roman" w:eastAsia="Calibri" w:hAnsi="Times New Roman" w:cs="Times New Roman"/>
              </w:rPr>
              <w:t xml:space="preserve">«Наши помощники» </w:t>
            </w:r>
          </w:p>
        </w:tc>
        <w:tc>
          <w:tcPr>
            <w:tcW w:w="7785" w:type="dxa"/>
            <w:gridSpan w:val="2"/>
            <w:tcBorders>
              <w:top w:val="single" w:sz="4" w:space="0" w:color="auto"/>
              <w:left w:val="single" w:sz="4" w:space="0" w:color="auto"/>
              <w:right w:val="single" w:sz="4" w:space="0" w:color="auto"/>
            </w:tcBorders>
          </w:tcPr>
          <w:p w:rsidR="00A75C12" w:rsidRPr="00A75C12" w:rsidRDefault="00A75C12" w:rsidP="00A75C12">
            <w:pPr>
              <w:rPr>
                <w:rFonts w:ascii="Times New Roman" w:eastAsia="Calibri" w:hAnsi="Times New Roman" w:cs="Times New Roman"/>
              </w:rPr>
            </w:pPr>
            <w:r w:rsidRPr="00A75C12">
              <w:rPr>
                <w:rFonts w:ascii="Times New Roman" w:eastAsia="Calibri" w:hAnsi="Times New Roman" w:cs="Times New Roman"/>
              </w:rPr>
              <w:t>закрепить представления об органах чувств.</w:t>
            </w:r>
          </w:p>
        </w:tc>
        <w:tc>
          <w:tcPr>
            <w:tcW w:w="3963" w:type="dxa"/>
            <w:vMerge/>
            <w:tcBorders>
              <w:left w:val="single" w:sz="4" w:space="0" w:color="auto"/>
            </w:tcBorders>
          </w:tcPr>
          <w:p w:rsidR="00A75C12" w:rsidRPr="00A75C12" w:rsidRDefault="00A75C12" w:rsidP="00A75C12">
            <w:pPr>
              <w:rPr>
                <w:rFonts w:ascii="Times New Roman" w:eastAsia="Calibri" w:hAnsi="Times New Roman" w:cs="Times New Roman"/>
                <w:sz w:val="24"/>
                <w:szCs w:val="24"/>
              </w:rPr>
            </w:pPr>
          </w:p>
        </w:tc>
      </w:tr>
    </w:tbl>
    <w:p w:rsidR="00A75C12" w:rsidRPr="00A75C12" w:rsidRDefault="00A75C12" w:rsidP="00A75C12">
      <w:pPr>
        <w:tabs>
          <w:tab w:val="left" w:pos="10560"/>
        </w:tabs>
        <w:spacing w:after="0" w:line="240" w:lineRule="auto"/>
        <w:ind w:right="-5"/>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ΙΙΙ раздел. Организационный</w:t>
      </w:r>
    </w:p>
    <w:p w:rsidR="00A75C12" w:rsidRPr="00A75C12" w:rsidRDefault="00A75C12" w:rsidP="00A75C12">
      <w:pPr>
        <w:spacing w:after="0" w:line="240" w:lineRule="auto"/>
        <w:jc w:val="both"/>
        <w:rPr>
          <w:rFonts w:ascii="Times New Roman" w:eastAsia="Calibri" w:hAnsi="Times New Roman" w:cs="Times New Roman"/>
          <w:i/>
          <w:color w:val="000000"/>
          <w:spacing w:val="-2"/>
          <w:sz w:val="28"/>
          <w:szCs w:val="28"/>
        </w:rPr>
      </w:pPr>
      <w:r w:rsidRPr="00A75C12">
        <w:rPr>
          <w:rFonts w:ascii="Times New Roman" w:eastAsia="Calibri" w:hAnsi="Times New Roman" w:cs="Times New Roman"/>
          <w:b/>
          <w:i/>
          <w:sz w:val="28"/>
          <w:szCs w:val="28"/>
          <w:lang w:bidi="en-US"/>
        </w:rPr>
        <w:t>Организация развивающей предметно-пространственной среды</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color w:val="000000"/>
          <w:spacing w:val="-2"/>
          <w:sz w:val="28"/>
          <w:szCs w:val="28"/>
        </w:rPr>
        <w:t xml:space="preserve">В группе созданы все условия для самостоятельной и </w:t>
      </w:r>
      <w:r w:rsidRPr="00A75C12">
        <w:rPr>
          <w:rFonts w:ascii="Times New Roman" w:eastAsia="Calibri" w:hAnsi="Times New Roman" w:cs="Times New Roman"/>
          <w:color w:val="000000"/>
          <w:spacing w:val="-1"/>
          <w:sz w:val="28"/>
          <w:szCs w:val="28"/>
        </w:rPr>
        <w:t>целенаправленной деятельности детей.</w:t>
      </w:r>
      <w:r w:rsidRPr="00A75C12">
        <w:rPr>
          <w:rFonts w:ascii="Times New Roman" w:eastAsia="Calibri" w:hAnsi="Times New Roman" w:cs="Times New Roman"/>
          <w:sz w:val="28"/>
          <w:szCs w:val="28"/>
        </w:rPr>
        <w:t xml:space="preserve"> При построении предметно-развивающей среды групп учитыва</w:t>
      </w:r>
      <w:r w:rsidRPr="00A75C12">
        <w:rPr>
          <w:rFonts w:ascii="Times New Roman" w:eastAsia="Calibri" w:hAnsi="Times New Roman" w:cs="Times New Roman"/>
          <w:sz w:val="28"/>
          <w:szCs w:val="28"/>
        </w:rPr>
        <w:softHyphen/>
        <w:t>ются возраст детей, их интересы и желания. В целях реализации задач познавательного развития детей оборудованы:</w:t>
      </w:r>
    </w:p>
    <w:p w:rsidR="00A75C12" w:rsidRPr="00A75C12" w:rsidRDefault="00A75C12" w:rsidP="00A75C12">
      <w:pPr>
        <w:spacing w:after="0" w:line="240" w:lineRule="auto"/>
        <w:ind w:left="568"/>
        <w:rPr>
          <w:rFonts w:ascii="Times New Roman" w:eastAsia="Calibri" w:hAnsi="Times New Roman" w:cs="Times New Roman"/>
          <w:i/>
          <w:sz w:val="28"/>
          <w:szCs w:val="28"/>
        </w:rPr>
      </w:pPr>
      <w:r w:rsidRPr="00A75C12">
        <w:rPr>
          <w:rFonts w:ascii="Times New Roman" w:eastAsia="Calibri" w:hAnsi="Times New Roman" w:cs="Times New Roman"/>
          <w:i/>
          <w:sz w:val="28"/>
          <w:szCs w:val="28"/>
        </w:rPr>
        <w:t>Центр познавательно-исследовательской деятельности</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  природный  материал: глина, песок,  земля, камешки, ракушки, пёрышки, жёлуди, крылатки, каштаны и др.; </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 шарики из различных  материалов (деревянные, пластмассовые,  стеклянные, металлические, ватные, резиновые);       </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 мерные  стаканчики, ложечки, баночки  разных  размеров для  измерения  жидких  и  сыпучих  тел;</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условные мерки  для  измерения величины  предметов (палочки,  верёвочки,  полоски бумажные,  ленточки,  брусочки  и т.д.);</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весы, зеркала, увеличительные  стёкла,  трубочки, магниты, фонарики;</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 альбомы  с описанием  опытно -  экспериментальной  деятельности; </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дидактические  игры   экологического  содержания: («Волшебница  вода», «Ходит  капелька по  кругу»,  «Ботаническое  лото», «Зоологическое  лото»,  «Нади  дерево  по  листу»  и др.</w:t>
      </w:r>
    </w:p>
    <w:p w:rsidR="00A75C12" w:rsidRPr="00A75C12" w:rsidRDefault="00A75C12" w:rsidP="00A75C12">
      <w:pPr>
        <w:spacing w:after="0" w:line="240" w:lineRule="auto"/>
        <w:ind w:left="568"/>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Центр  математики:</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Палочки  Кюизенера,  блоки  Дьенеша, счёты, линейки, мелкие  игрушки  для  счёта.</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набор  геометрических  объёмных  форм,  плоскостные геометрические  фигуры, </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дидактические  игры:  «Форма»,  «Величина», «Подбери  по  размеру»,   «Часы», «Геометрическое  лото»,  «Сложи  узор»,  «Продолжи  ряд», «Времена  года»,  «Части  суток»  и др.</w:t>
      </w:r>
    </w:p>
    <w:p w:rsidR="00A75C12" w:rsidRPr="00A75C12" w:rsidRDefault="00A75C12" w:rsidP="00A75C12">
      <w:pPr>
        <w:spacing w:after="0" w:line="240" w:lineRule="auto"/>
        <w:ind w:left="568"/>
        <w:rPr>
          <w:rFonts w:ascii="Times New Roman" w:eastAsia="Calibri" w:hAnsi="Times New Roman" w:cs="Times New Roman"/>
          <w:i/>
          <w:sz w:val="28"/>
          <w:szCs w:val="28"/>
        </w:rPr>
      </w:pPr>
      <w:r w:rsidRPr="00A75C12">
        <w:rPr>
          <w:rFonts w:ascii="Times New Roman" w:eastAsia="Calibri" w:hAnsi="Times New Roman" w:cs="Times New Roman"/>
          <w:i/>
          <w:sz w:val="28"/>
          <w:szCs w:val="28"/>
        </w:rPr>
        <w:t>Центр патриотического воспитания:</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книги  о  Липецке и родном  крае,</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герб  и  флаг  г. Липецка,</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карта  Липецкой  области,</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подборка  иллюстраций  о  родном  городе,</w:t>
      </w:r>
    </w:p>
    <w:p w:rsidR="00A75C12" w:rsidRPr="00A75C12" w:rsidRDefault="00A75C12" w:rsidP="00A75C12">
      <w:pPr>
        <w:spacing w:after="0" w:line="240" w:lineRule="auto"/>
        <w:ind w:left="284" w:firstLine="284"/>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подборка  иллюстраций  о НЛМК,</w:t>
      </w:r>
    </w:p>
    <w:p w:rsidR="00A75C12" w:rsidRPr="00A75C12" w:rsidRDefault="00A75C12" w:rsidP="00A75C12">
      <w:pPr>
        <w:spacing w:after="0" w:line="240" w:lineRule="auto"/>
        <w:ind w:left="284" w:firstLine="284"/>
        <w:rPr>
          <w:rFonts w:ascii="Times New Roman" w:eastAsia="Calibri" w:hAnsi="Times New Roman" w:cs="Times New Roman"/>
          <w:sz w:val="28"/>
          <w:szCs w:val="28"/>
        </w:rPr>
      </w:pPr>
      <w:r w:rsidRPr="00A75C12">
        <w:rPr>
          <w:rFonts w:ascii="Times New Roman" w:eastAsia="Calibri" w:hAnsi="Times New Roman" w:cs="Times New Roman"/>
          <w:sz w:val="28"/>
          <w:szCs w:val="28"/>
        </w:rPr>
        <w:t>-демонстрационный материал о Российской геральдике и государственные праздники, Конвенция о правах ребёнка в картинках;</w:t>
      </w:r>
    </w:p>
    <w:p w:rsidR="00A75C12" w:rsidRPr="00A75C12" w:rsidRDefault="00A75C12" w:rsidP="00A75C12">
      <w:pPr>
        <w:spacing w:after="0" w:line="240" w:lineRule="auto"/>
        <w:ind w:left="284" w:firstLine="284"/>
        <w:rPr>
          <w:rFonts w:ascii="Times New Roman" w:eastAsia="Calibri" w:hAnsi="Times New Roman" w:cs="Times New Roman"/>
          <w:sz w:val="28"/>
          <w:szCs w:val="28"/>
        </w:rPr>
      </w:pPr>
      <w:r w:rsidRPr="00A75C12">
        <w:rPr>
          <w:rFonts w:ascii="Times New Roman" w:eastAsia="Calibri" w:hAnsi="Times New Roman" w:cs="Times New Roman"/>
          <w:sz w:val="28"/>
          <w:szCs w:val="28"/>
        </w:rPr>
        <w:t>-дидактический материал в картинках о Родине, о В.О.В, Защитники Отечества;</w:t>
      </w:r>
    </w:p>
    <w:p w:rsidR="00A75C12" w:rsidRPr="00A75C12" w:rsidRDefault="00A75C12" w:rsidP="00A75C12">
      <w:pPr>
        <w:spacing w:after="0" w:line="240" w:lineRule="auto"/>
        <w:ind w:left="284" w:firstLine="284"/>
        <w:rPr>
          <w:rFonts w:ascii="Times New Roman" w:eastAsia="Calibri" w:hAnsi="Times New Roman" w:cs="Times New Roman"/>
          <w:sz w:val="28"/>
          <w:szCs w:val="28"/>
        </w:rPr>
      </w:pPr>
      <w:r w:rsidRPr="00A75C12">
        <w:rPr>
          <w:rFonts w:ascii="Times New Roman" w:eastAsia="Calibri" w:hAnsi="Times New Roman" w:cs="Times New Roman"/>
          <w:sz w:val="28"/>
          <w:szCs w:val="28"/>
        </w:rPr>
        <w:t>-энциклопедия «Россия», куклы в народных костюмах, лото «Флаги»,</w:t>
      </w:r>
    </w:p>
    <w:p w:rsidR="00A75C12" w:rsidRPr="00A75C12" w:rsidRDefault="00A75C12" w:rsidP="00A75C12">
      <w:pPr>
        <w:spacing w:after="0" w:line="240" w:lineRule="auto"/>
        <w:ind w:left="284" w:firstLine="284"/>
        <w:rPr>
          <w:rFonts w:ascii="Times New Roman" w:eastAsia="Calibri" w:hAnsi="Times New Roman" w:cs="Times New Roman"/>
          <w:sz w:val="28"/>
          <w:szCs w:val="28"/>
        </w:rPr>
      </w:pPr>
      <w:r w:rsidRPr="00A75C12">
        <w:rPr>
          <w:rFonts w:ascii="Times New Roman" w:eastAsia="Calibri" w:hAnsi="Times New Roman" w:cs="Times New Roman"/>
          <w:sz w:val="28"/>
          <w:szCs w:val="28"/>
        </w:rPr>
        <w:t>-детская литература о войне.</w:t>
      </w:r>
    </w:p>
    <w:p w:rsidR="00A75C12" w:rsidRPr="00A75C12" w:rsidRDefault="00A75C12" w:rsidP="00A75C12">
      <w:pPr>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Обеспеченность методическими материалами, средствами обучения и воспитания</w:t>
      </w:r>
    </w:p>
    <w:p w:rsidR="00A75C12" w:rsidRPr="00A75C12" w:rsidRDefault="00A75C12" w:rsidP="00A75C12">
      <w:pPr>
        <w:tabs>
          <w:tab w:val="left" w:pos="-4678"/>
        </w:tabs>
        <w:spacing w:after="0" w:line="240" w:lineRule="auto"/>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544"/>
        <w:gridCol w:w="7938"/>
      </w:tblGrid>
      <w:tr w:rsidR="00A75C12" w:rsidRPr="00A75C12" w:rsidTr="00A75C12">
        <w:trPr>
          <w:trHeight w:val="20"/>
        </w:trPr>
        <w:tc>
          <w:tcPr>
            <w:tcW w:w="3510" w:type="dxa"/>
          </w:tcPr>
          <w:p w:rsidR="00A75C12" w:rsidRPr="00A75C12" w:rsidRDefault="00A75C12" w:rsidP="00A75C12">
            <w:pPr>
              <w:spacing w:after="0" w:line="240" w:lineRule="auto"/>
              <w:jc w:val="center"/>
              <w:rPr>
                <w:rFonts w:ascii="Times New Roman" w:eastAsia="Calibri" w:hAnsi="Times New Roman" w:cs="Times New Roman"/>
                <w:b/>
                <w:sz w:val="28"/>
                <w:szCs w:val="28"/>
              </w:rPr>
            </w:pPr>
            <w:r w:rsidRPr="00A75C12">
              <w:rPr>
                <w:rFonts w:ascii="Times New Roman" w:eastAsia="Calibri" w:hAnsi="Times New Roman" w:cs="Times New Roman"/>
                <w:sz w:val="28"/>
                <w:szCs w:val="28"/>
              </w:rPr>
              <w:t>Основные направления развития</w:t>
            </w:r>
          </w:p>
        </w:tc>
        <w:tc>
          <w:tcPr>
            <w:tcW w:w="3544"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Перечень программ</w:t>
            </w:r>
          </w:p>
        </w:tc>
        <w:tc>
          <w:tcPr>
            <w:tcW w:w="7938"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Перечень технологий, пособий</w:t>
            </w:r>
          </w:p>
        </w:tc>
      </w:tr>
      <w:tr w:rsidR="00A75C12" w:rsidRPr="00A75C12" w:rsidTr="00A75C12">
        <w:trPr>
          <w:trHeight w:val="20"/>
        </w:trPr>
        <w:tc>
          <w:tcPr>
            <w:tcW w:w="3510" w:type="dxa"/>
          </w:tcPr>
          <w:p w:rsidR="00A75C12" w:rsidRPr="00A75C12" w:rsidRDefault="00A75C12" w:rsidP="00A75C12">
            <w:pPr>
              <w:spacing w:after="0" w:line="240" w:lineRule="auto"/>
              <w:ind w:left="-11" w:right="-68"/>
              <w:contextualSpacing/>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Познавательное развитие:</w:t>
            </w:r>
          </w:p>
          <w:p w:rsidR="00A75C12" w:rsidRPr="00A75C12" w:rsidRDefault="00A75C12" w:rsidP="00A75C12">
            <w:pPr>
              <w:spacing w:after="0" w:line="240" w:lineRule="auto"/>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развитие сенсорной культуры</w:t>
            </w:r>
          </w:p>
          <w:p w:rsidR="00A75C12" w:rsidRPr="00A75C12" w:rsidRDefault="00A75C12" w:rsidP="00A75C12">
            <w:pPr>
              <w:spacing w:after="0" w:line="240" w:lineRule="auto"/>
              <w:rPr>
                <w:rFonts w:ascii="Times New Roman" w:eastAsia="Calibri" w:hAnsi="Times New Roman" w:cs="Times New Roman"/>
                <w:i/>
                <w:sz w:val="28"/>
                <w:szCs w:val="28"/>
              </w:rPr>
            </w:pPr>
          </w:p>
          <w:p w:rsidR="00A75C12" w:rsidRPr="00A75C12" w:rsidRDefault="00A75C12" w:rsidP="00A75C12">
            <w:pPr>
              <w:spacing w:after="0" w:line="240" w:lineRule="auto"/>
              <w:ind w:left="-11" w:right="-68"/>
              <w:contextualSpacing/>
              <w:rPr>
                <w:rFonts w:ascii="Times New Roman" w:eastAsia="Calibri" w:hAnsi="Times New Roman" w:cs="Times New Roman"/>
                <w:sz w:val="28"/>
                <w:szCs w:val="28"/>
              </w:rPr>
            </w:pPr>
            <w:r w:rsidRPr="00A75C12">
              <w:rPr>
                <w:rFonts w:ascii="Times New Roman" w:eastAsia="Calibri" w:hAnsi="Times New Roman" w:cs="Times New Roman"/>
                <w:i/>
                <w:sz w:val="28"/>
                <w:szCs w:val="28"/>
              </w:rPr>
              <w:t xml:space="preserve">формирование </w:t>
            </w:r>
            <w:r w:rsidRPr="00A75C12">
              <w:rPr>
                <w:rFonts w:ascii="Times New Roman" w:eastAsia="Calibri" w:hAnsi="Times New Roman" w:cs="Times New Roman"/>
                <w:i/>
                <w:sz w:val="28"/>
                <w:szCs w:val="28"/>
              </w:rPr>
              <w:lastRenderedPageBreak/>
              <w:t>элементарных математических представлений</w:t>
            </w:r>
          </w:p>
        </w:tc>
        <w:tc>
          <w:tcPr>
            <w:tcW w:w="3544" w:type="dxa"/>
            <w:vMerge w:val="restart"/>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 xml:space="preserve">Примерная основная общеобразовательная программа дошкольного образования «Детство». – под редакцией Т.И. Бабаевой, А.Г. </w:t>
            </w:r>
            <w:r w:rsidRPr="00A75C12">
              <w:rPr>
                <w:rFonts w:ascii="Times New Roman" w:eastAsia="Calibri" w:hAnsi="Times New Roman" w:cs="Times New Roman"/>
                <w:sz w:val="28"/>
                <w:szCs w:val="28"/>
              </w:rPr>
              <w:lastRenderedPageBreak/>
              <w:t>Гогоберидзе, О.В. Солнцевой и др. – СПб.: ООО «Издательство «Детство-Пресс», Издательство РГПУ им. А.И. Герцена, 2014.</w:t>
            </w:r>
          </w:p>
        </w:tc>
        <w:tc>
          <w:tcPr>
            <w:tcW w:w="7938" w:type="dxa"/>
          </w:tcPr>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Громова О.Е. Формирование элементарных математических представлений у детей раннего возраста. – М.: ТЦ Сфера, 2006.</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Михайлова З.А., Иоффе Э.Н. Математика от трёх до семи. – СПб.: «Акцидент», 1997.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Михайлова З.А. Игровые задачи для дошкольников. – СПб.: «Акцидент», 1996.</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Никитин Б.П. Ступеньки творчества или развивающие игры. – М.: Просвещение, 1990.</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Носова Е.А., Непомнящая Р.Л. Логика и математика для дошкольников. –  СПб: «Акцидент», 1997.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Петерсон Л.Г., Кочемасова Е.Е. Игралочка. – М.: «Ювента», 2014 (2015).</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Смоленцева А.А., Пустовойт О.В. Математика до школы. – СПб.: «Акцидент», 1998.</w:t>
            </w:r>
          </w:p>
          <w:p w:rsidR="00A75C12" w:rsidRPr="00A75C12" w:rsidRDefault="00A75C12" w:rsidP="00A75C12">
            <w:pPr>
              <w:numPr>
                <w:ilvl w:val="0"/>
                <w:numId w:val="22"/>
              </w:numPr>
              <w:spacing w:after="0" w:line="240" w:lineRule="auto"/>
              <w:ind w:left="175" w:hanging="26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Столяр А.А. Давайте поиграем. Математические игры для детей 5 – 6 лет. – М.: Просвещение, 1991.</w:t>
            </w:r>
          </w:p>
          <w:p w:rsidR="00A75C12" w:rsidRPr="00A75C12" w:rsidRDefault="00A75C12" w:rsidP="00A75C12">
            <w:pPr>
              <w:spacing w:after="0" w:line="240" w:lineRule="auto"/>
              <w:ind w:left="-87"/>
              <w:rPr>
                <w:rFonts w:ascii="Times New Roman" w:eastAsia="Calibri" w:hAnsi="Times New Roman" w:cs="Times New Roman"/>
                <w:sz w:val="28"/>
                <w:szCs w:val="28"/>
              </w:rPr>
            </w:pPr>
          </w:p>
        </w:tc>
      </w:tr>
      <w:tr w:rsidR="00A75C12" w:rsidRPr="00A75C12" w:rsidTr="00A75C12">
        <w:trPr>
          <w:trHeight w:val="20"/>
        </w:trPr>
        <w:tc>
          <w:tcPr>
            <w:tcW w:w="3510" w:type="dxa"/>
          </w:tcPr>
          <w:p w:rsidR="00A75C12" w:rsidRPr="00A75C12" w:rsidRDefault="00A75C12" w:rsidP="00A75C12">
            <w:pPr>
              <w:spacing w:after="0" w:line="240" w:lineRule="auto"/>
              <w:ind w:left="-11" w:right="-68"/>
              <w:contextualSpacing/>
              <w:rPr>
                <w:rFonts w:ascii="Times New Roman" w:eastAsia="Calibri" w:hAnsi="Times New Roman" w:cs="Times New Roman"/>
                <w:b/>
                <w:i/>
                <w:sz w:val="28"/>
                <w:szCs w:val="28"/>
              </w:rPr>
            </w:pPr>
            <w:r w:rsidRPr="00A75C12">
              <w:rPr>
                <w:rFonts w:ascii="Times New Roman" w:eastAsia="Calibri" w:hAnsi="Times New Roman" w:cs="Times New Roman"/>
                <w:i/>
                <w:sz w:val="28"/>
                <w:szCs w:val="28"/>
              </w:rPr>
              <w:lastRenderedPageBreak/>
              <w:t>формирование целостной картины мира</w:t>
            </w:r>
          </w:p>
        </w:tc>
        <w:tc>
          <w:tcPr>
            <w:tcW w:w="3544" w:type="dxa"/>
            <w:vMerge/>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p>
        </w:tc>
        <w:tc>
          <w:tcPr>
            <w:tcW w:w="7938" w:type="dxa"/>
          </w:tcPr>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Аджи А.В. Конспекты интегрированных занятий. – Воронеж: Учитель, 2006.</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Алешина Н.В. Патриотическое воспитание дошкольников. – М.: Элизе Трэйдинг, 2004.</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Бондаренко Т.М. Комплексные занятия в подготовительной группе детского сада. – Воронеж: Учитель, 2007.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Бондаренко Т.М. Комплексные занятия в старшей группе детского сада. – Воронеж: Учитель, 2007.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Бондаренко Т.М. Комплексные занятия во второй младшей группе детского сада. – Воронеж: Учитель, 2007.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Бондаренко Т.М. Комплексные занятия в средней группе детского сада. – Воронеж: Учитель, 2009.</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Волчкова В.Н., Степанова Н.В. Конспекты занятий. Экология. – Воронеж: Учитель, 2008.</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bCs/>
                <w:sz w:val="28"/>
                <w:szCs w:val="28"/>
              </w:rPr>
              <w:t xml:space="preserve">Воронкевич О.А. Добро пожаловать в экологию. – СПб.: «Детство-Пресс», 2008. </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Вострухина Т.В., Кондрыкинская Л.А. Знакомим с окружающим миром детей 3-5 лет. – М.: ТЦ СФЕРА, 2015.</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Дыбина О.В. Что было до…. – М.: ТЦ Сфера, 2015.</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Карпухина Н.А. Конспекты занятий во второй младшей группе детского сада. – Воронеж: Учитель, 2007.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Кондрыкинская Л.А. С чего начинается Родина. – М.: ТЦ Сфера, 2005.</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Корнилова В.М. «Экологическое окно» в детском саду. – М.: ТЦ Сфера, 2008.</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Куцакова Л.В. Нравственно-трудовое воспитание ребёнка-дошкольника. – М.: Владос, 2004.</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Михайлова З.А., Бабаева Т.И. Образовательная область «Познание». Методический комплект программы «Детство». –  СПб: ДЕТСТВО-ПРЕСС, 2012.</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Мулько И.Ф. Развитие представлений о человеке в истории и культуре. – М.: ТЦ Сфера, 2007.</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Пешкова Н.В. Берегите родную природу! – Липецк, 2013. </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Соколова А.А. Экологическая тропа детского сада. –  СПб: ДЕТСТВО-ПРЕСС, 2014.</w:t>
            </w:r>
          </w:p>
          <w:p w:rsidR="00A75C12" w:rsidRPr="00A75C12" w:rsidRDefault="00A75C12" w:rsidP="00A75C12">
            <w:pPr>
              <w:numPr>
                <w:ilvl w:val="0"/>
                <w:numId w:val="24"/>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Страунинг А.М. Задачи вокруг нас. Учебно-методическое пособие. – Обнинск, 2000.</w:t>
            </w:r>
          </w:p>
          <w:p w:rsidR="00A75C12" w:rsidRPr="00A75C12" w:rsidRDefault="00A75C12" w:rsidP="00A75C12">
            <w:pPr>
              <w:numPr>
                <w:ilvl w:val="0"/>
                <w:numId w:val="24"/>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Страунинг А.М. Чудеса в природе открываем сами. – Обнинск, 2001.</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Сухаревская Е.Ю. Занимательное естествознание. – Ростов н/Д.: «Учитель», 2003.</w:t>
            </w:r>
          </w:p>
        </w:tc>
      </w:tr>
      <w:tr w:rsidR="00A75C12" w:rsidRPr="00A75C12" w:rsidTr="00A75C12">
        <w:trPr>
          <w:trHeight w:val="20"/>
        </w:trPr>
        <w:tc>
          <w:tcPr>
            <w:tcW w:w="3510" w:type="dxa"/>
          </w:tcPr>
          <w:p w:rsidR="00A75C12" w:rsidRPr="00A75C12" w:rsidRDefault="00A75C12" w:rsidP="00A75C12">
            <w:pPr>
              <w:spacing w:after="0" w:line="240" w:lineRule="auto"/>
              <w:ind w:left="-11" w:right="-68"/>
              <w:contextualSpacing/>
              <w:rPr>
                <w:rFonts w:ascii="Times New Roman" w:eastAsia="Calibri" w:hAnsi="Times New Roman" w:cs="Times New Roman"/>
                <w:b/>
                <w:i/>
                <w:sz w:val="28"/>
                <w:szCs w:val="28"/>
              </w:rPr>
            </w:pPr>
            <w:r w:rsidRPr="00A75C12">
              <w:rPr>
                <w:rFonts w:ascii="Times New Roman" w:eastAsia="Calibri" w:hAnsi="Times New Roman" w:cs="Times New Roman"/>
                <w:i/>
                <w:sz w:val="28"/>
                <w:szCs w:val="28"/>
              </w:rPr>
              <w:lastRenderedPageBreak/>
              <w:t>познавательно-исследовательская деятельность</w:t>
            </w:r>
          </w:p>
        </w:tc>
        <w:tc>
          <w:tcPr>
            <w:tcW w:w="3544" w:type="dxa"/>
            <w:vMerge/>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p>
        </w:tc>
        <w:tc>
          <w:tcPr>
            <w:tcW w:w="7938" w:type="dxa"/>
          </w:tcPr>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Дыбина О.В.,  Рахманова Н.П.,  Щетинина В.В. Неизведанное рядом. – М.: ТЦ СФЕРА, 2015.</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Нищева Н.В. Организация опытно-экспериментальной работы в ДОУ. –  СПб: ДЕТСТВО-ПРЕСС, 2013.</w:t>
            </w:r>
          </w:p>
        </w:tc>
      </w:tr>
      <w:tr w:rsidR="00A75C12" w:rsidRPr="00A75C12" w:rsidTr="00A75C12">
        <w:trPr>
          <w:trHeight w:val="20"/>
        </w:trPr>
        <w:tc>
          <w:tcPr>
            <w:tcW w:w="3510" w:type="dxa"/>
          </w:tcPr>
          <w:p w:rsidR="00A75C12" w:rsidRPr="00A75C12" w:rsidRDefault="00A75C12" w:rsidP="00A75C12">
            <w:pPr>
              <w:spacing w:after="0" w:line="240" w:lineRule="auto"/>
              <w:rPr>
                <w:rFonts w:ascii="Times New Roman" w:eastAsia="Times New Roman" w:hAnsi="Times New Roman" w:cs="Times New Roman"/>
                <w:i/>
                <w:color w:val="000000"/>
                <w:sz w:val="28"/>
                <w:szCs w:val="28"/>
                <w:lang w:eastAsia="ru-RU"/>
              </w:rPr>
            </w:pPr>
            <w:r w:rsidRPr="00A75C12">
              <w:rPr>
                <w:rFonts w:ascii="Times New Roman" w:eastAsia="Times New Roman" w:hAnsi="Times New Roman" w:cs="Times New Roman"/>
                <w:i/>
                <w:color w:val="000000"/>
                <w:sz w:val="28"/>
                <w:szCs w:val="28"/>
                <w:lang w:eastAsia="ru-RU"/>
              </w:rPr>
              <w:t xml:space="preserve">работа по краеведению, </w:t>
            </w:r>
          </w:p>
          <w:p w:rsidR="00A75C12" w:rsidRPr="00A75C12" w:rsidRDefault="00A75C12" w:rsidP="00A75C12">
            <w:pPr>
              <w:spacing w:after="0" w:line="240" w:lineRule="auto"/>
              <w:ind w:left="-11" w:right="-68"/>
              <w:contextualSpacing/>
              <w:rPr>
                <w:rFonts w:ascii="Times New Roman" w:eastAsia="Calibri" w:hAnsi="Times New Roman" w:cs="Times New Roman"/>
                <w:i/>
                <w:sz w:val="28"/>
                <w:szCs w:val="28"/>
              </w:rPr>
            </w:pPr>
            <w:r w:rsidRPr="00A75C12">
              <w:rPr>
                <w:rFonts w:ascii="Times New Roman" w:eastAsia="Calibri" w:hAnsi="Times New Roman" w:cs="Times New Roman"/>
                <w:i/>
                <w:color w:val="000000"/>
                <w:sz w:val="28"/>
                <w:szCs w:val="28"/>
              </w:rPr>
              <w:t xml:space="preserve">приобщению дошкольников к культурному наследию </w:t>
            </w:r>
            <w:r w:rsidRPr="00A75C12">
              <w:rPr>
                <w:rFonts w:ascii="Times New Roman" w:eastAsia="Calibri" w:hAnsi="Times New Roman" w:cs="Times New Roman"/>
                <w:i/>
                <w:color w:val="000000"/>
                <w:sz w:val="28"/>
                <w:szCs w:val="28"/>
              </w:rPr>
              <w:lastRenderedPageBreak/>
              <w:t>русского народа</w:t>
            </w:r>
          </w:p>
        </w:tc>
        <w:tc>
          <w:tcPr>
            <w:tcW w:w="3544" w:type="dxa"/>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lastRenderedPageBreak/>
              <w:t xml:space="preserve">Князева О.Л., Маханева М.Д. Приобщение детей к истокам русской народной </w:t>
            </w:r>
            <w:r w:rsidRPr="00A75C12">
              <w:rPr>
                <w:rFonts w:ascii="Times New Roman" w:eastAsia="Calibri" w:hAnsi="Times New Roman" w:cs="Times New Roman"/>
                <w:bCs/>
                <w:iCs/>
                <w:sz w:val="28"/>
                <w:szCs w:val="28"/>
              </w:rPr>
              <w:lastRenderedPageBreak/>
              <w:t>культуры. – СПб.: Детство-Пресс, 1998.</w:t>
            </w:r>
          </w:p>
        </w:tc>
        <w:tc>
          <w:tcPr>
            <w:tcW w:w="7938" w:type="dxa"/>
          </w:tcPr>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lastRenderedPageBreak/>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w:t>
            </w:r>
            <w:r w:rsidRPr="00A75C12">
              <w:rPr>
                <w:rFonts w:ascii="Times New Roman" w:eastAsia="Calibri" w:hAnsi="Times New Roman" w:cs="Times New Roman"/>
                <w:bCs/>
                <w:iCs/>
                <w:sz w:val="28"/>
                <w:szCs w:val="28"/>
              </w:rPr>
              <w:lastRenderedPageBreak/>
              <w:t>Пресс», 2012.</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Березин А.Д. Земля наша Липецкая. – Воронеж, 1974.</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Дюкарева Ю.В. Липецк. – Москва, издательство «Планета», 1989.</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Есипова З.И. Путеводитель по Липецкому краю. – Липецк, 2003.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Картушина М.Ю. Русские народные праздники в детском саду. –М.: ТЦ «Сфера», 2006.</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Князева О.Л. Как жили люди на Руси. – СПб.: «Детство-Пресс», 1998.</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Лаврова Л.Н., Чеботарёва И.В. Проектная деятельность с дошкольниками по краеведению. – Липецк: ЛИРО, 2013.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Матова В.Н. Краеведение в детском саду. – СПб.: «Детство-Пресс», 2014.</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Медведев В.А. Знаете ли вы свой край? – Воронеж, 1982.</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Орлова Л.В. Хохломская роспись: основы народного и декоративно-прикладного искусства. – М.: «Мозаика-Синтез», 1998.</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Пешкова Н.В. Берегите родную природу! – Тамбов: «Издательский дом «Мичуринск», 2013.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Соколова Л.В., Некрылова А.Ф. Воспитание ребёнка в русских традициях. – М.: Айрис-пресс, 2003.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Шальнев Б.М., Шахов В.В. Липецкая энциклопедия. – Липецк, 1999.</w:t>
            </w:r>
          </w:p>
          <w:p w:rsidR="00A75C12" w:rsidRPr="00A75C12" w:rsidRDefault="00A75C12" w:rsidP="00A75C12">
            <w:pPr>
              <w:numPr>
                <w:ilvl w:val="0"/>
                <w:numId w:val="23"/>
              </w:numPr>
              <w:spacing w:after="0" w:line="240" w:lineRule="auto"/>
              <w:ind w:left="175" w:right="-108" w:hanging="262"/>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Шахов В.В. Сказание о земле Липецкой. – Липецк, 2003.</w:t>
            </w:r>
          </w:p>
        </w:tc>
      </w:tr>
    </w:tbl>
    <w:p w:rsidR="00A75C12" w:rsidRPr="00A75C12" w:rsidRDefault="00A75C12" w:rsidP="00A75C12">
      <w:pPr>
        <w:tabs>
          <w:tab w:val="left" w:pos="-4678"/>
        </w:tabs>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lastRenderedPageBreak/>
        <w:t>Перечень наглядно-демонстрационного материала</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Картины из серии «Явления природы»</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Снегопад, Гроза, Радуга, Лесной пожар, Дождь, Ветер.</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Серия картин «Времена года»</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Зима в лесу, Ранняя весна, Весной в поле, Ледоход.</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Серия «Дикие животные»</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Ежи, Волки, Лисица, Зайцы, Бурые медведи, Белки.</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 xml:space="preserve">Картины «Из жизни диких животных» </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Заяц в осеннем лесу, Зайцы в зимнем лесу,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Помощь зимующим птицам.</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Картины «Из жизни домашних животных»</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Собака со щенками, Кошка во дворе, Кошка в доме, Корова с телёнком, Утки и гуси, Куры, Лошадь с жеребёнком, Кролики, Коза с козлятами</w:t>
      </w:r>
      <w:r w:rsidRPr="00A75C12">
        <w:rPr>
          <w:rFonts w:ascii="Times New Roman" w:eastAsia="Calibri" w:hAnsi="Times New Roman" w:cs="Times New Roman"/>
          <w:i/>
          <w:sz w:val="28"/>
          <w:szCs w:val="28"/>
        </w:rPr>
        <w:t xml:space="preserve">, </w:t>
      </w:r>
      <w:r w:rsidRPr="00A75C12">
        <w:rPr>
          <w:rFonts w:ascii="Times New Roman" w:eastAsia="Calibri" w:hAnsi="Times New Roman" w:cs="Times New Roman"/>
          <w:sz w:val="28"/>
          <w:szCs w:val="28"/>
        </w:rPr>
        <w:t>Кошка с котятами</w:t>
      </w:r>
      <w:r w:rsidRPr="00A75C12">
        <w:rPr>
          <w:rFonts w:ascii="Times New Roman" w:eastAsia="Calibri" w:hAnsi="Times New Roman" w:cs="Times New Roman"/>
          <w:i/>
          <w:sz w:val="28"/>
          <w:szCs w:val="28"/>
        </w:rPr>
        <w:t xml:space="preserve">, </w:t>
      </w:r>
      <w:r w:rsidRPr="00A75C12">
        <w:rPr>
          <w:rFonts w:ascii="Times New Roman" w:eastAsia="Calibri" w:hAnsi="Times New Roman" w:cs="Times New Roman"/>
          <w:sz w:val="28"/>
          <w:szCs w:val="28"/>
        </w:rPr>
        <w:t>Кролики.</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Картины «Птицы»</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Наши зимующие птицы, Сороки (сорока), Вороны, Кукушка, Воробьи, Голуби, Сова.</w:t>
      </w:r>
    </w:p>
    <w:p w:rsidR="00A75C12" w:rsidRPr="00A75C12" w:rsidRDefault="00A75C12" w:rsidP="00A75C12">
      <w:pPr>
        <w:tabs>
          <w:tab w:val="left" w:pos="-4678"/>
        </w:tabs>
        <w:spacing w:after="0" w:line="240" w:lineRule="auto"/>
        <w:ind w:firstLine="709"/>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Детские энциклопедии</w:t>
      </w:r>
    </w:p>
    <w:p w:rsidR="00A75C12" w:rsidRPr="00A75C12" w:rsidRDefault="00A75C12" w:rsidP="00A75C12">
      <w:pPr>
        <w:numPr>
          <w:ilvl w:val="0"/>
          <w:numId w:val="40"/>
        </w:numPr>
        <w:tabs>
          <w:tab w:val="left" w:pos="-4678"/>
        </w:tabs>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Большая энциклопедия школьника</w:t>
      </w:r>
    </w:p>
    <w:p w:rsidR="00A75C12" w:rsidRPr="00A75C12" w:rsidRDefault="00A75C12" w:rsidP="00A75C12">
      <w:pPr>
        <w:numPr>
          <w:ilvl w:val="0"/>
          <w:numId w:val="40"/>
        </w:numPr>
        <w:tabs>
          <w:tab w:val="left" w:pos="-4678"/>
        </w:tabs>
        <w:spacing w:after="0" w:line="240" w:lineRule="auto"/>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Почемучка </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p>
    <w:p w:rsidR="000D4D77" w:rsidRDefault="000D4D77"/>
    <w:p w:rsidR="00A75C12" w:rsidRDefault="00A75C12"/>
    <w:p w:rsidR="00A75C12" w:rsidRDefault="00A75C12"/>
    <w:p w:rsidR="00A75C12" w:rsidRDefault="00A75C12"/>
    <w:p w:rsidR="00A75C12" w:rsidRDefault="00A75C12"/>
    <w:p w:rsidR="00A75C12" w:rsidRDefault="00A75C12"/>
    <w:p w:rsidR="00A75C12" w:rsidRDefault="00A75C12"/>
    <w:p w:rsidR="00A75C12" w:rsidRDefault="00A75C12"/>
    <w:p w:rsidR="00A75C12" w:rsidRDefault="00A75C12"/>
    <w:p w:rsidR="00A75C12" w:rsidRDefault="00A75C12"/>
    <w:p w:rsidR="00A75C12" w:rsidRDefault="00A75C12"/>
    <w:p w:rsidR="00CB0C4D" w:rsidRDefault="00CB0C4D"/>
    <w:p w:rsidR="00A75C12" w:rsidRDefault="00A75C12"/>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lastRenderedPageBreak/>
        <w:t>ПЕРСПЕКТИВНО-ТЕМАТИЧЕСКОЕ ПЛАНИРОВАНИЕ РЕГЛАМЕНТИРОВАННОЙ ОБРАЗОВАТЕЛЬНОЙ ДЕЯТЕЛЬНОСТИ</w:t>
      </w:r>
      <w:r w:rsidR="009C23AD">
        <w:rPr>
          <w:rFonts w:ascii="Times New Roman" w:eastAsia="Calibri" w:hAnsi="Times New Roman" w:cs="Times New Roman"/>
          <w:b/>
          <w:sz w:val="28"/>
          <w:szCs w:val="28"/>
        </w:rPr>
        <w:t xml:space="preserve">  «РАЗВИТИЕ РЕЧИ».</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8806"/>
        <w:gridCol w:w="3686"/>
      </w:tblGrid>
      <w:tr w:rsidR="00A75C12" w:rsidRPr="00A75C12" w:rsidTr="00A75C12">
        <w:tc>
          <w:tcPr>
            <w:tcW w:w="2748"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Тема</w:t>
            </w:r>
          </w:p>
        </w:tc>
        <w:tc>
          <w:tcPr>
            <w:tcW w:w="8806"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Цели</w:t>
            </w:r>
          </w:p>
        </w:tc>
        <w:tc>
          <w:tcPr>
            <w:tcW w:w="3686"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Источник методической литературы</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Сентябрь</w:t>
            </w:r>
          </w:p>
        </w:tc>
      </w:tr>
      <w:tr w:rsidR="00A75C12" w:rsidRPr="00A75C12" w:rsidTr="00A75C12">
        <w:trPr>
          <w:trHeight w:val="1160"/>
        </w:trPr>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«Беседа на тему «Надо ли учиться говорить? Звук и буква с, сь»»</w:t>
            </w: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помочь детям понять, чем они будут заниматься по развитию речи; объяснить детям артикуляцию звука с, упражнять в правильном, отчётливом произнесении звука (в словах и фразовой речи) </w:t>
            </w:r>
          </w:p>
          <w:p w:rsidR="00A75C12" w:rsidRPr="00A75C12" w:rsidRDefault="00A75C12" w:rsidP="00A75C12">
            <w:pPr>
              <w:spacing w:after="0" w:line="240" w:lineRule="auto"/>
              <w:ind w:left="175"/>
              <w:jc w:val="both"/>
              <w:rPr>
                <w:rFonts w:ascii="Times New Roman" w:eastAsia="Calibri" w:hAnsi="Times New Roman" w:cs="Times New Roman"/>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i/>
                <w:sz w:val="24"/>
                <w:szCs w:val="24"/>
              </w:rPr>
            </w:pPr>
            <w:r w:rsidRPr="00A75C12">
              <w:rPr>
                <w:rFonts w:ascii="Times New Roman" w:eastAsia="Calibri" w:hAnsi="Times New Roman" w:cs="Times New Roman"/>
                <w:sz w:val="24"/>
                <w:szCs w:val="24"/>
              </w:rPr>
              <w:t>Ушакова О.С. «Развитие речи детей 3-5 лет». – М.: ТЦ Сфера, 2015 (с. 106).</w:t>
            </w:r>
            <w:r w:rsidRPr="00A75C12">
              <w:rPr>
                <w:rFonts w:ascii="Times New Roman" w:eastAsia="Times New Roman" w:hAnsi="Times New Roman" w:cs="Times New Roman"/>
                <w:sz w:val="24"/>
                <w:szCs w:val="24"/>
                <w:lang w:eastAsia="ru-RU"/>
              </w:rPr>
              <w:t>Гербова, с.27-29</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rPr>
          <w:trHeight w:val="979"/>
        </w:trPr>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«Обучение рассказыванию «Наша неваляшка»»</w:t>
            </w:r>
          </w:p>
        </w:tc>
        <w:tc>
          <w:tcPr>
            <w:tcW w:w="8806"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учить детей, следуя плану рассматривания игрушки, рассказывать о ней при минимальной помощи педагога. </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Times New Roman" w:hAnsi="Times New Roman" w:cs="Times New Roman"/>
                <w:sz w:val="24"/>
                <w:szCs w:val="24"/>
                <w:lang w:eastAsia="ru-RU"/>
              </w:rPr>
              <w:t xml:space="preserve">Гербова </w:t>
            </w:r>
            <w:r w:rsidRPr="00A75C12">
              <w:rPr>
                <w:rFonts w:ascii="Times New Roman" w:eastAsia="Calibri" w:hAnsi="Times New Roman" w:cs="Times New Roman"/>
                <w:sz w:val="24"/>
                <w:szCs w:val="24"/>
              </w:rPr>
              <w:t>«Развитие речи детей 3-5 лет». – М.: ТЦ Сфера, 2015 (с. 29).</w:t>
            </w:r>
          </w:p>
        </w:tc>
      </w:tr>
      <w:tr w:rsidR="00A75C12" w:rsidRPr="00A75C12" w:rsidTr="00A75C12">
        <w:tc>
          <w:tcPr>
            <w:tcW w:w="2748"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r w:rsidRPr="00A75C12">
              <w:rPr>
                <w:rFonts w:ascii="Times New Roman" w:eastAsia="Times New Roman" w:hAnsi="Times New Roman" w:cs="Times New Roman"/>
                <w:color w:val="000000"/>
                <w:spacing w:val="-2"/>
                <w:sz w:val="24"/>
                <w:szCs w:val="24"/>
                <w:lang w:eastAsia="ru-RU"/>
              </w:rPr>
              <w:t>Тема: «Чтение стихотворения И. Бунина «Листопад» Составление рассказа о кукле»</w:t>
            </w:r>
          </w:p>
        </w:tc>
        <w:tc>
          <w:tcPr>
            <w:tcW w:w="8806"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r w:rsidRPr="00A75C12">
              <w:rPr>
                <w:rFonts w:ascii="Times New Roman" w:eastAsia="Times New Roman" w:hAnsi="Times New Roman" w:cs="Times New Roman"/>
                <w:color w:val="000000"/>
                <w:spacing w:val="-2"/>
                <w:sz w:val="24"/>
                <w:szCs w:val="24"/>
                <w:lang w:eastAsia="ru-RU"/>
              </w:rPr>
              <w:t>Пр. сод.: продолжать учить детей составлять рассказы об игрушке. Познакомить со стихотворением о ранней осени, приобщая к поэзии и развивая поэтический слух.(Гербова, с.30)</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 xml:space="preserve">Гербова </w:t>
            </w:r>
            <w:r w:rsidRPr="00A75C12">
              <w:rPr>
                <w:rFonts w:ascii="Times New Roman" w:eastAsia="Calibri" w:hAnsi="Times New Roman" w:cs="Times New Roman"/>
                <w:sz w:val="24"/>
                <w:szCs w:val="24"/>
              </w:rPr>
              <w:t>«Развитие речи детей 3-5 лет». – М.: ТЦ Сфера, 2015 (с. 30).</w:t>
            </w:r>
          </w:p>
        </w:tc>
      </w:tr>
      <w:tr w:rsidR="00A75C12" w:rsidRPr="00A75C12" w:rsidTr="00A75C12">
        <w:trPr>
          <w:trHeight w:val="1140"/>
        </w:trPr>
        <w:tc>
          <w:tcPr>
            <w:tcW w:w="2748"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r w:rsidRPr="00A75C12">
              <w:rPr>
                <w:rFonts w:ascii="Times New Roman" w:eastAsia="Times New Roman" w:hAnsi="Times New Roman" w:cs="Times New Roman"/>
                <w:color w:val="000000"/>
                <w:spacing w:val="-2"/>
                <w:sz w:val="24"/>
                <w:szCs w:val="24"/>
                <w:lang w:eastAsia="ru-RU"/>
              </w:rPr>
              <w:t>Тема: «Рассказывание русской народной сказки «Лисичка со скалочкой»»</w:t>
            </w: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sz w:val="28"/>
                <w:szCs w:val="28"/>
              </w:rPr>
            </w:pPr>
            <w:r w:rsidRPr="00A75C12">
              <w:rPr>
                <w:rFonts w:ascii="Times New Roman" w:eastAsia="Times New Roman" w:hAnsi="Times New Roman" w:cs="Times New Roman"/>
                <w:color w:val="000000"/>
                <w:spacing w:val="-2"/>
                <w:sz w:val="24"/>
                <w:szCs w:val="24"/>
                <w:lang w:eastAsia="ru-RU"/>
              </w:rPr>
              <w:t>Пр. сод.: воспитывать эмоционально-образное восприятие содержания сказки; учить понимать и оценивать характер и поступки героев; подвести к пониманию жанровых особенностей сказки.</w:t>
            </w: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«Ознакомление дошкольников с литературой и развитие речи». – М.: ТЦ Сфера, 2015 (с. 35).</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Октябрь</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Тема: «Звуки з,зь. Ознакомление со сказкой К. Чуковского «Телефон»</w:t>
            </w:r>
            <w:r w:rsidRPr="00A75C12">
              <w:rPr>
                <w:rFonts w:ascii="Times New Roman" w:eastAsia="Times New Roman" w:hAnsi="Times New Roman" w:cs="Times New Roman"/>
                <w:sz w:val="24"/>
                <w:szCs w:val="24"/>
                <w:lang w:eastAsia="ru-RU"/>
              </w:rPr>
              <w:br/>
            </w: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упражнять детей в произношении изолированного звука з (в словах, слогах); учить произносить звук з твёрдо и мягко; различать слова со звуками з, зь; порадовать детей чтением сказки. Поупражнять в инсценировании отрывков из произведения. </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Гербова «Развитие речи детей 3-5 лет». – М.: ТЦ Сфера, 2015 (с. 31).</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«Ознакомление с малыми фольклорными формами»</w:t>
            </w:r>
          </w:p>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p>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Calibri" w:hAnsi="Times New Roman" w:cs="Times New Roman"/>
                <w:sz w:val="28"/>
                <w:szCs w:val="28"/>
              </w:rPr>
            </w:pPr>
          </w:p>
        </w:tc>
        <w:tc>
          <w:tcPr>
            <w:tcW w:w="8806"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учить отгадывать загадки, построенные на описании и сравнении; формировать представления о жанре загадки; познакомить со скороговорками, их назначением. Учить чётко произносить их. Придумывать небольшие истории по их сюжету; объяснить назначение и особенности колыбельной; помочь заучить текст колыбельной. </w:t>
            </w: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60).</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r w:rsidRPr="00A75C12">
              <w:rPr>
                <w:rFonts w:ascii="Times New Roman" w:eastAsia="Times New Roman" w:hAnsi="Times New Roman" w:cs="Times New Roman"/>
                <w:color w:val="000000"/>
                <w:spacing w:val="-2"/>
                <w:sz w:val="24"/>
                <w:szCs w:val="24"/>
                <w:lang w:eastAsia="ru-RU"/>
              </w:rPr>
              <w:t>Тема: «Составление рассказов – описаний игрушек»</w:t>
            </w:r>
          </w:p>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Calibri" w:hAnsi="Times New Roman" w:cs="Times New Roman"/>
                <w:sz w:val="28"/>
                <w:szCs w:val="28"/>
              </w:rPr>
            </w:pPr>
          </w:p>
        </w:tc>
        <w:tc>
          <w:tcPr>
            <w:tcW w:w="8806"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r w:rsidRPr="00A75C12">
              <w:rPr>
                <w:rFonts w:ascii="Times New Roman" w:eastAsia="Times New Roman" w:hAnsi="Times New Roman" w:cs="Times New Roman"/>
                <w:color w:val="000000"/>
                <w:spacing w:val="-2"/>
                <w:sz w:val="24"/>
                <w:szCs w:val="24"/>
                <w:lang w:eastAsia="ru-RU"/>
              </w:rPr>
              <w:lastRenderedPageBreak/>
              <w:t xml:space="preserve">Пр. сод.: приобщать детей к восприятию поэтической речи. Продолжать учить рассказывать об игрушке по определённому плану (по подражанию педагогу.  </w:t>
            </w: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Гербова «Развитие речи детей 3-5 лет». – М.: ТЦ Сфера, 2015 (с. 34).</w:t>
            </w:r>
          </w:p>
        </w:tc>
      </w:tr>
      <w:tr w:rsidR="00A75C12" w:rsidRPr="00A75C12" w:rsidTr="00A75C12">
        <w:tc>
          <w:tcPr>
            <w:tcW w:w="2748"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2"/>
                <w:sz w:val="24"/>
                <w:szCs w:val="24"/>
                <w:lang w:eastAsia="ru-RU"/>
              </w:rPr>
            </w:pPr>
            <w:r w:rsidRPr="00A75C12">
              <w:rPr>
                <w:rFonts w:ascii="Times New Roman" w:eastAsia="Times New Roman" w:hAnsi="Times New Roman" w:cs="Times New Roman"/>
                <w:color w:val="000000"/>
                <w:spacing w:val="-2"/>
                <w:sz w:val="24"/>
                <w:szCs w:val="24"/>
                <w:lang w:eastAsia="ru-RU"/>
              </w:rPr>
              <w:lastRenderedPageBreak/>
              <w:t>Тема: «Знакомство с  рассказом  Е. Чарушина «Про зайчат»»</w:t>
            </w:r>
          </w:p>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Calibri" w:hAnsi="Times New Roman" w:cs="Times New Roman"/>
                <w:sz w:val="28"/>
                <w:szCs w:val="28"/>
              </w:rPr>
            </w:pPr>
          </w:p>
        </w:tc>
        <w:tc>
          <w:tcPr>
            <w:tcW w:w="8806" w:type="dxa"/>
          </w:tcPr>
          <w:p w:rsidR="00A75C12" w:rsidRPr="00A75C12" w:rsidRDefault="00A75C12" w:rsidP="00A75C12">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color w:val="000000"/>
                <w:spacing w:val="4"/>
                <w:sz w:val="24"/>
                <w:szCs w:val="24"/>
                <w:lang w:eastAsia="ru-RU"/>
              </w:rPr>
            </w:pPr>
            <w:r w:rsidRPr="00A75C12">
              <w:rPr>
                <w:rFonts w:ascii="Times New Roman" w:eastAsia="Times New Roman" w:hAnsi="Times New Roman" w:cs="Times New Roman"/>
                <w:color w:val="000000"/>
                <w:spacing w:val="-2"/>
                <w:sz w:val="24"/>
                <w:szCs w:val="24"/>
                <w:lang w:eastAsia="ru-RU"/>
              </w:rPr>
              <w:t xml:space="preserve">Пр. сод.: дать представление детям о жанре рассказа; 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несёт текст. </w:t>
            </w: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62).</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Ноябрь</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«Знакомство с венгерской народной сказкой «Два жадных медвежонка»»</w:t>
            </w:r>
          </w:p>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p>
          <w:p w:rsidR="00A75C12" w:rsidRPr="00A75C12" w:rsidRDefault="00A75C12" w:rsidP="00A75C12">
            <w:pPr>
              <w:snapToGrid w:val="0"/>
              <w:spacing w:after="0" w:line="240" w:lineRule="auto"/>
              <w:ind w:right="79"/>
              <w:rPr>
                <w:rFonts w:ascii="Times New Roman" w:eastAsia="Calibri" w:hAnsi="Times New Roman" w:cs="Times New Roman"/>
                <w:sz w:val="28"/>
                <w:szCs w:val="28"/>
              </w:rPr>
            </w:pP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учить детей понимать образное содержание и идею сказки, видеть взаимосвязь между содержанием и названием произведения, понимать и формулировать тему, стимулировать желание придумывать новые детали, эпизоды к сказке; учить понимать значение пословицы, связывать её с сюжетом сказки. </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Ушакова «Знакомим дошкольников с литературой», с.66</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«Знакомство со сказкой «Три поросёнка»</w:t>
            </w:r>
          </w:p>
          <w:p w:rsidR="00A75C12" w:rsidRPr="00A75C12" w:rsidRDefault="00A75C12" w:rsidP="00A75C12">
            <w:pPr>
              <w:spacing w:after="0" w:line="240" w:lineRule="auto"/>
              <w:jc w:val="both"/>
              <w:rPr>
                <w:rFonts w:ascii="Times New Roman" w:eastAsia="Calibri" w:hAnsi="Times New Roman" w:cs="Times New Roman"/>
                <w:sz w:val="28"/>
                <w:szCs w:val="28"/>
              </w:rPr>
            </w:pP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Пр.сод.: познакомить детей с английской сказкой «Три поросёнка» (пер. С Михалкова), помочь понять её смысл и выделить слова, передающие страх и страдания ошпаренного кипятком волка. </w:t>
            </w: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35).</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rPr>
          <w:trHeight w:val="1218"/>
        </w:trPr>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«Звуковая культура речи: звук ц»</w:t>
            </w:r>
          </w:p>
          <w:p w:rsidR="00A75C12" w:rsidRPr="00A75C12" w:rsidRDefault="00A75C12" w:rsidP="00A75C12">
            <w:pPr>
              <w:snapToGrid w:val="0"/>
              <w:spacing w:after="0" w:line="240" w:lineRule="auto"/>
              <w:ind w:right="79"/>
              <w:rPr>
                <w:rFonts w:ascii="Times New Roman" w:eastAsia="Calibri" w:hAnsi="Times New Roman" w:cs="Times New Roman"/>
                <w:sz w:val="28"/>
                <w:szCs w:val="28"/>
              </w:rPr>
            </w:pP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Пр. сод.: упражнять детей в произношении звука ц (изолированного, в словах, в слогах). Совершенствовать интонационную выразительность речи. Учить различать слова, начинающиеся со звука ц, ориентируясь не на смысл слова, а на его звучание. </w:t>
            </w: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36).</w:t>
            </w:r>
          </w:p>
          <w:p w:rsidR="00A75C12" w:rsidRPr="00A75C12" w:rsidRDefault="00A75C12" w:rsidP="00A75C12">
            <w:pPr>
              <w:spacing w:after="0" w:line="240" w:lineRule="auto"/>
              <w:jc w:val="both"/>
              <w:rPr>
                <w:rFonts w:ascii="Times New Roman" w:eastAsia="Calibri" w:hAnsi="Times New Roman" w:cs="Times New Roman"/>
                <w:i/>
                <w:sz w:val="28"/>
                <w:szCs w:val="28"/>
              </w:rPr>
            </w:pP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«Рассказывание по картине «Собака со щенятами». Чтение стихов о поздней осени»</w:t>
            </w: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учить детей описывать картину в определённой последовательности, называть картинку. Приобщать детей к поэзии. </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38).</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«Составление рассказа об игрушке. Дидактическое упражнение «Что из чего»</w:t>
            </w: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 </w:t>
            </w:r>
          </w:p>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39).</w:t>
            </w:r>
          </w:p>
          <w:p w:rsidR="00A75C12" w:rsidRPr="00A75C12" w:rsidRDefault="00A75C12" w:rsidP="00A75C12">
            <w:pPr>
              <w:spacing w:after="0" w:line="240" w:lineRule="auto"/>
              <w:jc w:val="both"/>
              <w:rPr>
                <w:rFonts w:ascii="Times New Roman" w:eastAsia="Calibri" w:hAnsi="Times New Roman" w:cs="Times New Roman"/>
                <w:sz w:val="24"/>
                <w:szCs w:val="24"/>
              </w:rPr>
            </w:pP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Декабрь</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Тема: </w:t>
            </w:r>
            <w:r w:rsidRPr="00A75C12">
              <w:rPr>
                <w:rFonts w:ascii="Times New Roman" w:eastAsia="Times New Roman" w:hAnsi="Times New Roman" w:cs="Times New Roman"/>
                <w:b/>
                <w:sz w:val="24"/>
                <w:szCs w:val="24"/>
                <w:lang w:eastAsia="ru-RU"/>
              </w:rPr>
              <w:t>«</w:t>
            </w:r>
            <w:r w:rsidRPr="00A75C12">
              <w:rPr>
                <w:rFonts w:ascii="Times New Roman" w:eastAsia="Times New Roman" w:hAnsi="Times New Roman" w:cs="Times New Roman"/>
                <w:sz w:val="24"/>
                <w:szCs w:val="24"/>
                <w:lang w:eastAsia="ru-RU"/>
              </w:rPr>
              <w:t>Моделирование сказки «Про трёх снеговиков»</w:t>
            </w:r>
          </w:p>
          <w:p w:rsidR="00A75C12" w:rsidRPr="00A75C12" w:rsidRDefault="00A75C12" w:rsidP="00A75C12">
            <w:pPr>
              <w:snapToGrid w:val="0"/>
              <w:spacing w:after="0" w:line="240" w:lineRule="auto"/>
              <w:ind w:right="79"/>
              <w:rPr>
                <w:rFonts w:ascii="Times New Roman" w:eastAsia="Calibri" w:hAnsi="Times New Roman" w:cs="Times New Roman"/>
                <w:sz w:val="28"/>
                <w:szCs w:val="28"/>
              </w:rPr>
            </w:pPr>
          </w:p>
        </w:tc>
        <w:tc>
          <w:tcPr>
            <w:tcW w:w="8806" w:type="dxa"/>
          </w:tcPr>
          <w:p w:rsidR="00A75C12" w:rsidRPr="00A75C12" w:rsidRDefault="00A75C12" w:rsidP="00A75C12">
            <w:pPr>
              <w:snapToGrid w:val="0"/>
              <w:spacing w:after="0" w:line="240" w:lineRule="auto"/>
              <w:ind w:right="79"/>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Пр. сод.: учить детей внимательно слушать, отгадывать загадку по признакам и свойствам предмета, указанным в загадке; учить запоминать содержание сказки, пересказывать, сочинять свою концовку, моделировать сказку, используя игровизор, дифференцировать звуки с, ш. </w:t>
            </w:r>
          </w:p>
        </w:tc>
        <w:tc>
          <w:tcPr>
            <w:tcW w:w="368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Аджи «Конспекты интегрированных занятий в средней группе д/с», с.79</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rPr>
          <w:trHeight w:val="1043"/>
        </w:trPr>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lastRenderedPageBreak/>
              <w:t>Тема: «Знакомство со сказкой «Лисичка-сестричка и серый волк»</w:t>
            </w: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Пр. сод.: познакомить детей с русской народной сказкой «Лисичка-сестричка и волк» (обр. М. Буланова), помочь оценить поступки героев, драматизировать отрывок из произведения.</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134).</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«Звуковая культура речи: звук ш»</w:t>
            </w:r>
          </w:p>
          <w:p w:rsidR="00A75C12" w:rsidRPr="00A75C12" w:rsidRDefault="00A75C12" w:rsidP="00A75C12">
            <w:pPr>
              <w:snapToGrid w:val="0"/>
              <w:spacing w:after="0" w:line="240" w:lineRule="auto"/>
              <w:ind w:right="79"/>
              <w:rPr>
                <w:rFonts w:ascii="Times New Roman" w:eastAsia="Calibri" w:hAnsi="Times New Roman" w:cs="Times New Roman"/>
                <w:sz w:val="28"/>
                <w:szCs w:val="28"/>
              </w:rPr>
            </w:pP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Пр. сод.: показать детям артикуляцию звука ш, учить чётко произносить звук (изолированно, в слогах, в словах); различать слова со звуком ш.</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4"/>
                <w:szCs w:val="24"/>
              </w:rPr>
              <w:t>Гербова «Развитие речи детей 3-5 лет». – М.: ТЦ Сфера, 2015 (с. 37).</w:t>
            </w: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«Составление описательного рассказа по картине «Зимние забавы»</w:t>
            </w:r>
          </w:p>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p>
          <w:p w:rsidR="00A75C12" w:rsidRPr="00A75C12" w:rsidRDefault="00A75C12" w:rsidP="00A75C12">
            <w:pPr>
              <w:spacing w:after="0" w:line="240" w:lineRule="auto"/>
              <w:jc w:val="both"/>
              <w:rPr>
                <w:rFonts w:ascii="Times New Roman" w:eastAsia="Calibri" w:hAnsi="Times New Roman" w:cs="Times New Roman"/>
                <w:sz w:val="28"/>
                <w:szCs w:val="28"/>
              </w:rPr>
            </w:pP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Пр. сод.: учить детей составлять рассказы-миниатюры из 3-4 предложений по представлению; упражнять детей в диалогической речи; учить детей отгадывать загадки о зиме, подбирать сравнительные обороты к отгадке, развивать чувство ритма, умение двигаться в такт стихотворным строчкам; развивать творческое воображение; воспитывать любовь к родной природе, к русской зиме, к животным и птицам родного края. </w:t>
            </w:r>
          </w:p>
        </w:tc>
        <w:tc>
          <w:tcPr>
            <w:tcW w:w="3686"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Times New Roman" w:hAnsi="Times New Roman" w:cs="Times New Roman"/>
                <w:sz w:val="24"/>
                <w:szCs w:val="24"/>
                <w:lang w:eastAsia="ru-RU"/>
              </w:rPr>
              <w:t>Аджи «Конспекты интегрированных занятий в средней группе д/с», с.71</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Январь</w:t>
            </w: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«Знакомство с русской народной сказкой «Зимовье»</w:t>
            </w:r>
          </w:p>
          <w:p w:rsidR="00A75C12" w:rsidRPr="00A75C12" w:rsidRDefault="00A75C12" w:rsidP="00A75C12">
            <w:pPr>
              <w:spacing w:after="0" w:line="240" w:lineRule="auto"/>
              <w:rPr>
                <w:rFonts w:ascii="Times New Roman" w:eastAsia="Times New Roman" w:hAnsi="Times New Roman" w:cs="Times New Roman"/>
                <w:sz w:val="24"/>
                <w:szCs w:val="24"/>
                <w:lang w:eastAsia="ru-RU"/>
              </w:rPr>
            </w:pPr>
          </w:p>
          <w:p w:rsidR="00A75C12" w:rsidRPr="00A75C12" w:rsidRDefault="00A75C12" w:rsidP="00A75C12">
            <w:pPr>
              <w:spacing w:after="0" w:line="240" w:lineRule="auto"/>
              <w:rPr>
                <w:rFonts w:ascii="Times New Roman" w:eastAsia="Times New Roman" w:hAnsi="Times New Roman" w:cs="Times New Roman"/>
                <w:sz w:val="24"/>
                <w:szCs w:val="24"/>
                <w:lang w:eastAsia="ru-RU"/>
              </w:rPr>
            </w:pPr>
          </w:p>
          <w:p w:rsidR="00A75C12" w:rsidRPr="00A75C12" w:rsidRDefault="00A75C12" w:rsidP="00A75C12">
            <w:pPr>
              <w:spacing w:after="0" w:line="240" w:lineRule="auto"/>
              <w:rPr>
                <w:rFonts w:ascii="Times New Roman" w:eastAsia="Calibri" w:hAnsi="Times New Roman" w:cs="Times New Roman"/>
                <w:sz w:val="28"/>
                <w:szCs w:val="28"/>
              </w:rPr>
            </w:pPr>
          </w:p>
        </w:tc>
        <w:tc>
          <w:tcPr>
            <w:tcW w:w="8806"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Пр.сод.: помочь детям вспомнить известные им русские народные сказки. Познакомить со сказкой «Зимовье».</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Ушакова «Знакомим дошкольников с литературой», с.74</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Тема: «Звуковая культура речи – звук ж» </w:t>
            </w:r>
          </w:p>
          <w:p w:rsidR="00A75C12" w:rsidRPr="00A75C12" w:rsidRDefault="00A75C12" w:rsidP="00A75C12">
            <w:pPr>
              <w:spacing w:after="0" w:line="240" w:lineRule="auto"/>
              <w:rPr>
                <w:rFonts w:ascii="Times New Roman" w:eastAsia="Calibri" w:hAnsi="Times New Roman" w:cs="Times New Roman"/>
                <w:sz w:val="28"/>
                <w:szCs w:val="28"/>
              </w:rPr>
            </w:pPr>
          </w:p>
        </w:tc>
        <w:tc>
          <w:tcPr>
            <w:tcW w:w="8806"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Пр. сод.: упражнять детей в правильном и чётком произнесении звука ж (изолированного, в звукоподражательных словах); в умении определять слова со звуком ж.</w:t>
            </w:r>
          </w:p>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4"/>
                <w:szCs w:val="24"/>
              </w:rPr>
              <w:t>Гербова «Развитие речи детей 3-5 лет». – М.: ТЦ Сфера, 2015 (с. 38).</w:t>
            </w: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«Ознакомление с малыми фольклорными формами»</w:t>
            </w:r>
          </w:p>
          <w:p w:rsidR="00A75C12" w:rsidRPr="00A75C12" w:rsidRDefault="00A75C12" w:rsidP="00A75C12">
            <w:pPr>
              <w:spacing w:after="0" w:line="240" w:lineRule="auto"/>
              <w:jc w:val="both"/>
              <w:rPr>
                <w:rFonts w:ascii="Times New Roman" w:eastAsia="Calibri" w:hAnsi="Times New Roman" w:cs="Times New Roman"/>
                <w:sz w:val="28"/>
                <w:szCs w:val="28"/>
              </w:rPr>
            </w:pP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Пр. сод.: учить детей понимать содержание и значение пословицы, связывать её значение с содержанием короткого рассказа; учить произносить чистоговорки, скороговорки; повторить с детьми знакомые им считалки; помочь заучить текст народной игры «Панас» </w:t>
            </w: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«Ознакомление дошкольников с литературой и развитие речи». – М.: ТЦ Сфера, 2015 (с. 70).</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Февраль</w:t>
            </w: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«Рассказывание по картине «Таня не боится мороза»</w:t>
            </w:r>
          </w:p>
          <w:p w:rsidR="00A75C12" w:rsidRPr="00A75C12" w:rsidRDefault="00A75C12" w:rsidP="00A75C12">
            <w:pPr>
              <w:spacing w:after="0" w:line="240" w:lineRule="auto"/>
              <w:rPr>
                <w:rFonts w:ascii="Times New Roman" w:eastAsia="Calibri" w:hAnsi="Times New Roman" w:cs="Times New Roman"/>
                <w:sz w:val="28"/>
                <w:szCs w:val="28"/>
              </w:rPr>
            </w:pPr>
          </w:p>
        </w:tc>
        <w:tc>
          <w:tcPr>
            <w:tcW w:w="8806"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Цель: учить детей составлять небольшой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 воспитывать любовь к времени года – зима.</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149).</w:t>
            </w:r>
          </w:p>
          <w:p w:rsidR="00A75C12" w:rsidRPr="00A75C12" w:rsidRDefault="00A75C12" w:rsidP="00A75C12">
            <w:pPr>
              <w:spacing w:after="0" w:line="240" w:lineRule="auto"/>
              <w:rPr>
                <w:rFonts w:ascii="Times New Roman" w:eastAsia="Calibri" w:hAnsi="Times New Roman" w:cs="Times New Roman"/>
                <w:sz w:val="24"/>
                <w:szCs w:val="24"/>
              </w:rPr>
            </w:pPr>
          </w:p>
          <w:p w:rsidR="00A75C12" w:rsidRPr="00A75C12" w:rsidRDefault="00A75C12" w:rsidP="00A75C12">
            <w:pPr>
              <w:spacing w:after="0" w:line="240" w:lineRule="auto"/>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«Зимние развлечения»</w:t>
            </w:r>
          </w:p>
          <w:p w:rsidR="00A75C12" w:rsidRPr="00A75C12" w:rsidRDefault="00A75C12" w:rsidP="00A75C12">
            <w:pPr>
              <w:spacing w:after="0" w:line="240" w:lineRule="auto"/>
              <w:rPr>
                <w:rFonts w:ascii="Times New Roman" w:eastAsia="Calibri" w:hAnsi="Times New Roman" w:cs="Times New Roman"/>
                <w:sz w:val="28"/>
                <w:szCs w:val="28"/>
              </w:rPr>
            </w:pP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lastRenderedPageBreak/>
              <w:t xml:space="preserve">Пр. сод.: учить детей образовывать существительные с помощью уменьшительно-ласкательных суффиксов; развивать у детей моторику рук, пальцев, логическое </w:t>
            </w:r>
            <w:r w:rsidRPr="00A75C12">
              <w:rPr>
                <w:rFonts w:ascii="Times New Roman" w:eastAsia="Times New Roman" w:hAnsi="Times New Roman" w:cs="Times New Roman"/>
                <w:sz w:val="24"/>
                <w:szCs w:val="24"/>
                <w:lang w:eastAsia="ru-RU"/>
              </w:rPr>
              <w:lastRenderedPageBreak/>
              <w:t xml:space="preserve">мышление, сообразительность; развиватьумение перепрыгивать подряд через 2-3 предмета; продолжать обучать детей длительному выдоху; развивать ловкость, способность ориентироваться в пространстве, умении действовать по сигналу. </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Times New Roman" w:hAnsi="Times New Roman" w:cs="Times New Roman"/>
                <w:sz w:val="24"/>
                <w:szCs w:val="24"/>
                <w:lang w:eastAsia="ru-RU"/>
              </w:rPr>
              <w:lastRenderedPageBreak/>
              <w:t xml:space="preserve">Кириллова, Лебедева «Интегрированные занятия…», </w:t>
            </w:r>
            <w:r w:rsidRPr="00A75C12">
              <w:rPr>
                <w:rFonts w:ascii="Times New Roman" w:eastAsia="Times New Roman" w:hAnsi="Times New Roman" w:cs="Times New Roman"/>
                <w:sz w:val="24"/>
                <w:szCs w:val="24"/>
                <w:lang w:eastAsia="ru-RU"/>
              </w:rPr>
              <w:lastRenderedPageBreak/>
              <w:t xml:space="preserve">с.24. </w:t>
            </w:r>
            <w:r w:rsidRPr="00A75C12">
              <w:rPr>
                <w:rFonts w:ascii="Times New Roman" w:eastAsia="Calibri" w:hAnsi="Times New Roman" w:cs="Times New Roman"/>
                <w:sz w:val="24"/>
                <w:szCs w:val="24"/>
              </w:rPr>
              <w:t>Ушакова О.С. «Развитие речи детей 3-5 лет». – М.: ТЦ Сфера, 2015 (с. 150).</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lastRenderedPageBreak/>
              <w:t>Тема: «Мини-викторина по сказкам К Чуковского. Знакомство с произведением «Федорино горе»</w:t>
            </w:r>
          </w:p>
        </w:tc>
        <w:tc>
          <w:tcPr>
            <w:tcW w:w="8806" w:type="dxa"/>
          </w:tcPr>
          <w:p w:rsidR="00A75C12" w:rsidRPr="00A75C12" w:rsidRDefault="00A75C12" w:rsidP="00A75C12">
            <w:pPr>
              <w:snapToGrid w:val="0"/>
              <w:spacing w:after="0" w:line="240" w:lineRule="auto"/>
              <w:ind w:right="79"/>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Цель: помочь детям вспомнить названия и содержание сказок К. Чуковского. Познакомить со сказкой «Федорино горе».</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53).</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«Я готов служить народу»</w:t>
            </w:r>
          </w:p>
          <w:p w:rsidR="00A75C12" w:rsidRPr="00A75C12" w:rsidRDefault="00A75C12" w:rsidP="00A75C12">
            <w:pPr>
              <w:spacing w:after="0" w:line="240" w:lineRule="auto"/>
              <w:rPr>
                <w:rFonts w:ascii="Times New Roman" w:eastAsia="Calibri" w:hAnsi="Times New Roman" w:cs="Times New Roman"/>
                <w:sz w:val="28"/>
                <w:szCs w:val="28"/>
              </w:rPr>
            </w:pPr>
          </w:p>
          <w:p w:rsidR="00A75C12" w:rsidRPr="00A75C12" w:rsidRDefault="00A75C12" w:rsidP="00A75C12">
            <w:pPr>
              <w:spacing w:after="0" w:line="240" w:lineRule="auto"/>
              <w:jc w:val="both"/>
              <w:rPr>
                <w:rFonts w:ascii="Times New Roman" w:eastAsia="Calibri" w:hAnsi="Times New Roman" w:cs="Times New Roman"/>
                <w:sz w:val="28"/>
                <w:szCs w:val="28"/>
              </w:rPr>
            </w:pPr>
          </w:p>
        </w:tc>
        <w:tc>
          <w:tcPr>
            <w:tcW w:w="8806"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Цель: формировать у детей восприятие образной основы поэтических произведений, нравственные понятия – друг, дружба, героический поступок. Помочь воспринять стихотворение в его многогранности – единстве героического и комического. Формировать у детей нравственные качества: стремление прийти на помощь попавшему в беду, готовность защитить Родину  Развивать творческую активность, желание повторить знакомые стихотворные строки, понимать взаимосвязь описанного с реальностью, создать эмоциональный комфорт на занятии с целью воспитания любви к поэтическому слову. Отображать навык правильного употребления имён существительных в дательном падеже. </w:t>
            </w: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Times New Roman" w:hAnsi="Times New Roman" w:cs="Times New Roman"/>
                <w:sz w:val="24"/>
                <w:szCs w:val="24"/>
                <w:lang w:eastAsia="ru-RU"/>
              </w:rPr>
              <w:t xml:space="preserve">Карпухина, с.277. </w:t>
            </w:r>
            <w:r w:rsidRPr="00A75C12">
              <w:rPr>
                <w:rFonts w:ascii="Times New Roman" w:eastAsia="Calibri" w:hAnsi="Times New Roman" w:cs="Times New Roman"/>
                <w:sz w:val="24"/>
                <w:szCs w:val="24"/>
              </w:rPr>
              <w:t>Ушакова О.С. «Развитие речи детей 3-5 лет». – М.: ТЦ Сфера, 2015 (с. 152).</w:t>
            </w:r>
          </w:p>
          <w:p w:rsidR="00A75C12" w:rsidRPr="00A75C12" w:rsidRDefault="00A75C12" w:rsidP="00A75C12">
            <w:pPr>
              <w:spacing w:after="0" w:line="240" w:lineRule="auto"/>
              <w:jc w:val="both"/>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«Звуковая культура: звук ч»</w:t>
            </w:r>
          </w:p>
          <w:p w:rsidR="00A75C12" w:rsidRPr="00A75C12" w:rsidRDefault="00A75C12" w:rsidP="00A75C12">
            <w:pPr>
              <w:spacing w:after="0" w:line="240" w:lineRule="auto"/>
              <w:rPr>
                <w:rFonts w:ascii="Times New Roman" w:eastAsia="Times New Roman" w:hAnsi="Times New Roman" w:cs="Times New Roman"/>
                <w:sz w:val="24"/>
                <w:szCs w:val="24"/>
                <w:lang w:eastAsia="ru-RU"/>
              </w:rPr>
            </w:pPr>
          </w:p>
        </w:tc>
        <w:tc>
          <w:tcPr>
            <w:tcW w:w="8806"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Цель: объяснить детям как правильно произносится звук ч, упражнять в произнесении звука (изолированно, в словах, стихах). Развивать фонематический слух детей. </w:t>
            </w: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54). Тумакова Г.А. «Ознакомление дошкольников со звучащим словом». – М.: Просвещение, 1991 (с. 34).</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Март</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Times New Roman" w:hAnsi="Times New Roman" w:cs="Times New Roman"/>
                <w:lang w:eastAsia="ru-RU"/>
              </w:rPr>
              <w:t xml:space="preserve">Тема: </w:t>
            </w:r>
            <w:r w:rsidRPr="00A75C12">
              <w:rPr>
                <w:rFonts w:ascii="Times New Roman" w:eastAsia="Calibri" w:hAnsi="Times New Roman" w:cs="Times New Roman"/>
              </w:rPr>
              <w:t>«Готовимся встречать весну и Международный женский день»</w:t>
            </w:r>
          </w:p>
        </w:tc>
        <w:tc>
          <w:tcPr>
            <w:tcW w:w="880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 xml:space="preserve">Пр. сод.: познакомить детей со стихотворением А. Плещеева «Весна». Поупражнять в умении поздравлять женщин с праздником. </w:t>
            </w:r>
          </w:p>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4"/>
                <w:szCs w:val="24"/>
              </w:rPr>
            </w:pP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59).</w:t>
            </w:r>
          </w:p>
          <w:p w:rsidR="00A75C12" w:rsidRPr="00A75C12" w:rsidRDefault="00A75C12" w:rsidP="00A75C12">
            <w:pPr>
              <w:spacing w:after="0" w:line="240" w:lineRule="auto"/>
              <w:rPr>
                <w:rFonts w:ascii="Times New Roman" w:eastAsia="Calibri" w:hAnsi="Times New Roman" w:cs="Times New Roman"/>
                <w:i/>
                <w:sz w:val="24"/>
                <w:szCs w:val="24"/>
              </w:rPr>
            </w:pPr>
          </w:p>
          <w:p w:rsidR="00A75C12" w:rsidRPr="00A75C12" w:rsidRDefault="00A75C12" w:rsidP="00A75C12">
            <w:pPr>
              <w:spacing w:after="0" w:line="240" w:lineRule="auto"/>
              <w:rPr>
                <w:rFonts w:ascii="Times New Roman" w:eastAsia="Calibri" w:hAnsi="Times New Roman" w:cs="Times New Roman"/>
                <w:sz w:val="24"/>
                <w:szCs w:val="24"/>
              </w:rPr>
            </w:pP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«Звуковая культура: звуки щ-ч»</w:t>
            </w:r>
          </w:p>
        </w:tc>
        <w:tc>
          <w:tcPr>
            <w:tcW w:w="880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 xml:space="preserve">Цель: упражнять детей в правильном произнесении звука щ и дифференциации звуков щ-ч. </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Ушакова О.С. «Развитие речи детей 3-5 лет». – М.: ТЦ Сфера, 2015 (с. 60).</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«Знакомство со сказкой «Петушок и бобовое зёрнышко»</w:t>
            </w:r>
          </w:p>
          <w:p w:rsidR="00A75C12" w:rsidRPr="00A75C12" w:rsidRDefault="00A75C12" w:rsidP="00A75C12">
            <w:pPr>
              <w:spacing w:after="0" w:line="240" w:lineRule="auto"/>
              <w:rPr>
                <w:rFonts w:ascii="Times New Roman" w:eastAsia="Calibri" w:hAnsi="Times New Roman" w:cs="Times New Roman"/>
                <w:sz w:val="28"/>
                <w:szCs w:val="28"/>
              </w:rPr>
            </w:pPr>
          </w:p>
        </w:tc>
        <w:tc>
          <w:tcPr>
            <w:tcW w:w="880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 xml:space="preserve">Цель: помочь детям вспомнить названия и содержание уже известных им сказок. Познакомить со сказкой «Петушок и бобовое зёрнышко» </w:t>
            </w:r>
          </w:p>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 xml:space="preserve">Ушакова О.С. «Ознакомление дошкольников с литературой и развитие речи». – М.: ТЦ Сфера, </w:t>
            </w:r>
            <w:r w:rsidRPr="00A75C12">
              <w:rPr>
                <w:rFonts w:ascii="Times New Roman" w:eastAsia="Calibri" w:hAnsi="Times New Roman" w:cs="Times New Roman"/>
                <w:sz w:val="24"/>
                <w:szCs w:val="24"/>
              </w:rPr>
              <w:lastRenderedPageBreak/>
              <w:t>2015 (с. 61).</w:t>
            </w:r>
          </w:p>
          <w:p w:rsidR="00A75C12" w:rsidRPr="00A75C12" w:rsidRDefault="00A75C12" w:rsidP="00A75C12">
            <w:pPr>
              <w:spacing w:after="0" w:line="240" w:lineRule="auto"/>
              <w:rPr>
                <w:rFonts w:ascii="Times New Roman" w:eastAsia="Calibri" w:hAnsi="Times New Roman" w:cs="Times New Roman"/>
                <w:i/>
                <w:sz w:val="8"/>
                <w:szCs w:val="8"/>
              </w:rPr>
            </w:pPr>
          </w:p>
          <w:p w:rsidR="00A75C12" w:rsidRPr="00A75C12" w:rsidRDefault="00A75C12" w:rsidP="00A75C12">
            <w:pPr>
              <w:spacing w:after="0" w:line="240" w:lineRule="auto"/>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lastRenderedPageBreak/>
              <w:t xml:space="preserve">«Составление рассказов по картине «Кошка с котятами» </w:t>
            </w:r>
          </w:p>
          <w:p w:rsidR="00A75C12" w:rsidRPr="00A75C12" w:rsidRDefault="00A75C12" w:rsidP="00A75C12">
            <w:pPr>
              <w:spacing w:after="0" w:line="240" w:lineRule="auto"/>
              <w:rPr>
                <w:rFonts w:ascii="Times New Roman" w:eastAsia="Times New Roman" w:hAnsi="Times New Roman" w:cs="Times New Roman"/>
                <w:lang w:eastAsia="ru-RU"/>
              </w:rPr>
            </w:pP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Calibri" w:hAnsi="Times New Roman" w:cs="Times New Roman"/>
              </w:rPr>
              <w:t>Цель: учить придерживаться определённой последовательности, составляя рассказ по картине, озаглавливать картину.</w:t>
            </w:r>
          </w:p>
        </w:tc>
        <w:tc>
          <w:tcPr>
            <w:tcW w:w="3686"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sz w:val="24"/>
                <w:szCs w:val="24"/>
              </w:rPr>
              <w:t>Ушакова О.С. «Развитие речи детей 3-5 лет». – М.: ТЦ Сфера, 2015 (с. 62).</w:t>
            </w:r>
          </w:p>
          <w:p w:rsidR="00A75C12" w:rsidRPr="00A75C12" w:rsidRDefault="00A75C12" w:rsidP="00A75C12">
            <w:pPr>
              <w:spacing w:after="0" w:line="240" w:lineRule="auto"/>
              <w:rPr>
                <w:rFonts w:ascii="Times New Roman" w:eastAsia="Calibri" w:hAnsi="Times New Roman" w:cs="Times New Roman"/>
                <w:sz w:val="28"/>
                <w:szCs w:val="28"/>
              </w:rPr>
            </w:pP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Апрель</w:t>
            </w: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«Знакомство со сказкой Д. Мамина-Сибиряка «Сказка про комара Комаровича – Длинный нос и про Мохнатого Мишу – короткий хвост»</w:t>
            </w:r>
          </w:p>
          <w:p w:rsidR="00A75C12" w:rsidRPr="00A75C12" w:rsidRDefault="00A75C12" w:rsidP="00A75C12">
            <w:pPr>
              <w:spacing w:after="0" w:line="240" w:lineRule="auto"/>
              <w:rPr>
                <w:rFonts w:ascii="Times New Roman" w:eastAsia="Times New Roman" w:hAnsi="Times New Roman" w:cs="Times New Roman"/>
                <w:sz w:val="24"/>
                <w:szCs w:val="24"/>
                <w:lang w:eastAsia="ru-RU"/>
              </w:rPr>
            </w:pP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Пр. сод.: познакомить детей с авторской литературной сказкой. Помочь им понять, почему автор так уважительно называет комара.(Гербова, с.63)</w:t>
            </w: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Гербова «Развитие речи детей 3-5 лет». – М.: ТЦ Сфера, 2015 (с. 63).</w:t>
            </w:r>
          </w:p>
          <w:p w:rsidR="00A75C12" w:rsidRPr="00A75C12" w:rsidRDefault="00A75C12" w:rsidP="00A75C12">
            <w:pPr>
              <w:spacing w:after="0" w:line="240" w:lineRule="auto"/>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«Звуковая культура речи: звуки л, ль»</w:t>
            </w:r>
          </w:p>
        </w:tc>
        <w:tc>
          <w:tcPr>
            <w:tcW w:w="8806" w:type="dxa"/>
          </w:tcPr>
          <w:p w:rsidR="00A75C12" w:rsidRPr="00A75C12" w:rsidRDefault="00A75C12" w:rsidP="00A75C12">
            <w:pPr>
              <w:spacing w:after="0" w:line="240" w:lineRule="auto"/>
              <w:contextualSpacing/>
              <w:jc w:val="both"/>
              <w:rPr>
                <w:rFonts w:ascii="Times New Roman" w:eastAsia="Calibri" w:hAnsi="Times New Roman" w:cs="Times New Roman"/>
                <w:i/>
                <w:sz w:val="28"/>
                <w:szCs w:val="28"/>
              </w:rPr>
            </w:pPr>
            <w:r w:rsidRPr="00A75C12">
              <w:rPr>
                <w:rFonts w:ascii="Times New Roman" w:eastAsia="Times New Roman" w:hAnsi="Times New Roman" w:cs="Times New Roman"/>
                <w:sz w:val="24"/>
                <w:szCs w:val="24"/>
                <w:lang w:eastAsia="ru-RU"/>
              </w:rPr>
              <w:t xml:space="preserve">Пр. сод.: упражнять детей в чётком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c>
          <w:tcPr>
            <w:tcW w:w="3686" w:type="dxa"/>
          </w:tcPr>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Гербова «Развитие речи детей 3-5 лет». – М.: ТЦ Сфера, 2015 (с. 64).</w:t>
            </w:r>
          </w:p>
        </w:tc>
      </w:tr>
      <w:tr w:rsidR="00A75C12" w:rsidRPr="00A75C12" w:rsidTr="00A75C12">
        <w:tc>
          <w:tcPr>
            <w:tcW w:w="2748"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Тема: «Обучение рассказыванию: работа с картиной-матрицей и раздаточными картинками»</w:t>
            </w:r>
          </w:p>
        </w:tc>
        <w:tc>
          <w:tcPr>
            <w:tcW w:w="8806" w:type="dxa"/>
          </w:tcPr>
          <w:p w:rsidR="00A75C12" w:rsidRPr="00A75C12" w:rsidRDefault="00A75C12" w:rsidP="00A75C12">
            <w:pPr>
              <w:spacing w:after="0" w:line="240" w:lineRule="auto"/>
              <w:rPr>
                <w:rFonts w:ascii="Times New Roman" w:eastAsia="Times New Roman" w:hAnsi="Times New Roman" w:cs="Times New Roman"/>
                <w:sz w:val="24"/>
                <w:szCs w:val="24"/>
                <w:lang w:eastAsia="ru-RU"/>
              </w:rPr>
            </w:pPr>
            <w:r w:rsidRPr="00A75C12">
              <w:rPr>
                <w:rFonts w:ascii="Times New Roman" w:eastAsia="Times New Roman" w:hAnsi="Times New Roman" w:cs="Times New Roman"/>
                <w:sz w:val="24"/>
                <w:szCs w:val="24"/>
                <w:lang w:eastAsia="ru-RU"/>
              </w:rPr>
              <w:t xml:space="preserve">Пр. сод.: учить детей создавать картину и рассказывать о её содержании, развивать творческое мышление. </w:t>
            </w:r>
          </w:p>
          <w:p w:rsidR="00A75C12" w:rsidRPr="00A75C12" w:rsidRDefault="00A75C12" w:rsidP="00A75C12">
            <w:pPr>
              <w:spacing w:after="0" w:line="240" w:lineRule="auto"/>
              <w:ind w:left="175"/>
              <w:contextualSpacing/>
              <w:jc w:val="both"/>
              <w:rPr>
                <w:rFonts w:ascii="Times New Roman" w:eastAsia="Calibri" w:hAnsi="Times New Roman" w:cs="Times New Roman"/>
                <w:i/>
                <w:sz w:val="28"/>
                <w:szCs w:val="28"/>
              </w:rPr>
            </w:pPr>
          </w:p>
        </w:tc>
        <w:tc>
          <w:tcPr>
            <w:tcW w:w="3686" w:type="dxa"/>
          </w:tcPr>
          <w:p w:rsidR="00A75C12" w:rsidRPr="00A75C12" w:rsidRDefault="00A75C12" w:rsidP="00A75C12">
            <w:pPr>
              <w:spacing w:after="0" w:line="240" w:lineRule="auto"/>
              <w:rPr>
                <w:rFonts w:ascii="Times New Roman" w:eastAsia="Calibri" w:hAnsi="Times New Roman" w:cs="Times New Roman"/>
                <w:i/>
                <w:sz w:val="8"/>
                <w:szCs w:val="8"/>
              </w:rPr>
            </w:pPr>
            <w:r w:rsidRPr="00A75C12">
              <w:rPr>
                <w:rFonts w:ascii="Times New Roman" w:eastAsia="Calibri" w:hAnsi="Times New Roman" w:cs="Times New Roman"/>
                <w:sz w:val="24"/>
                <w:szCs w:val="24"/>
              </w:rPr>
              <w:t>Гербова «Развитие речи детей 3-5 лет». – М.: ТЦ Сфера, 2015 (с. 65).</w:t>
            </w:r>
          </w:p>
          <w:p w:rsidR="00A75C12" w:rsidRPr="00A75C12" w:rsidRDefault="00A75C12" w:rsidP="00A75C12">
            <w:pPr>
              <w:spacing w:after="0" w:line="240" w:lineRule="auto"/>
              <w:rPr>
                <w:rFonts w:ascii="Times New Roman" w:eastAsia="Calibri" w:hAnsi="Times New Roman" w:cs="Times New Roman"/>
                <w:sz w:val="24"/>
                <w:szCs w:val="24"/>
              </w:rPr>
            </w:pPr>
            <w:r w:rsidRPr="00A75C12">
              <w:rPr>
                <w:rFonts w:ascii="Times New Roman" w:eastAsia="Calibri" w:hAnsi="Times New Roman" w:cs="Times New Roman"/>
                <w:sz w:val="24"/>
                <w:szCs w:val="24"/>
              </w:rPr>
              <w:t>Демонстрационный материал. – М.: ТЦ Сфера, 2011 (рис. 2).</w:t>
            </w:r>
          </w:p>
        </w:tc>
      </w:tr>
      <w:tr w:rsidR="00A75C12" w:rsidRPr="00A75C12" w:rsidTr="00A75C12">
        <w:tc>
          <w:tcPr>
            <w:tcW w:w="15240" w:type="dxa"/>
            <w:gridSpan w:val="3"/>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Май</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rPr>
              <w:t>Тема: «День Победы»</w:t>
            </w:r>
            <w:r w:rsidRPr="00A75C12">
              <w:rPr>
                <w:rFonts w:ascii="Times New Roman" w:eastAsia="Calibri" w:hAnsi="Times New Roman" w:cs="Times New Roman"/>
              </w:rPr>
              <w:br/>
            </w:r>
          </w:p>
        </w:tc>
        <w:tc>
          <w:tcPr>
            <w:tcW w:w="8806" w:type="dxa"/>
          </w:tcPr>
          <w:p w:rsidR="00A75C12" w:rsidRPr="00A75C12" w:rsidRDefault="00A75C12" w:rsidP="00A75C12">
            <w:pPr>
              <w:spacing w:after="0" w:line="240" w:lineRule="auto"/>
              <w:rPr>
                <w:rFonts w:ascii="Times New Roman" w:eastAsia="Calibri" w:hAnsi="Times New Roman" w:cs="Times New Roman"/>
                <w:i/>
                <w:sz w:val="28"/>
                <w:szCs w:val="28"/>
              </w:rPr>
            </w:pPr>
            <w:r w:rsidRPr="00A75C12">
              <w:rPr>
                <w:rFonts w:ascii="Times New Roman" w:eastAsia="Calibri" w:hAnsi="Times New Roman" w:cs="Times New Roman"/>
              </w:rPr>
              <w:t xml:space="preserve">Пр. сод.: выяснить, знают ли дети об этом великом празднике. Помочь запомнить и выразительно читать стихотворение Т. Белозёрова «Праздник Победы» </w:t>
            </w:r>
          </w:p>
        </w:tc>
        <w:tc>
          <w:tcPr>
            <w:tcW w:w="368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Гербова «Развитие речи в детском саду. Средняя группа», с.68</w:t>
            </w:r>
          </w:p>
          <w:p w:rsidR="00A75C12" w:rsidRPr="00A75C12" w:rsidRDefault="00A75C12" w:rsidP="00A75C12">
            <w:pPr>
              <w:spacing w:after="0" w:line="240" w:lineRule="auto"/>
              <w:rPr>
                <w:rFonts w:ascii="Times New Roman" w:eastAsia="Calibri" w:hAnsi="Times New Roman" w:cs="Times New Roman"/>
                <w:sz w:val="28"/>
                <w:szCs w:val="28"/>
              </w:rPr>
            </w:pP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rPr>
              <w:t>Тема: «Звуковая культура речи: звуки р, рь»</w:t>
            </w:r>
          </w:p>
        </w:tc>
        <w:tc>
          <w:tcPr>
            <w:tcW w:w="880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Пр. сод.: упражнять детей в чётком и правильном произнесении звука р (изолированно, в чистоговорках, в словах) (Гербова, с.69)</w:t>
            </w:r>
          </w:p>
        </w:tc>
        <w:tc>
          <w:tcPr>
            <w:tcW w:w="368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Гербова «Развитие речи в детском саду. Средняя группа», с.69</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Тема: «Литературный калейдоскоп»</w:t>
            </w:r>
            <w:r w:rsidRPr="00A75C12">
              <w:rPr>
                <w:rFonts w:ascii="Times New Roman" w:eastAsia="Calibri" w:hAnsi="Times New Roman" w:cs="Times New Roman"/>
              </w:rPr>
              <w:br/>
            </w:r>
          </w:p>
        </w:tc>
        <w:tc>
          <w:tcPr>
            <w:tcW w:w="8806" w:type="dxa"/>
          </w:tcPr>
          <w:p w:rsidR="00A75C12" w:rsidRPr="00A75C12" w:rsidRDefault="00A75C12" w:rsidP="00A75C12">
            <w:pPr>
              <w:numPr>
                <w:ilvl w:val="0"/>
                <w:numId w:val="64"/>
              </w:numPr>
              <w:spacing w:after="0" w:line="240" w:lineRule="auto"/>
              <w:ind w:left="175" w:hanging="283"/>
              <w:contextualSpacing/>
              <w:jc w:val="both"/>
              <w:rPr>
                <w:rFonts w:ascii="Times New Roman" w:eastAsia="Calibri" w:hAnsi="Times New Roman" w:cs="Times New Roman"/>
                <w:i/>
                <w:sz w:val="28"/>
                <w:szCs w:val="28"/>
              </w:rPr>
            </w:pPr>
            <w:r w:rsidRPr="00A75C12">
              <w:rPr>
                <w:rFonts w:ascii="Times New Roman" w:eastAsia="Calibri" w:hAnsi="Times New Roman" w:cs="Times New Roman"/>
              </w:rPr>
              <w:t xml:space="preserve">Пр. сод.: выяснить, есть ли у детей любимые стихи, сказки, рассказы; знают ли они загадки и считалки. </w:t>
            </w:r>
          </w:p>
        </w:tc>
        <w:tc>
          <w:tcPr>
            <w:tcW w:w="3686"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rPr>
              <w:t>Гербова, с.71, Ушакова, Гавриш «Знакомим дошкольников с литературой» с.76</w:t>
            </w:r>
          </w:p>
        </w:tc>
      </w:tr>
      <w:tr w:rsidR="00A75C12" w:rsidRPr="00A75C12" w:rsidTr="00A75C12">
        <w:tc>
          <w:tcPr>
            <w:tcW w:w="2748" w:type="dxa"/>
          </w:tcPr>
          <w:p w:rsidR="00A75C12" w:rsidRPr="00A75C12" w:rsidRDefault="00A75C12" w:rsidP="00A75C12">
            <w:pPr>
              <w:spacing w:after="0" w:line="240" w:lineRule="auto"/>
              <w:rPr>
                <w:rFonts w:ascii="Times New Roman" w:eastAsia="Calibri" w:hAnsi="Times New Roman" w:cs="Times New Roman"/>
                <w:sz w:val="28"/>
                <w:szCs w:val="28"/>
              </w:rPr>
            </w:pPr>
            <w:r w:rsidRPr="00A75C12">
              <w:rPr>
                <w:rFonts w:ascii="Times New Roman" w:eastAsia="Calibri" w:hAnsi="Times New Roman" w:cs="Times New Roman"/>
              </w:rPr>
              <w:t>Тема: Рассказывание белорусской народной сказки «Жихарка»</w:t>
            </w:r>
          </w:p>
        </w:tc>
        <w:tc>
          <w:tcPr>
            <w:tcW w:w="8806" w:type="dxa"/>
          </w:tcPr>
          <w:p w:rsidR="00A75C12" w:rsidRPr="00A75C12" w:rsidRDefault="00A75C12" w:rsidP="00A75C12">
            <w:pPr>
              <w:spacing w:after="0" w:line="240" w:lineRule="auto"/>
              <w:rPr>
                <w:rFonts w:ascii="Times New Roman" w:eastAsia="Calibri" w:hAnsi="Times New Roman" w:cs="Times New Roman"/>
                <w:i/>
                <w:sz w:val="28"/>
                <w:szCs w:val="28"/>
              </w:rPr>
            </w:pPr>
            <w:r w:rsidRPr="00A75C12">
              <w:rPr>
                <w:rFonts w:ascii="Times New Roman" w:eastAsia="Calibri" w:hAnsi="Times New Roman" w:cs="Times New Roman"/>
              </w:rPr>
              <w:t xml:space="preserve">Пр. сод.: 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 </w:t>
            </w:r>
          </w:p>
        </w:tc>
        <w:tc>
          <w:tcPr>
            <w:tcW w:w="3686" w:type="dxa"/>
          </w:tcPr>
          <w:p w:rsidR="00A75C12" w:rsidRPr="00A75C12" w:rsidRDefault="00A75C12" w:rsidP="00A75C12">
            <w:pPr>
              <w:spacing w:after="0" w:line="240" w:lineRule="auto"/>
              <w:rPr>
                <w:rFonts w:ascii="Times New Roman" w:eastAsia="Calibri" w:hAnsi="Times New Roman" w:cs="Times New Roman"/>
              </w:rPr>
            </w:pPr>
            <w:r w:rsidRPr="00A75C12">
              <w:rPr>
                <w:rFonts w:ascii="Times New Roman" w:eastAsia="Calibri" w:hAnsi="Times New Roman" w:cs="Times New Roman"/>
              </w:rPr>
              <w:t>Ушакова, Гавриш «Знакомим дошкольников с литературой» с.72</w:t>
            </w:r>
          </w:p>
          <w:p w:rsidR="00A75C12" w:rsidRPr="00A75C12" w:rsidRDefault="00A75C12" w:rsidP="00A75C12">
            <w:pPr>
              <w:spacing w:after="0" w:line="240" w:lineRule="auto"/>
              <w:rPr>
                <w:rFonts w:ascii="Times New Roman" w:eastAsia="Calibri" w:hAnsi="Times New Roman" w:cs="Times New Roman"/>
                <w:sz w:val="28"/>
                <w:szCs w:val="28"/>
              </w:rPr>
            </w:pPr>
          </w:p>
        </w:tc>
      </w:tr>
    </w:tbl>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rPr>
        <w:t>СОДЕРЖАНИЕ РАБОТЫ ПО ОБРАЗОВАТЕЛЬНОЙ ОБЛАСТИ «РЕЧЕВОЕ РАЗВИТИЕ» В СОВМЕСТНОЙ ДЕЯТЕЛЬНОСТИ ВОСПИТАТЕЛЯ С ДЕТЬМИ И РЕЖИМНЫХ МОМЕНТАХ</w:t>
      </w:r>
    </w:p>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r w:rsidRPr="00A75C12">
        <w:rPr>
          <w:rFonts w:ascii="Times New Roman" w:eastAsia="Calibri" w:hAnsi="Times New Roman" w:cs="Times New Roman"/>
          <w:b/>
          <w:bCs/>
          <w:i/>
          <w:sz w:val="28"/>
          <w:szCs w:val="28"/>
        </w:rPr>
        <w:lastRenderedPageBreak/>
        <w:t>Формы  реализации Программы</w:t>
      </w:r>
    </w:p>
    <w:p w:rsidR="00A75C12" w:rsidRPr="00A75C12" w:rsidRDefault="00A75C12" w:rsidP="00A75C1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75C12">
        <w:rPr>
          <w:rFonts w:ascii="Times New Roman" w:eastAsia="Calibri" w:hAnsi="Times New Roman" w:cs="Times New Roman"/>
          <w:iCs/>
          <w:sz w:val="28"/>
          <w:szCs w:val="28"/>
        </w:rPr>
        <w:t>Образовательная деятельность, осуществляемая в ходе режимных моментов</w:t>
      </w:r>
      <w:r w:rsidRPr="00A75C12">
        <w:rPr>
          <w:rFonts w:ascii="Times New Roman" w:eastAsia="Calibri"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A75C12" w:rsidRPr="00A75C12" w:rsidRDefault="00A75C12" w:rsidP="00A75C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75C12">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A75C12" w:rsidRPr="00A75C12" w:rsidRDefault="00A75C12" w:rsidP="00A75C12">
      <w:pPr>
        <w:spacing w:after="0" w:line="240" w:lineRule="auto"/>
        <w:ind w:firstLine="709"/>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 качестве адекватных форм работы с детьми используются:</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409"/>
        <w:gridCol w:w="9072"/>
      </w:tblGrid>
      <w:tr w:rsidR="00A75C12" w:rsidRPr="00A75C12" w:rsidTr="00A75C12">
        <w:trPr>
          <w:trHeight w:val="20"/>
        </w:trPr>
        <w:tc>
          <w:tcPr>
            <w:tcW w:w="2802" w:type="dxa"/>
            <w:vMerge w:val="restart"/>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Образовательная область</w:t>
            </w:r>
          </w:p>
        </w:tc>
        <w:tc>
          <w:tcPr>
            <w:tcW w:w="2409" w:type="dxa"/>
            <w:vMerge w:val="restart"/>
          </w:tcPr>
          <w:p w:rsidR="00A75C12" w:rsidRPr="00A75C12" w:rsidRDefault="00A75C12" w:rsidP="00A75C12">
            <w:pPr>
              <w:spacing w:after="0" w:line="240" w:lineRule="auto"/>
              <w:ind w:left="-118" w:right="-108"/>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Виды детской деятельности</w:t>
            </w:r>
          </w:p>
        </w:tc>
        <w:tc>
          <w:tcPr>
            <w:tcW w:w="9072"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Формы организации образовательной деятельности</w:t>
            </w:r>
          </w:p>
        </w:tc>
      </w:tr>
      <w:tr w:rsidR="00A75C12" w:rsidRPr="00A75C12" w:rsidTr="00A75C12">
        <w:trPr>
          <w:trHeight w:val="20"/>
        </w:trPr>
        <w:tc>
          <w:tcPr>
            <w:tcW w:w="2802" w:type="dxa"/>
            <w:vMerge/>
          </w:tcPr>
          <w:p w:rsidR="00A75C12" w:rsidRPr="00A75C12" w:rsidRDefault="00A75C12" w:rsidP="00A75C12">
            <w:pPr>
              <w:spacing w:after="0" w:line="240" w:lineRule="auto"/>
              <w:jc w:val="center"/>
              <w:rPr>
                <w:rFonts w:ascii="Times New Roman" w:eastAsia="Calibri" w:hAnsi="Times New Roman" w:cs="Times New Roman"/>
                <w:i/>
                <w:sz w:val="28"/>
                <w:szCs w:val="28"/>
              </w:rPr>
            </w:pPr>
          </w:p>
        </w:tc>
        <w:tc>
          <w:tcPr>
            <w:tcW w:w="2409" w:type="dxa"/>
            <w:vMerge/>
          </w:tcPr>
          <w:p w:rsidR="00A75C12" w:rsidRPr="00A75C12" w:rsidRDefault="00A75C12" w:rsidP="00A75C12">
            <w:pPr>
              <w:spacing w:after="0" w:line="240" w:lineRule="auto"/>
              <w:jc w:val="center"/>
              <w:rPr>
                <w:rFonts w:ascii="Times New Roman" w:eastAsia="Calibri" w:hAnsi="Times New Roman" w:cs="Times New Roman"/>
                <w:i/>
                <w:sz w:val="28"/>
                <w:szCs w:val="28"/>
              </w:rPr>
            </w:pPr>
          </w:p>
        </w:tc>
        <w:tc>
          <w:tcPr>
            <w:tcW w:w="9072"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Младший дошкольный возраст</w:t>
            </w:r>
          </w:p>
        </w:tc>
      </w:tr>
      <w:tr w:rsidR="00A75C12" w:rsidRPr="00A75C12" w:rsidTr="00A75C12">
        <w:trPr>
          <w:trHeight w:val="20"/>
        </w:trPr>
        <w:tc>
          <w:tcPr>
            <w:tcW w:w="2802" w:type="dxa"/>
          </w:tcPr>
          <w:p w:rsidR="00A75C12" w:rsidRPr="00A75C12" w:rsidRDefault="00A75C12" w:rsidP="00A75C12">
            <w:pPr>
              <w:spacing w:after="0" w:line="240" w:lineRule="auto"/>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Речевое развитие</w:t>
            </w:r>
          </w:p>
        </w:tc>
        <w:tc>
          <w:tcPr>
            <w:tcW w:w="2409" w:type="dxa"/>
          </w:tcPr>
          <w:p w:rsidR="00A75C12" w:rsidRPr="00A75C12" w:rsidRDefault="00A75C12" w:rsidP="00A75C12">
            <w:pPr>
              <w:spacing w:after="0" w:line="240" w:lineRule="auto"/>
              <w:ind w:left="-118" w:right="-108"/>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Коммуникативная,</w:t>
            </w:r>
          </w:p>
          <w:p w:rsidR="00A75C12" w:rsidRPr="00A75C12" w:rsidRDefault="00A75C12" w:rsidP="00A75C12">
            <w:pPr>
              <w:spacing w:after="0" w:line="240" w:lineRule="auto"/>
              <w:ind w:left="-118" w:right="-108"/>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восприятие художественной литературы</w:t>
            </w:r>
          </w:p>
        </w:tc>
        <w:tc>
          <w:tcPr>
            <w:tcW w:w="9072" w:type="dxa"/>
          </w:tcPr>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Рассматривание</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Игровая ситуация</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Дидактическая игра</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Ситуация общения</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 xml:space="preserve">Беседа (в том числе в процессе наблюдения за объектами  природы, трудом взрослых). </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Интегративная деятельность</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Хороводная игра с пением</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Игра-драматизация</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Чтение</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Обсуждение</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Рассказ</w:t>
            </w:r>
          </w:p>
          <w:p w:rsidR="00A75C12" w:rsidRPr="00A75C12" w:rsidRDefault="00A75C12" w:rsidP="00A75C12">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Игра</w:t>
            </w:r>
          </w:p>
        </w:tc>
      </w:tr>
    </w:tbl>
    <w:p w:rsidR="00A75C12" w:rsidRPr="00A75C12" w:rsidRDefault="00A75C12" w:rsidP="00A75C12">
      <w:pPr>
        <w:autoSpaceDE w:val="0"/>
        <w:autoSpaceDN w:val="0"/>
        <w:adjustRightInd w:val="0"/>
        <w:spacing w:after="0" w:line="240" w:lineRule="auto"/>
        <w:jc w:val="both"/>
        <w:rPr>
          <w:rFonts w:ascii="Times New Roman" w:eastAsia="Calibri" w:hAnsi="Times New Roman" w:cs="Times New Roman"/>
          <w:b/>
          <w:bCs/>
          <w:i/>
          <w:sz w:val="28"/>
          <w:szCs w:val="28"/>
        </w:rPr>
      </w:pPr>
      <w:r w:rsidRPr="00A75C12">
        <w:rPr>
          <w:rFonts w:ascii="Times New Roman" w:eastAsia="Calibri" w:hAnsi="Times New Roman" w:cs="Times New Roman"/>
          <w:b/>
          <w:bCs/>
          <w:i/>
          <w:sz w:val="28"/>
          <w:szCs w:val="28"/>
        </w:rPr>
        <w:t>Методы и средства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6688"/>
        <w:gridCol w:w="4939"/>
      </w:tblGrid>
      <w:tr w:rsidR="00A75C12" w:rsidRPr="00A75C12" w:rsidTr="00A75C12">
        <w:tc>
          <w:tcPr>
            <w:tcW w:w="3159" w:type="dxa"/>
          </w:tcPr>
          <w:p w:rsidR="00A75C12" w:rsidRPr="00A75C12" w:rsidRDefault="00A75C12" w:rsidP="00A75C12">
            <w:pPr>
              <w:spacing w:after="0" w:line="240" w:lineRule="auto"/>
              <w:jc w:val="center"/>
              <w:rPr>
                <w:rFonts w:ascii="Times New Roman" w:eastAsia="Calibri" w:hAnsi="Times New Roman" w:cs="Times New Roman"/>
                <w:i/>
                <w:sz w:val="28"/>
                <w:szCs w:val="28"/>
              </w:rPr>
            </w:pPr>
          </w:p>
        </w:tc>
        <w:tc>
          <w:tcPr>
            <w:tcW w:w="6688"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Методы</w:t>
            </w:r>
          </w:p>
        </w:tc>
        <w:tc>
          <w:tcPr>
            <w:tcW w:w="4939" w:type="dxa"/>
          </w:tcPr>
          <w:p w:rsidR="00A75C12" w:rsidRPr="00A75C12" w:rsidRDefault="00A75C12" w:rsidP="00A75C12">
            <w:pPr>
              <w:spacing w:after="0" w:line="240" w:lineRule="auto"/>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Средства</w:t>
            </w:r>
          </w:p>
        </w:tc>
      </w:tr>
      <w:tr w:rsidR="00A75C12" w:rsidRPr="00A75C12" w:rsidTr="00A75C12">
        <w:tc>
          <w:tcPr>
            <w:tcW w:w="3159" w:type="dxa"/>
          </w:tcPr>
          <w:p w:rsidR="00A75C12" w:rsidRPr="00A75C12" w:rsidRDefault="00A75C12" w:rsidP="00A75C12">
            <w:pPr>
              <w:spacing w:after="0" w:line="240" w:lineRule="auto"/>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Речевое развитие</w:t>
            </w:r>
          </w:p>
        </w:tc>
        <w:tc>
          <w:tcPr>
            <w:tcW w:w="6688" w:type="dxa"/>
          </w:tcPr>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4939" w:type="dxa"/>
          </w:tcPr>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Общение взрослых и детей</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Культурная языковая среда</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Обучение родной речи в организованной образовательной деятельности</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Художественная литература</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Изобразительное искусство</w:t>
            </w:r>
          </w:p>
          <w:p w:rsidR="00A75C12" w:rsidRPr="00A75C12" w:rsidRDefault="00A75C12" w:rsidP="00A75C12">
            <w:pPr>
              <w:numPr>
                <w:ilvl w:val="0"/>
                <w:numId w:val="65"/>
              </w:numPr>
              <w:spacing w:after="0" w:line="240" w:lineRule="auto"/>
              <w:ind w:left="175" w:hanging="175"/>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Образовательная деятельность по другим разделам программы</w:t>
            </w:r>
          </w:p>
        </w:tc>
      </w:tr>
    </w:tbl>
    <w:p w:rsidR="00A75C12" w:rsidRPr="00A75C12" w:rsidRDefault="00A75C12" w:rsidP="00A75C12">
      <w:pPr>
        <w:spacing w:after="0" w:line="240" w:lineRule="auto"/>
        <w:jc w:val="both"/>
        <w:rPr>
          <w:rFonts w:ascii="Times New Roman" w:eastAsia="Calibri" w:hAnsi="Times New Roman" w:cs="Times New Roman"/>
          <w:sz w:val="28"/>
          <w:szCs w:val="28"/>
        </w:rPr>
      </w:pPr>
    </w:p>
    <w:p w:rsidR="00A75C12" w:rsidRPr="00A75C12" w:rsidRDefault="00A75C12" w:rsidP="00A75C12">
      <w:pPr>
        <w:spacing w:after="0" w:line="240" w:lineRule="auto"/>
        <w:jc w:val="both"/>
        <w:rPr>
          <w:rFonts w:ascii="Times New Roman" w:eastAsia="Calibri" w:hAnsi="Times New Roman" w:cs="Times New Roman"/>
          <w:b/>
          <w:sz w:val="28"/>
          <w:szCs w:val="28"/>
        </w:rPr>
      </w:pPr>
      <w:r w:rsidRPr="00A75C12">
        <w:rPr>
          <w:rFonts w:ascii="Times New Roman" w:eastAsia="Calibri" w:hAnsi="Times New Roman" w:cs="Times New Roman"/>
          <w:b/>
          <w:sz w:val="28"/>
          <w:szCs w:val="28"/>
          <w:lang w:val="en-US"/>
        </w:rPr>
        <w:t>ΙΙΙ</w:t>
      </w:r>
      <w:r w:rsidRPr="00A75C12">
        <w:rPr>
          <w:rFonts w:ascii="Times New Roman" w:eastAsia="Calibri" w:hAnsi="Times New Roman" w:cs="Times New Roman"/>
          <w:b/>
          <w:sz w:val="28"/>
          <w:szCs w:val="28"/>
        </w:rPr>
        <w:t xml:space="preserve"> раздел. Организационный.</w:t>
      </w:r>
    </w:p>
    <w:p w:rsidR="00A75C12" w:rsidRPr="00A75C12" w:rsidRDefault="00A75C12" w:rsidP="00A75C12">
      <w:pPr>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Обеспеченность методическими материалами, средствами обучения и воспитания</w:t>
      </w:r>
    </w:p>
    <w:p w:rsidR="00A75C12" w:rsidRPr="00A75C12" w:rsidRDefault="00A75C12" w:rsidP="00A75C12">
      <w:pPr>
        <w:tabs>
          <w:tab w:val="left" w:pos="-4678"/>
        </w:tabs>
        <w:spacing w:after="0" w:line="240" w:lineRule="auto"/>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3659"/>
        <w:gridCol w:w="8788"/>
      </w:tblGrid>
      <w:tr w:rsidR="00A75C12" w:rsidRPr="00A75C12" w:rsidTr="00A75C12">
        <w:trPr>
          <w:trHeight w:val="20"/>
        </w:trPr>
        <w:tc>
          <w:tcPr>
            <w:tcW w:w="2545" w:type="dxa"/>
          </w:tcPr>
          <w:p w:rsidR="00A75C12" w:rsidRPr="00A75C12" w:rsidRDefault="00A75C12" w:rsidP="00A75C12">
            <w:pPr>
              <w:spacing w:after="0" w:line="240" w:lineRule="auto"/>
              <w:jc w:val="center"/>
              <w:rPr>
                <w:rFonts w:ascii="Times New Roman" w:eastAsia="Calibri" w:hAnsi="Times New Roman" w:cs="Times New Roman"/>
                <w:b/>
                <w:sz w:val="28"/>
                <w:szCs w:val="28"/>
              </w:rPr>
            </w:pPr>
            <w:r w:rsidRPr="00A75C12">
              <w:rPr>
                <w:rFonts w:ascii="Times New Roman" w:eastAsia="Calibri" w:hAnsi="Times New Roman" w:cs="Times New Roman"/>
                <w:sz w:val="28"/>
                <w:szCs w:val="28"/>
              </w:rPr>
              <w:t>Основные направления развития</w:t>
            </w:r>
          </w:p>
        </w:tc>
        <w:tc>
          <w:tcPr>
            <w:tcW w:w="3659"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Перечень программ</w:t>
            </w:r>
          </w:p>
        </w:tc>
        <w:tc>
          <w:tcPr>
            <w:tcW w:w="8788" w:type="dxa"/>
          </w:tcPr>
          <w:p w:rsidR="00A75C12" w:rsidRPr="00A75C12" w:rsidRDefault="00A75C12" w:rsidP="00A75C12">
            <w:pPr>
              <w:spacing w:after="0" w:line="240" w:lineRule="auto"/>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Перечень технологий, пособий</w:t>
            </w:r>
          </w:p>
        </w:tc>
      </w:tr>
      <w:tr w:rsidR="00A75C12" w:rsidRPr="00A75C12" w:rsidTr="00A75C12">
        <w:trPr>
          <w:trHeight w:val="20"/>
        </w:trPr>
        <w:tc>
          <w:tcPr>
            <w:tcW w:w="2545" w:type="dxa"/>
          </w:tcPr>
          <w:p w:rsidR="00A75C12" w:rsidRPr="00A75C12" w:rsidRDefault="00A75C12" w:rsidP="00A75C12">
            <w:pPr>
              <w:spacing w:after="0" w:line="240" w:lineRule="auto"/>
              <w:ind w:left="-11" w:right="-68"/>
              <w:contextualSpacing/>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Речевое развитие:</w:t>
            </w:r>
          </w:p>
          <w:p w:rsidR="00A75C12" w:rsidRPr="00A75C12" w:rsidRDefault="00A75C12" w:rsidP="00A75C12">
            <w:pPr>
              <w:spacing w:after="0" w:line="240" w:lineRule="auto"/>
              <w:ind w:left="-11" w:right="-68"/>
              <w:contextualSpacing/>
              <w:jc w:val="center"/>
              <w:rPr>
                <w:rFonts w:ascii="Times New Roman" w:eastAsia="Calibri" w:hAnsi="Times New Roman" w:cs="Times New Roman"/>
                <w:sz w:val="28"/>
                <w:szCs w:val="28"/>
              </w:rPr>
            </w:pPr>
            <w:r w:rsidRPr="00A75C12">
              <w:rPr>
                <w:rFonts w:ascii="Times New Roman" w:eastAsia="Calibri" w:hAnsi="Times New Roman" w:cs="Times New Roman"/>
                <w:i/>
                <w:sz w:val="28"/>
                <w:szCs w:val="28"/>
              </w:rPr>
              <w:t>развитие речи</w:t>
            </w:r>
          </w:p>
        </w:tc>
        <w:tc>
          <w:tcPr>
            <w:tcW w:w="3659" w:type="dxa"/>
            <w:vMerge w:val="restart"/>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r w:rsidRPr="00A75C12">
              <w:rPr>
                <w:rFonts w:ascii="Times New Roman" w:eastAsia="Calibri"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«Детство-Пресс», Издательство РГПУ им. А.И. Герцена, 2014.</w:t>
            </w:r>
          </w:p>
        </w:tc>
        <w:tc>
          <w:tcPr>
            <w:tcW w:w="8788" w:type="dxa"/>
          </w:tcPr>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Белоусова Л.Е. Удивительные истории. Конспекты занятий по развитию речи с использованием элементов ТРИЗ. – СПб.: «ДЕТСТВО-ПРЕСС», 2001.</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Лиманская О.Н. Конспекты логопедических занятий. – М.: ТЦ Сфера, 2015.</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Полянская Т.Б. Использование метода мнемотехники в обучении рассказыванию детей дошкольного возраста. – СПб.: ООО «Издательство «ДЕТСТВО-ПРЕСС», 2009</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Сомкова О.Н., Бадакова З.В., Яблоновская И.В. Путешествие по стране правильной речи. – СПб.: ООО «Издательство «ДЕТСТВО-ПРЕСС», 2013.</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Ушакова О.С. Придумай слово. М.: ТЦ «Сфера», 2015.</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Ушакова О.С. Развитие речи детей 3 – 5 лет. – М.: ТЦ «Сфера», 2015.</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Ушакова О.С. Развитие речи детей 5 – 7 лет. – М.: ТЦ «Сфера», 2015.</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Ушакова О.С. Развитие речи и творчества дошкольников. – М.: ТЦ «Сфера», 2015.</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 xml:space="preserve">Ушакова О.С., Струнина Е.М. Занятия, игры и упражнения по развитию речи для детей 5 – 6 лет. – М.: Институт образования и развития личности, 2002. </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Швайко Г.С. Игры и игровые упражнения для развития речи. – М.: Просвещение, 1983.</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Шорохова О.А. Занятия по развитию связной речи дошкольников и сказкотерапия. – М.: ТЦ Сфера, 2010.</w:t>
            </w:r>
          </w:p>
        </w:tc>
      </w:tr>
      <w:tr w:rsidR="00A75C12" w:rsidRPr="00A75C12" w:rsidTr="00A75C12">
        <w:trPr>
          <w:trHeight w:val="20"/>
        </w:trPr>
        <w:tc>
          <w:tcPr>
            <w:tcW w:w="2545" w:type="dxa"/>
          </w:tcPr>
          <w:p w:rsidR="00A75C12" w:rsidRPr="00A75C12" w:rsidRDefault="00A75C12" w:rsidP="00A75C12">
            <w:pPr>
              <w:spacing w:after="0" w:line="240" w:lineRule="auto"/>
              <w:ind w:left="-11" w:right="-68"/>
              <w:contextualSpacing/>
              <w:jc w:val="center"/>
              <w:rPr>
                <w:rFonts w:ascii="Times New Roman" w:eastAsia="Calibri" w:hAnsi="Times New Roman" w:cs="Times New Roman"/>
                <w:b/>
                <w:i/>
                <w:sz w:val="28"/>
                <w:szCs w:val="28"/>
              </w:rPr>
            </w:pPr>
            <w:r w:rsidRPr="00A75C12">
              <w:rPr>
                <w:rFonts w:ascii="Times New Roman" w:eastAsia="Calibri" w:hAnsi="Times New Roman" w:cs="Times New Roman"/>
                <w:i/>
                <w:sz w:val="28"/>
                <w:szCs w:val="28"/>
              </w:rPr>
              <w:lastRenderedPageBreak/>
              <w:t>формирование предпосылки к обучению грамоте</w:t>
            </w:r>
          </w:p>
        </w:tc>
        <w:tc>
          <w:tcPr>
            <w:tcW w:w="3659" w:type="dxa"/>
            <w:vMerge/>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p>
        </w:tc>
        <w:tc>
          <w:tcPr>
            <w:tcW w:w="8788" w:type="dxa"/>
          </w:tcPr>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Волина В.В. Учимся играя. – М.: Новая школа, 1994.</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Журова Л.Е., Варенцова Н.С., Дурова Н.В., Невская Л.Н. Обучение дошкольников грамоте. – М.: Школьная пресса, 2002.</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Колесникова Е.В. Развитие фонематического слуха у детей 4-5 лет. – М.: Гном-Пресс, 1999.</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Маханева М.Д. Подготовка к обучению грамоте детей 4-5 лет. – М.: ТЦ Сфера, 2007.</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Тумакова Г.А. Ознакомление дошкольников со звучащим словом. – М.: Просвещение, 1991.</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Шумаева Д.Г. Как хорошо уметь читать!.. Обучение дошкольников чтению. – СПб.: Детство-Пресс, 2007.</w:t>
            </w:r>
          </w:p>
        </w:tc>
      </w:tr>
      <w:tr w:rsidR="00A75C12" w:rsidRPr="00A75C12" w:rsidTr="00A75C12">
        <w:trPr>
          <w:trHeight w:val="20"/>
        </w:trPr>
        <w:tc>
          <w:tcPr>
            <w:tcW w:w="2545" w:type="dxa"/>
          </w:tcPr>
          <w:p w:rsidR="00A75C12" w:rsidRPr="00A75C12" w:rsidRDefault="00A75C12" w:rsidP="00A75C12">
            <w:pPr>
              <w:spacing w:after="0" w:line="240" w:lineRule="auto"/>
              <w:ind w:left="-11" w:right="-68"/>
              <w:contextualSpacing/>
              <w:jc w:val="center"/>
              <w:rPr>
                <w:rFonts w:ascii="Times New Roman" w:eastAsia="Calibri" w:hAnsi="Times New Roman" w:cs="Times New Roman"/>
                <w:i/>
                <w:sz w:val="28"/>
                <w:szCs w:val="28"/>
              </w:rPr>
            </w:pPr>
            <w:r w:rsidRPr="00A75C12">
              <w:rPr>
                <w:rFonts w:ascii="Times New Roman" w:eastAsia="Calibri" w:hAnsi="Times New Roman" w:cs="Times New Roman"/>
                <w:i/>
                <w:sz w:val="28"/>
                <w:szCs w:val="28"/>
              </w:rPr>
              <w:t>восприятие художественной литературы и фольклора</w:t>
            </w:r>
          </w:p>
        </w:tc>
        <w:tc>
          <w:tcPr>
            <w:tcW w:w="3659" w:type="dxa"/>
            <w:vMerge/>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p>
        </w:tc>
        <w:tc>
          <w:tcPr>
            <w:tcW w:w="8788" w:type="dxa"/>
          </w:tcPr>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Ушакова О.С. Ознакомление дошкольников с литературой и развитие речи. – М.: ТЦ «Сфера», 2015.</w:t>
            </w:r>
          </w:p>
        </w:tc>
      </w:tr>
      <w:tr w:rsidR="00A75C12" w:rsidRPr="00A75C12" w:rsidTr="00A75C12">
        <w:trPr>
          <w:trHeight w:val="20"/>
        </w:trPr>
        <w:tc>
          <w:tcPr>
            <w:tcW w:w="2545" w:type="dxa"/>
          </w:tcPr>
          <w:p w:rsidR="00A75C12" w:rsidRPr="00A75C12" w:rsidRDefault="00A75C12" w:rsidP="00A75C12">
            <w:pPr>
              <w:spacing w:after="0" w:line="240" w:lineRule="auto"/>
              <w:ind w:left="-11" w:right="-68"/>
              <w:contextualSpacing/>
              <w:jc w:val="center"/>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t>Часть, формируемая участниками образовательных отношений:</w:t>
            </w:r>
          </w:p>
          <w:p w:rsidR="00A75C12" w:rsidRPr="00A75C12" w:rsidRDefault="00A75C12" w:rsidP="00A75C12">
            <w:pPr>
              <w:spacing w:after="0" w:line="240" w:lineRule="auto"/>
              <w:rPr>
                <w:rFonts w:ascii="Times New Roman" w:eastAsia="Times New Roman" w:hAnsi="Times New Roman" w:cs="Times New Roman"/>
                <w:i/>
                <w:color w:val="000000"/>
                <w:sz w:val="28"/>
                <w:szCs w:val="28"/>
                <w:lang w:eastAsia="ru-RU"/>
              </w:rPr>
            </w:pPr>
            <w:r w:rsidRPr="00A75C12">
              <w:rPr>
                <w:rFonts w:ascii="Times New Roman" w:eastAsia="Times New Roman" w:hAnsi="Times New Roman" w:cs="Times New Roman"/>
                <w:i/>
                <w:color w:val="000000"/>
                <w:sz w:val="28"/>
                <w:szCs w:val="28"/>
                <w:lang w:eastAsia="ru-RU"/>
              </w:rPr>
              <w:t xml:space="preserve">работа по краеведению, </w:t>
            </w:r>
          </w:p>
          <w:p w:rsidR="00A75C12" w:rsidRPr="00A75C12" w:rsidRDefault="00A75C12" w:rsidP="00A75C12">
            <w:pPr>
              <w:spacing w:after="0" w:line="240" w:lineRule="auto"/>
              <w:ind w:left="-11" w:right="-68"/>
              <w:contextualSpacing/>
              <w:jc w:val="center"/>
              <w:rPr>
                <w:rFonts w:ascii="Times New Roman" w:eastAsia="Calibri" w:hAnsi="Times New Roman" w:cs="Times New Roman"/>
                <w:i/>
                <w:sz w:val="28"/>
                <w:szCs w:val="28"/>
              </w:rPr>
            </w:pPr>
            <w:r w:rsidRPr="00A75C12">
              <w:rPr>
                <w:rFonts w:ascii="Times New Roman" w:eastAsia="Calibri" w:hAnsi="Times New Roman" w:cs="Times New Roman"/>
                <w:i/>
                <w:color w:val="000000"/>
                <w:sz w:val="28"/>
                <w:szCs w:val="28"/>
              </w:rPr>
              <w:t xml:space="preserve">приобщению дошкольников к </w:t>
            </w:r>
            <w:r w:rsidRPr="00A75C12">
              <w:rPr>
                <w:rFonts w:ascii="Times New Roman" w:eastAsia="Calibri" w:hAnsi="Times New Roman" w:cs="Times New Roman"/>
                <w:i/>
                <w:color w:val="000000"/>
                <w:sz w:val="28"/>
                <w:szCs w:val="28"/>
              </w:rPr>
              <w:lastRenderedPageBreak/>
              <w:t>культурному наследию русского народа</w:t>
            </w:r>
          </w:p>
        </w:tc>
        <w:tc>
          <w:tcPr>
            <w:tcW w:w="3659" w:type="dxa"/>
          </w:tcPr>
          <w:p w:rsidR="00A75C12" w:rsidRPr="00A75C12" w:rsidRDefault="00A75C12" w:rsidP="00A75C12">
            <w:pPr>
              <w:numPr>
                <w:ilvl w:val="0"/>
                <w:numId w:val="22"/>
              </w:numPr>
              <w:spacing w:after="0" w:line="240" w:lineRule="auto"/>
              <w:ind w:left="175" w:right="-108" w:hanging="262"/>
              <w:jc w:val="center"/>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lastRenderedPageBreak/>
              <w:t>Князева О.Л., Маханева М.Д. Приобщение детей к истокам русской народной культуры. – СПб.: Детство-Пресс, 1998.</w:t>
            </w:r>
          </w:p>
        </w:tc>
        <w:tc>
          <w:tcPr>
            <w:tcW w:w="8788" w:type="dxa"/>
          </w:tcPr>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Березин А.Д. Земля наша Липецкая. – Воронеж, 1974.</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Дюкарева Ю.В. Липецк. – Москва, издательство «Планета», 1989.</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Есипова З.И. Путеводитель по Липецкому краю. – Липецк, 2003.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Картушина М.Ю. Русские народные праздники в детском саду. –М.: ТЦ «Сфера», 2006.</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lastRenderedPageBreak/>
              <w:t>Князева О.Л. Как жили люди на Руси. – СПб.: «Детство-Пресс», 1998.</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Лаврова Л.Н., Чеботарёва И.В. Проектная деятельность с дошкольниками по краеведению. – Липецк: ЛИРО, 2013.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Матова В.Н. Краеведение в детском саду. – СПб.: «Детство-Пресс», 2014.</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Медведев В.А. Знаете ли вы свой край? – Воронеж, 1982.</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Орлова Л.В. Хохломская роспись: основы народного и декоративно-прикладного искусства. – М.: «Мозаика-Синтез», 1998.</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Пешкова Н.В. Берегите родную природу! – Тамбов: «Издательский дом «Мичуринск», 2013.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Соколова Л.В., Некрылова А.Ф. Воспитание ребёнка в русских традициях. – М.: Айрис-пресс, 2003.</w:t>
            </w:r>
          </w:p>
          <w:p w:rsidR="00A75C12" w:rsidRPr="00A75C12" w:rsidRDefault="00A75C12" w:rsidP="00A75C12">
            <w:pPr>
              <w:numPr>
                <w:ilvl w:val="0"/>
                <w:numId w:val="29"/>
              </w:numPr>
              <w:spacing w:after="0" w:line="240" w:lineRule="auto"/>
              <w:ind w:left="284"/>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Шальнев Б.М., Шахов В.В. Липецкая энциклопедия. – Липецк, 1999.</w:t>
            </w:r>
          </w:p>
          <w:p w:rsidR="00A75C12" w:rsidRPr="00A75C12" w:rsidRDefault="00A75C12" w:rsidP="00A75C12">
            <w:pPr>
              <w:numPr>
                <w:ilvl w:val="0"/>
                <w:numId w:val="22"/>
              </w:numPr>
              <w:spacing w:after="0" w:line="240" w:lineRule="auto"/>
              <w:ind w:left="175" w:hanging="262"/>
              <w:jc w:val="both"/>
              <w:rPr>
                <w:rFonts w:ascii="Times New Roman" w:eastAsia="Calibri" w:hAnsi="Times New Roman" w:cs="Times New Roman"/>
                <w:sz w:val="28"/>
                <w:szCs w:val="28"/>
              </w:rPr>
            </w:pPr>
            <w:r w:rsidRPr="00A75C12">
              <w:rPr>
                <w:rFonts w:ascii="Times New Roman" w:eastAsia="Calibri" w:hAnsi="Times New Roman" w:cs="Times New Roman"/>
                <w:bCs/>
                <w:iCs/>
                <w:sz w:val="28"/>
                <w:szCs w:val="28"/>
              </w:rPr>
              <w:t>Шахов В.В. Сказание о земле Липецкой. – Липецк, 2003.</w:t>
            </w:r>
          </w:p>
        </w:tc>
      </w:tr>
    </w:tbl>
    <w:p w:rsidR="00A75C12" w:rsidRPr="00A75C12" w:rsidRDefault="00A75C12" w:rsidP="00A75C12">
      <w:pPr>
        <w:tabs>
          <w:tab w:val="left" w:pos="-4678"/>
        </w:tabs>
        <w:spacing w:after="0" w:line="240" w:lineRule="auto"/>
        <w:jc w:val="both"/>
        <w:rPr>
          <w:rFonts w:ascii="Times New Roman" w:eastAsia="Calibri" w:hAnsi="Times New Roman" w:cs="Times New Roman"/>
          <w:b/>
          <w:i/>
          <w:sz w:val="28"/>
          <w:szCs w:val="28"/>
        </w:rPr>
      </w:pPr>
      <w:r w:rsidRPr="00A75C12">
        <w:rPr>
          <w:rFonts w:ascii="Times New Roman" w:eastAsia="Calibri" w:hAnsi="Times New Roman" w:cs="Times New Roman"/>
          <w:b/>
          <w:i/>
          <w:sz w:val="28"/>
          <w:szCs w:val="28"/>
        </w:rPr>
        <w:lastRenderedPageBreak/>
        <w:t>Перечень наглядно-демонстрационного материала</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Серия картин «Времена года»</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Пособие «Сказки – ребятам»</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Иллюстрации художников к сказкам</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Пособие «Сказки Чуковского»</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Портрет Чуковского</w:t>
      </w:r>
      <w:r w:rsidRPr="00A75C12">
        <w:rPr>
          <w:rFonts w:ascii="Times New Roman" w:eastAsia="Calibri" w:hAnsi="Times New Roman" w:cs="Times New Roman"/>
          <w:i/>
          <w:sz w:val="28"/>
          <w:szCs w:val="28"/>
        </w:rPr>
        <w:t xml:space="preserve">, </w:t>
      </w:r>
      <w:r w:rsidRPr="00A75C12">
        <w:rPr>
          <w:rFonts w:ascii="Times New Roman" w:eastAsia="Calibri" w:hAnsi="Times New Roman" w:cs="Times New Roman"/>
          <w:sz w:val="28"/>
          <w:szCs w:val="28"/>
        </w:rPr>
        <w:t>Мойдодыр, Айболит, Краденое солнце, Тараканище.</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Из серии «Любимые сказки» (иллюстрации художника И.И. Хохлова)</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lastRenderedPageBreak/>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нар.сказка «Рукавичка», бел. нар. сказка «Пых», к пьесе-сказке С.Я. Маршака «Кошкин дом», р.н.с. «У страха глаза велики», р.н.с. «Теремок», англ. нар.сказка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Иллюстрации художника Н. Воробьёва</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«Курочка-Ряба», «Иван-царевич и серый волк», «По щучьему велению».</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Серия картин «Мы играем»</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Серия картин «Занятия детей»</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Дети кормят курицу и цыплят, Летом на прогулке, Зимой на прогулке, Дети играют в кубики.</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Серия «Мы для милой мамочки»</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В маминой комнате, Дети готовят подарки, Все довольны.</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Картины «Из жизни домашних животных»</w:t>
      </w:r>
    </w:p>
    <w:p w:rsidR="00A75C12" w:rsidRPr="00A75C12" w:rsidRDefault="00A75C12" w:rsidP="00A75C12">
      <w:pPr>
        <w:spacing w:after="0" w:line="240" w:lineRule="auto"/>
        <w:ind w:firstLine="709"/>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сверблюжонком, Птицеферма, Утки и гуси, Куры, Лошадь с жеребёнком, Кролики, Корова в сарае зимой,  Ослы</w:t>
      </w:r>
      <w:r w:rsidRPr="00A75C12">
        <w:rPr>
          <w:rFonts w:ascii="Times New Roman" w:eastAsia="Calibri" w:hAnsi="Times New Roman" w:cs="Times New Roman"/>
          <w:i/>
          <w:sz w:val="28"/>
          <w:szCs w:val="28"/>
        </w:rPr>
        <w:t xml:space="preserve">, </w:t>
      </w:r>
      <w:r w:rsidRPr="00A75C12">
        <w:rPr>
          <w:rFonts w:ascii="Times New Roman" w:eastAsia="Calibri" w:hAnsi="Times New Roman" w:cs="Times New Roman"/>
          <w:sz w:val="28"/>
          <w:szCs w:val="28"/>
        </w:rPr>
        <w:t>Коза с козлятами</w:t>
      </w:r>
      <w:r w:rsidRPr="00A75C12">
        <w:rPr>
          <w:rFonts w:ascii="Times New Roman" w:eastAsia="Calibri" w:hAnsi="Times New Roman" w:cs="Times New Roman"/>
          <w:i/>
          <w:sz w:val="28"/>
          <w:szCs w:val="28"/>
        </w:rPr>
        <w:t xml:space="preserve">, </w:t>
      </w:r>
      <w:r w:rsidRPr="00A75C12">
        <w:rPr>
          <w:rFonts w:ascii="Times New Roman" w:eastAsia="Calibri" w:hAnsi="Times New Roman" w:cs="Times New Roman"/>
          <w:sz w:val="28"/>
          <w:szCs w:val="28"/>
        </w:rPr>
        <w:t>Кошка с котятами</w:t>
      </w:r>
      <w:r w:rsidRPr="00A75C12">
        <w:rPr>
          <w:rFonts w:ascii="Times New Roman" w:eastAsia="Calibri" w:hAnsi="Times New Roman" w:cs="Times New Roman"/>
          <w:i/>
          <w:sz w:val="28"/>
          <w:szCs w:val="28"/>
        </w:rPr>
        <w:t xml:space="preserve">, </w:t>
      </w:r>
      <w:r w:rsidRPr="00A75C12">
        <w:rPr>
          <w:rFonts w:ascii="Times New Roman" w:eastAsia="Calibri" w:hAnsi="Times New Roman" w:cs="Times New Roman"/>
          <w:sz w:val="28"/>
          <w:szCs w:val="28"/>
        </w:rPr>
        <w:t>Кролики, Овцы с ягнятами.</w:t>
      </w:r>
    </w:p>
    <w:p w:rsidR="00A75C12" w:rsidRPr="00A75C12" w:rsidRDefault="00A75C12" w:rsidP="00A75C12">
      <w:pPr>
        <w:spacing w:after="0" w:line="240" w:lineRule="auto"/>
        <w:ind w:firstLine="709"/>
        <w:contextualSpacing/>
        <w:jc w:val="both"/>
        <w:rPr>
          <w:rFonts w:ascii="Times New Roman" w:eastAsia="Calibri" w:hAnsi="Times New Roman" w:cs="Times New Roman"/>
          <w:i/>
          <w:sz w:val="28"/>
          <w:szCs w:val="28"/>
        </w:rPr>
      </w:pPr>
      <w:r w:rsidRPr="00A75C12">
        <w:rPr>
          <w:rFonts w:ascii="Times New Roman" w:eastAsia="Calibri" w:hAnsi="Times New Roman" w:cs="Times New Roman"/>
          <w:i/>
          <w:sz w:val="28"/>
          <w:szCs w:val="28"/>
        </w:rPr>
        <w:t>Демонстрационный материал к пособиям О.С. Ушаковой по развитию речи:</w:t>
      </w:r>
    </w:p>
    <w:p w:rsidR="00A75C12" w:rsidRPr="00A75C12" w:rsidRDefault="00A75C12" w:rsidP="00A75C12">
      <w:pPr>
        <w:numPr>
          <w:ilvl w:val="0"/>
          <w:numId w:val="66"/>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речи в картинках: занятия детей. – М.: ТЦ Сфера.</w:t>
      </w:r>
    </w:p>
    <w:p w:rsidR="00A75C12" w:rsidRPr="00A75C12" w:rsidRDefault="00A75C12" w:rsidP="00A75C12">
      <w:pPr>
        <w:numPr>
          <w:ilvl w:val="0"/>
          <w:numId w:val="66"/>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речи в картинках: животные. – М.: ТЦ Сфера.</w:t>
      </w:r>
    </w:p>
    <w:p w:rsidR="00A75C12" w:rsidRPr="00A75C12" w:rsidRDefault="00A75C12" w:rsidP="00A75C12">
      <w:pPr>
        <w:numPr>
          <w:ilvl w:val="0"/>
          <w:numId w:val="66"/>
        </w:numPr>
        <w:spacing w:after="0" w:line="240" w:lineRule="auto"/>
        <w:ind w:left="426"/>
        <w:contextualSpacing/>
        <w:jc w:val="both"/>
        <w:rPr>
          <w:rFonts w:ascii="Times New Roman" w:eastAsia="Calibri" w:hAnsi="Times New Roman" w:cs="Times New Roman"/>
          <w:sz w:val="28"/>
          <w:szCs w:val="28"/>
        </w:rPr>
      </w:pPr>
      <w:r w:rsidRPr="00A75C12">
        <w:rPr>
          <w:rFonts w:ascii="Times New Roman" w:eastAsia="Calibri" w:hAnsi="Times New Roman" w:cs="Times New Roman"/>
          <w:sz w:val="28"/>
          <w:szCs w:val="28"/>
        </w:rPr>
        <w:t>Развитие речи в картинках: живая природа. – М.: ТЦ Сфера.</w:t>
      </w:r>
    </w:p>
    <w:p w:rsidR="00A75C12" w:rsidRDefault="00A75C12"/>
    <w:p w:rsidR="00A75C12" w:rsidRDefault="00A75C12"/>
    <w:p w:rsidR="00A75C12" w:rsidRDefault="00A75C12"/>
    <w:p w:rsidR="00A75C12" w:rsidRDefault="00A75C12"/>
    <w:p w:rsidR="00812F86" w:rsidRPr="00812F86" w:rsidRDefault="00812F86" w:rsidP="00812F86">
      <w:pPr>
        <w:spacing w:after="0" w:line="240" w:lineRule="auto"/>
        <w:rPr>
          <w:rFonts w:ascii="Times New Roman" w:eastAsia="Calibri" w:hAnsi="Times New Roman" w:cs="Times New Roman"/>
          <w:b/>
          <w:sz w:val="28"/>
          <w:szCs w:val="28"/>
        </w:rPr>
      </w:pPr>
      <w:r w:rsidRPr="00812F86">
        <w:rPr>
          <w:rFonts w:ascii="Times New Roman" w:eastAsia="Calibri" w:hAnsi="Times New Roman" w:cs="Times New Roman"/>
          <w:b/>
          <w:sz w:val="28"/>
          <w:szCs w:val="28"/>
        </w:rPr>
        <w:lastRenderedPageBreak/>
        <w:t>ПЕРСПЕКТИВНО-ТЕМАТИЧЕСКОЕ ПЛАНИРОВАНИЕРЕГЛАМЕНТИРОВАННОЙ ОБРАЗОВАТЕЛЬНОЙ ДЕЯТЕЛЬНОСТИ</w:t>
      </w:r>
      <w:r w:rsidR="009E28A6">
        <w:rPr>
          <w:rFonts w:ascii="Times New Roman" w:eastAsia="Calibri" w:hAnsi="Times New Roman" w:cs="Times New Roman"/>
          <w:b/>
          <w:sz w:val="28"/>
          <w:szCs w:val="28"/>
        </w:rPr>
        <w:t xml:space="preserve"> </w:t>
      </w:r>
      <w:r w:rsidR="005D7E24">
        <w:rPr>
          <w:rFonts w:ascii="Times New Roman" w:eastAsia="Calibri" w:hAnsi="Times New Roman" w:cs="Times New Roman"/>
          <w:b/>
          <w:sz w:val="28"/>
          <w:szCs w:val="28"/>
        </w:rPr>
        <w:t xml:space="preserve"> Приобщение к истокам р.н.к.</w:t>
      </w:r>
    </w:p>
    <w:tbl>
      <w:tblPr>
        <w:tblStyle w:val="23"/>
        <w:tblW w:w="15706" w:type="dxa"/>
        <w:tblInd w:w="-5" w:type="dxa"/>
        <w:tblLayout w:type="fixed"/>
        <w:tblLook w:val="04A0"/>
      </w:tblPr>
      <w:tblGrid>
        <w:gridCol w:w="2523"/>
        <w:gridCol w:w="8363"/>
        <w:gridCol w:w="4820"/>
      </w:tblGrid>
      <w:tr w:rsidR="00812F86" w:rsidRPr="00812F86" w:rsidTr="00812F86">
        <w:tc>
          <w:tcPr>
            <w:tcW w:w="2523" w:type="dxa"/>
          </w:tcPr>
          <w:p w:rsidR="00812F86" w:rsidRPr="00812F86" w:rsidRDefault="00812F86" w:rsidP="00812F86">
            <w:pPr>
              <w:jc w:val="center"/>
              <w:rPr>
                <w:rFonts w:eastAsia="Calibri" w:cs="Times New Roman"/>
                <w:szCs w:val="28"/>
              </w:rPr>
            </w:pPr>
            <w:r w:rsidRPr="00812F86">
              <w:rPr>
                <w:rFonts w:eastAsia="Calibri" w:cs="Times New Roman"/>
                <w:szCs w:val="28"/>
              </w:rPr>
              <w:t>Тема</w:t>
            </w:r>
          </w:p>
        </w:tc>
        <w:tc>
          <w:tcPr>
            <w:tcW w:w="8363" w:type="dxa"/>
          </w:tcPr>
          <w:p w:rsidR="00812F86" w:rsidRPr="00812F86" w:rsidRDefault="00812F86" w:rsidP="00812F86">
            <w:pPr>
              <w:jc w:val="center"/>
              <w:rPr>
                <w:rFonts w:eastAsia="Calibri" w:cs="Times New Roman"/>
                <w:szCs w:val="28"/>
              </w:rPr>
            </w:pPr>
            <w:r w:rsidRPr="00812F86">
              <w:rPr>
                <w:rFonts w:eastAsia="Calibri" w:cs="Times New Roman"/>
                <w:szCs w:val="28"/>
              </w:rPr>
              <w:t>Цели</w:t>
            </w:r>
          </w:p>
        </w:tc>
        <w:tc>
          <w:tcPr>
            <w:tcW w:w="4820" w:type="dxa"/>
          </w:tcPr>
          <w:p w:rsidR="00812F86" w:rsidRPr="00812F86" w:rsidRDefault="00812F86" w:rsidP="00812F86">
            <w:pPr>
              <w:jc w:val="center"/>
              <w:rPr>
                <w:rFonts w:eastAsia="Calibri" w:cs="Times New Roman"/>
                <w:szCs w:val="28"/>
              </w:rPr>
            </w:pPr>
            <w:r w:rsidRPr="00812F86">
              <w:rPr>
                <w:rFonts w:eastAsia="Calibri" w:cs="Times New Roman"/>
                <w:szCs w:val="28"/>
              </w:rPr>
              <w:t>Источник методической литературы</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Сентябрь</w:t>
            </w:r>
          </w:p>
        </w:tc>
      </w:tr>
      <w:tr w:rsidR="00812F86" w:rsidRPr="00812F86" w:rsidTr="00812F86">
        <w:tc>
          <w:tcPr>
            <w:tcW w:w="2523" w:type="dxa"/>
          </w:tcPr>
          <w:p w:rsidR="00812F86" w:rsidRDefault="009E28A6" w:rsidP="00812F86">
            <w:pPr>
              <w:rPr>
                <w:rFonts w:eastAsia="Calibri" w:cs="Times New Roman"/>
                <w:sz w:val="24"/>
                <w:szCs w:val="24"/>
              </w:rPr>
            </w:pPr>
            <w:r>
              <w:rPr>
                <w:rFonts w:eastAsia="Calibri" w:cs="Times New Roman"/>
                <w:sz w:val="24"/>
                <w:szCs w:val="24"/>
              </w:rPr>
              <w:t>Тема: «Территория детского сада</w:t>
            </w:r>
            <w:r w:rsidR="00812F86" w:rsidRPr="00812F86">
              <w:rPr>
                <w:rFonts w:eastAsia="Calibri" w:cs="Times New Roman"/>
                <w:sz w:val="24"/>
                <w:szCs w:val="24"/>
              </w:rPr>
              <w:t>»</w:t>
            </w:r>
          </w:p>
          <w:p w:rsidR="006A317D" w:rsidRDefault="006A317D" w:rsidP="00812F86">
            <w:pPr>
              <w:rPr>
                <w:rFonts w:eastAsia="Calibri" w:cs="Times New Roman"/>
                <w:sz w:val="24"/>
                <w:szCs w:val="24"/>
              </w:rPr>
            </w:pPr>
          </w:p>
          <w:p w:rsidR="006A317D" w:rsidRDefault="006A317D" w:rsidP="00812F86">
            <w:pPr>
              <w:rPr>
                <w:rFonts w:eastAsia="Calibri" w:cs="Times New Roman"/>
                <w:sz w:val="24"/>
                <w:szCs w:val="24"/>
              </w:rPr>
            </w:pPr>
          </w:p>
          <w:p w:rsidR="006A317D" w:rsidRDefault="006A317D" w:rsidP="00812F86">
            <w:pPr>
              <w:rPr>
                <w:rFonts w:eastAsia="Calibri" w:cs="Times New Roman"/>
                <w:sz w:val="24"/>
                <w:szCs w:val="24"/>
              </w:rPr>
            </w:pPr>
          </w:p>
          <w:p w:rsidR="006A317D" w:rsidRDefault="006A317D" w:rsidP="00812F86">
            <w:pPr>
              <w:rPr>
                <w:rFonts w:eastAsia="Calibri" w:cs="Times New Roman"/>
                <w:sz w:val="24"/>
                <w:szCs w:val="24"/>
              </w:rPr>
            </w:pPr>
          </w:p>
          <w:p w:rsidR="006A317D" w:rsidRPr="00812F86" w:rsidRDefault="006A317D" w:rsidP="00812F86">
            <w:pPr>
              <w:rPr>
                <w:rFonts w:eastAsia="Calibri" w:cs="Times New Roman"/>
                <w:sz w:val="24"/>
                <w:szCs w:val="24"/>
              </w:rPr>
            </w:pPr>
            <w:r>
              <w:rPr>
                <w:rFonts w:eastAsia="Calibri" w:cs="Times New Roman"/>
                <w:sz w:val="24"/>
                <w:szCs w:val="24"/>
              </w:rPr>
              <w:t>Тема: «Моя семья»</w:t>
            </w:r>
          </w:p>
          <w:p w:rsidR="00812F86" w:rsidRPr="00812F86" w:rsidRDefault="00812F86" w:rsidP="00812F86">
            <w:pPr>
              <w:shd w:val="clear" w:color="auto" w:fill="FFFFFF"/>
              <w:jc w:val="both"/>
              <w:rPr>
                <w:rFonts w:eastAsia="Calibri" w:cs="Times New Roman"/>
                <w:szCs w:val="28"/>
              </w:rPr>
            </w:pPr>
          </w:p>
        </w:tc>
        <w:tc>
          <w:tcPr>
            <w:tcW w:w="8363" w:type="dxa"/>
          </w:tcPr>
          <w:p w:rsidR="00812F86" w:rsidRDefault="00812F86" w:rsidP="0095439A">
            <w:pPr>
              <w:ind w:left="289"/>
              <w:contextualSpacing/>
              <w:rPr>
                <w:rFonts w:eastAsia="Times New Roman" w:cs="Times New Roman"/>
                <w:sz w:val="24"/>
                <w:szCs w:val="24"/>
                <w:lang w:eastAsia="ru-RU"/>
              </w:rPr>
            </w:pPr>
            <w:r w:rsidRPr="00812F86">
              <w:rPr>
                <w:rFonts w:eastAsia="Calibri" w:cs="Times New Roman"/>
                <w:sz w:val="24"/>
                <w:szCs w:val="24"/>
              </w:rPr>
              <w:t xml:space="preserve">Пр. сод.: </w:t>
            </w:r>
            <w:r w:rsidR="0095439A">
              <w:rPr>
                <w:rFonts w:eastAsia="Times New Roman" w:cs="Times New Roman"/>
                <w:sz w:val="24"/>
                <w:szCs w:val="24"/>
                <w:lang w:eastAsia="ru-RU"/>
              </w:rPr>
              <w:t>формирование</w:t>
            </w:r>
            <w:r w:rsidR="00E439A2">
              <w:rPr>
                <w:rFonts w:eastAsia="Times New Roman" w:cs="Times New Roman"/>
                <w:sz w:val="24"/>
                <w:szCs w:val="24"/>
                <w:lang w:eastAsia="ru-RU"/>
              </w:rPr>
              <w:t xml:space="preserve"> положительного отношения к результатам  труда работников детского сада; Обогащать первоначальные представления детей об участке детского сада, о необходимости помощи взрослым и поддержании участка в чистоте и порядке;  Воспитывать бережное отношение к процессу и результату труда дворника детского сада.</w:t>
            </w:r>
          </w:p>
          <w:p w:rsidR="006A317D" w:rsidRDefault="006A317D" w:rsidP="0095439A">
            <w:pPr>
              <w:ind w:left="289"/>
              <w:contextualSpacing/>
              <w:rPr>
                <w:rFonts w:eastAsia="Times New Roman" w:cs="Times New Roman"/>
                <w:sz w:val="24"/>
                <w:szCs w:val="24"/>
                <w:lang w:eastAsia="ru-RU"/>
              </w:rPr>
            </w:pPr>
          </w:p>
          <w:p w:rsidR="006A317D" w:rsidRPr="006A317D" w:rsidRDefault="006A317D" w:rsidP="0095439A">
            <w:pPr>
              <w:ind w:left="289"/>
              <w:contextualSpacing/>
              <w:rPr>
                <w:rFonts w:eastAsia="Calibri" w:cs="Times New Roman"/>
                <w:sz w:val="24"/>
                <w:szCs w:val="28"/>
              </w:rPr>
            </w:pPr>
            <w:r>
              <w:rPr>
                <w:rFonts w:eastAsia="Calibri" w:cs="Times New Roman"/>
                <w:sz w:val="24"/>
                <w:szCs w:val="28"/>
              </w:rPr>
              <w:t>Формирование эмоционально положительного отношения</w:t>
            </w:r>
            <w:r w:rsidR="00364F33">
              <w:rPr>
                <w:rFonts w:eastAsia="Calibri" w:cs="Times New Roman"/>
                <w:sz w:val="24"/>
                <w:szCs w:val="28"/>
              </w:rPr>
              <w:t xml:space="preserve"> к близким людям;</w:t>
            </w:r>
            <w:r w:rsidR="006914E1">
              <w:rPr>
                <w:rFonts w:eastAsia="Calibri" w:cs="Times New Roman"/>
                <w:sz w:val="24"/>
                <w:szCs w:val="28"/>
              </w:rPr>
              <w:t xml:space="preserve"> Формировать элементарны</w:t>
            </w:r>
            <w:r w:rsidR="00494DAE">
              <w:rPr>
                <w:rFonts w:eastAsia="Calibri" w:cs="Times New Roman"/>
                <w:sz w:val="24"/>
                <w:szCs w:val="28"/>
              </w:rPr>
              <w:t>е представления о членах семьи; Обогащать представления о функциях людей разного пола и возраста в семье; воспитывать чувство сопричасности к общим делам своей семьи.</w:t>
            </w:r>
          </w:p>
        </w:tc>
        <w:tc>
          <w:tcPr>
            <w:tcW w:w="4820" w:type="dxa"/>
          </w:tcPr>
          <w:p w:rsidR="003F3C32" w:rsidRDefault="00E67D40" w:rsidP="009E28A6">
            <w:pPr>
              <w:shd w:val="clear" w:color="auto" w:fill="FFFFFF"/>
              <w:jc w:val="both"/>
              <w:rPr>
                <w:rFonts w:eastAsia="Calibri" w:cs="Times New Roman"/>
                <w:szCs w:val="28"/>
              </w:rPr>
            </w:pPr>
            <w:r>
              <w:rPr>
                <w:rFonts w:eastAsia="Times New Roman" w:cs="Times New Roman"/>
                <w:sz w:val="24"/>
                <w:szCs w:val="24"/>
                <w:lang w:eastAsia="ru-RU"/>
              </w:rPr>
              <w:t>Коломи</w:t>
            </w:r>
            <w:r w:rsidR="009E28A6">
              <w:rPr>
                <w:rFonts w:eastAsia="Times New Roman" w:cs="Times New Roman"/>
                <w:sz w:val="24"/>
                <w:szCs w:val="24"/>
                <w:lang w:eastAsia="ru-RU"/>
              </w:rPr>
              <w:t>йченко Л. В., с. 141, «Занятия для детей 3-5 лет».</w:t>
            </w:r>
            <w:r w:rsidR="003F3C32">
              <w:rPr>
                <w:rFonts w:eastAsia="Times New Roman" w:cs="Times New Roman"/>
                <w:sz w:val="24"/>
                <w:szCs w:val="24"/>
                <w:lang w:eastAsia="ru-RU"/>
              </w:rPr>
              <w:t>2015</w:t>
            </w:r>
          </w:p>
          <w:p w:rsidR="003F3C32" w:rsidRPr="003F3C32" w:rsidRDefault="003F3C32" w:rsidP="003F3C32">
            <w:pPr>
              <w:rPr>
                <w:rFonts w:eastAsia="Calibri" w:cs="Times New Roman"/>
                <w:szCs w:val="28"/>
              </w:rPr>
            </w:pPr>
          </w:p>
          <w:p w:rsidR="003F3C32" w:rsidRDefault="003F3C32" w:rsidP="003F3C32">
            <w:pPr>
              <w:rPr>
                <w:rFonts w:eastAsia="Calibri" w:cs="Times New Roman"/>
                <w:szCs w:val="28"/>
              </w:rPr>
            </w:pPr>
          </w:p>
          <w:p w:rsidR="003F3C32" w:rsidRDefault="003F3C32" w:rsidP="003F3C32">
            <w:pPr>
              <w:rPr>
                <w:rFonts w:eastAsia="Calibri" w:cs="Times New Roman"/>
                <w:szCs w:val="28"/>
              </w:rPr>
            </w:pPr>
          </w:p>
          <w:p w:rsidR="003F3C32" w:rsidRDefault="003F3C32" w:rsidP="003F3C32">
            <w:pPr>
              <w:rPr>
                <w:rFonts w:eastAsia="Calibri" w:cs="Times New Roman"/>
                <w:szCs w:val="28"/>
              </w:rPr>
            </w:pPr>
          </w:p>
          <w:p w:rsidR="00812F86" w:rsidRPr="003F3C32" w:rsidRDefault="003F3C32" w:rsidP="003F3C32">
            <w:pPr>
              <w:rPr>
                <w:rFonts w:eastAsia="Calibri" w:cs="Times New Roman"/>
                <w:szCs w:val="28"/>
              </w:rPr>
            </w:pPr>
            <w:r>
              <w:rPr>
                <w:rFonts w:eastAsia="Times New Roman" w:cs="Times New Roman"/>
                <w:sz w:val="24"/>
                <w:szCs w:val="24"/>
                <w:lang w:eastAsia="ru-RU"/>
              </w:rPr>
              <w:t>Коломо</w:t>
            </w:r>
            <w:r w:rsidR="00E67D40">
              <w:rPr>
                <w:rFonts w:eastAsia="Times New Roman" w:cs="Times New Roman"/>
                <w:sz w:val="24"/>
                <w:szCs w:val="24"/>
                <w:lang w:eastAsia="ru-RU"/>
              </w:rPr>
              <w:t>и</w:t>
            </w:r>
            <w:r>
              <w:rPr>
                <w:rFonts w:eastAsia="Times New Roman" w:cs="Times New Roman"/>
                <w:sz w:val="24"/>
                <w:szCs w:val="24"/>
                <w:lang w:eastAsia="ru-RU"/>
              </w:rPr>
              <w:t>йченко Л. В., с. 126, «Занятия для детей 3-5 лет».2015</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Октябрь</w:t>
            </w:r>
          </w:p>
        </w:tc>
      </w:tr>
      <w:tr w:rsidR="00812F86" w:rsidRPr="00812F86" w:rsidTr="00812F86">
        <w:tc>
          <w:tcPr>
            <w:tcW w:w="2523" w:type="dxa"/>
          </w:tcPr>
          <w:p w:rsidR="00812F86" w:rsidRDefault="00B6061F" w:rsidP="00812F86">
            <w:pPr>
              <w:rPr>
                <w:rFonts w:eastAsia="Calibri" w:cs="Times New Roman"/>
                <w:sz w:val="24"/>
                <w:szCs w:val="24"/>
              </w:rPr>
            </w:pPr>
            <w:r>
              <w:rPr>
                <w:rFonts w:eastAsia="Calibri" w:cs="Times New Roman"/>
                <w:sz w:val="24"/>
                <w:szCs w:val="24"/>
              </w:rPr>
              <w:t>Тема: «Мой любимый город</w:t>
            </w:r>
            <w:r w:rsidR="00812F86" w:rsidRPr="00812F86">
              <w:rPr>
                <w:rFonts w:eastAsia="Calibri" w:cs="Times New Roman"/>
                <w:sz w:val="24"/>
                <w:szCs w:val="24"/>
              </w:rPr>
              <w:t>»</w:t>
            </w:r>
          </w:p>
          <w:p w:rsidR="00E67D40" w:rsidRDefault="00E67D40" w:rsidP="00812F86">
            <w:pPr>
              <w:rPr>
                <w:rFonts w:eastAsia="Calibri" w:cs="Times New Roman"/>
                <w:sz w:val="24"/>
                <w:szCs w:val="24"/>
              </w:rPr>
            </w:pPr>
          </w:p>
          <w:p w:rsidR="00E67D40" w:rsidRDefault="00E67D40" w:rsidP="00812F86">
            <w:pPr>
              <w:rPr>
                <w:rFonts w:eastAsia="Calibri" w:cs="Times New Roman"/>
                <w:sz w:val="24"/>
                <w:szCs w:val="24"/>
              </w:rPr>
            </w:pPr>
          </w:p>
          <w:p w:rsidR="00E67D40" w:rsidRDefault="00E67D40" w:rsidP="00812F86">
            <w:pPr>
              <w:rPr>
                <w:rFonts w:eastAsia="Calibri" w:cs="Times New Roman"/>
                <w:sz w:val="24"/>
                <w:szCs w:val="24"/>
              </w:rPr>
            </w:pPr>
          </w:p>
          <w:p w:rsidR="00E67D40" w:rsidRDefault="00E67D40" w:rsidP="00812F86">
            <w:pPr>
              <w:rPr>
                <w:rFonts w:eastAsia="Calibri" w:cs="Times New Roman"/>
                <w:sz w:val="24"/>
                <w:szCs w:val="24"/>
              </w:rPr>
            </w:pPr>
          </w:p>
          <w:p w:rsidR="00E67D40" w:rsidRPr="00812F86" w:rsidRDefault="00E67D40" w:rsidP="00812F86">
            <w:pPr>
              <w:rPr>
                <w:rFonts w:eastAsia="Calibri" w:cs="Times New Roman"/>
                <w:sz w:val="24"/>
                <w:szCs w:val="24"/>
              </w:rPr>
            </w:pPr>
            <w:r>
              <w:rPr>
                <w:rFonts w:eastAsia="Calibri" w:cs="Times New Roman"/>
                <w:sz w:val="24"/>
                <w:szCs w:val="24"/>
              </w:rPr>
              <w:t>Тема: «</w:t>
            </w:r>
            <w:bookmarkStart w:id="0" w:name="_GoBack"/>
            <w:bookmarkEnd w:id="0"/>
          </w:p>
          <w:p w:rsidR="00812F86" w:rsidRPr="00812F86" w:rsidRDefault="00812F86" w:rsidP="00812F86">
            <w:pPr>
              <w:rPr>
                <w:rFonts w:eastAsia="Calibri" w:cs="Times New Roman"/>
                <w:szCs w:val="28"/>
              </w:rPr>
            </w:pPr>
          </w:p>
        </w:tc>
        <w:tc>
          <w:tcPr>
            <w:tcW w:w="8363" w:type="dxa"/>
          </w:tcPr>
          <w:p w:rsidR="00812F86" w:rsidRPr="00812F86" w:rsidRDefault="00812F86" w:rsidP="00B6061F">
            <w:pPr>
              <w:ind w:left="289"/>
              <w:contextualSpacing/>
              <w:rPr>
                <w:rFonts w:eastAsia="Calibri" w:cs="Times New Roman"/>
                <w:szCs w:val="28"/>
              </w:rPr>
            </w:pPr>
            <w:r w:rsidRPr="00812F86">
              <w:rPr>
                <w:rFonts w:eastAsia="Calibri" w:cs="Times New Roman"/>
                <w:sz w:val="24"/>
                <w:szCs w:val="24"/>
              </w:rPr>
              <w:t xml:space="preserve">Пр. сод.: </w:t>
            </w:r>
            <w:r w:rsidR="00155FF1">
              <w:rPr>
                <w:rFonts w:eastAsia="Calibri" w:cs="Times New Roman"/>
                <w:sz w:val="24"/>
                <w:szCs w:val="24"/>
              </w:rPr>
              <w:t>Формирование патриотических чувств; формировать прервоначальные представления о родном городе, его дне рождения, , главных улицах, отдельных исторических, культурных,архитектурных памятниках; стимулировать использование полученной информации</w:t>
            </w:r>
            <w:r w:rsidR="000165D8">
              <w:rPr>
                <w:rFonts w:eastAsia="Calibri" w:cs="Times New Roman"/>
                <w:sz w:val="24"/>
                <w:szCs w:val="24"/>
              </w:rPr>
              <w:t>в игровой деятельности</w:t>
            </w:r>
            <w:r w:rsidR="00E67D40">
              <w:rPr>
                <w:rFonts w:eastAsia="Calibri" w:cs="Times New Roman"/>
                <w:sz w:val="24"/>
                <w:szCs w:val="24"/>
              </w:rPr>
              <w:t>.</w:t>
            </w:r>
          </w:p>
        </w:tc>
        <w:tc>
          <w:tcPr>
            <w:tcW w:w="4820" w:type="dxa"/>
          </w:tcPr>
          <w:p w:rsidR="00812F86" w:rsidRPr="00812F86" w:rsidRDefault="00E67D40" w:rsidP="00B6061F">
            <w:pPr>
              <w:rPr>
                <w:rFonts w:eastAsia="Calibri" w:cs="Times New Roman"/>
                <w:szCs w:val="28"/>
              </w:rPr>
            </w:pPr>
            <w:r>
              <w:rPr>
                <w:rFonts w:eastAsia="Times New Roman" w:cs="Times New Roman"/>
                <w:sz w:val="24"/>
                <w:szCs w:val="24"/>
                <w:lang w:eastAsia="ru-RU"/>
              </w:rPr>
              <w:t>Коломи</w:t>
            </w:r>
            <w:r w:rsidR="00155FF1">
              <w:rPr>
                <w:rFonts w:eastAsia="Times New Roman" w:cs="Times New Roman"/>
                <w:sz w:val="24"/>
                <w:szCs w:val="24"/>
                <w:lang w:eastAsia="ru-RU"/>
              </w:rPr>
              <w:t>йченко Л. В., с. 150</w:t>
            </w:r>
            <w:r w:rsidR="00B6061F">
              <w:rPr>
                <w:rFonts w:eastAsia="Times New Roman" w:cs="Times New Roman"/>
                <w:sz w:val="24"/>
                <w:szCs w:val="24"/>
                <w:lang w:eastAsia="ru-RU"/>
              </w:rPr>
              <w:t>, «Занятия для детей 3-5 лет».</w:t>
            </w:r>
            <w:r w:rsidR="00155FF1">
              <w:rPr>
                <w:rFonts w:eastAsia="Times New Roman" w:cs="Times New Roman"/>
                <w:sz w:val="24"/>
                <w:szCs w:val="24"/>
                <w:lang w:eastAsia="ru-RU"/>
              </w:rPr>
              <w:t>2015</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Ноябрь</w:t>
            </w:r>
          </w:p>
        </w:tc>
      </w:tr>
      <w:tr w:rsidR="00812F86" w:rsidRPr="00812F86" w:rsidTr="00812F86">
        <w:tc>
          <w:tcPr>
            <w:tcW w:w="2523" w:type="dxa"/>
          </w:tcPr>
          <w:p w:rsidR="00812F86" w:rsidRPr="00812F86" w:rsidRDefault="00812F86" w:rsidP="00812F86">
            <w:pPr>
              <w:rPr>
                <w:rFonts w:eastAsia="Calibri" w:cs="Times New Roman"/>
                <w:sz w:val="24"/>
                <w:szCs w:val="24"/>
              </w:rPr>
            </w:pPr>
            <w:r w:rsidRPr="00812F86">
              <w:rPr>
                <w:rFonts w:eastAsia="Calibri" w:cs="Times New Roman"/>
                <w:sz w:val="24"/>
                <w:szCs w:val="24"/>
              </w:rPr>
              <w:t>Тема: «Целевое посещение кухни детского сада»</w:t>
            </w:r>
          </w:p>
          <w:p w:rsidR="00812F86" w:rsidRPr="00812F86" w:rsidRDefault="00812F86" w:rsidP="00812F86">
            <w:pPr>
              <w:rPr>
                <w:rFonts w:eastAsia="Calibri" w:cs="Times New Roman"/>
                <w:szCs w:val="28"/>
              </w:rPr>
            </w:pPr>
          </w:p>
        </w:tc>
        <w:tc>
          <w:tcPr>
            <w:tcW w:w="8363" w:type="dxa"/>
          </w:tcPr>
          <w:p w:rsidR="00812F86" w:rsidRPr="00812F86" w:rsidRDefault="00812F86" w:rsidP="00812F86">
            <w:pPr>
              <w:rPr>
                <w:rFonts w:eastAsia="Calibri" w:cs="Times New Roman"/>
                <w:sz w:val="24"/>
                <w:szCs w:val="24"/>
              </w:rPr>
            </w:pPr>
            <w:r w:rsidRPr="00812F86">
              <w:rPr>
                <w:rFonts w:eastAsia="Calibri" w:cs="Times New Roman"/>
                <w:sz w:val="24"/>
                <w:szCs w:val="24"/>
              </w:rPr>
              <w:t xml:space="preserve">Пр. сод.: познакомить детей с трудом сотрудников детского сада – повара: труд очень тяжёлый, старается приготовить для детей вкусную и полезную пищу, формировать представления о разновидностях посуды (чайная, кухонная), её назначении, качествах и свойствах, материалах для изготовления посуды, о связи материала с назначением посуды. Воспитывать осторожное, бережное обращение с </w:t>
            </w:r>
            <w:r w:rsidR="00155FF1">
              <w:rPr>
                <w:rFonts w:eastAsia="Calibri" w:cs="Times New Roman"/>
                <w:sz w:val="24"/>
                <w:szCs w:val="24"/>
              </w:rPr>
              <w:t>лировать</w:t>
            </w:r>
            <w:r w:rsidRPr="00812F86">
              <w:rPr>
                <w:rFonts w:eastAsia="Calibri" w:cs="Times New Roman"/>
                <w:sz w:val="24"/>
                <w:szCs w:val="24"/>
              </w:rPr>
              <w:t>предметами посуды, чувство уважения к труду сотрудников детского с</w:t>
            </w:r>
            <w:r w:rsidR="00155FF1">
              <w:rPr>
                <w:rFonts w:eastAsia="Calibri" w:cs="Times New Roman"/>
                <w:sz w:val="24"/>
                <w:szCs w:val="24"/>
              </w:rPr>
              <w:t>х</w:t>
            </w:r>
            <w:r w:rsidRPr="00812F86">
              <w:rPr>
                <w:rFonts w:eastAsia="Calibri" w:cs="Times New Roman"/>
                <w:sz w:val="24"/>
                <w:szCs w:val="24"/>
              </w:rPr>
              <w:t xml:space="preserve">ада, которые заботятся о детях.  </w:t>
            </w:r>
          </w:p>
        </w:tc>
        <w:tc>
          <w:tcPr>
            <w:tcW w:w="4820" w:type="dxa"/>
          </w:tcPr>
          <w:p w:rsidR="00812F86" w:rsidRPr="00812F86" w:rsidRDefault="00812F86" w:rsidP="00812F86">
            <w:pPr>
              <w:rPr>
                <w:rFonts w:eastAsia="Calibri" w:cs="Times New Roman"/>
                <w:sz w:val="24"/>
                <w:szCs w:val="24"/>
              </w:rPr>
            </w:pPr>
            <w:r w:rsidRPr="00812F86">
              <w:rPr>
                <w:rFonts w:eastAsia="Calibri" w:cs="Times New Roman"/>
                <w:sz w:val="24"/>
                <w:szCs w:val="24"/>
              </w:rPr>
              <w:t>Алешина Н.В. Ознакомление дошкольников с окружающим и социальной действительностью. – М.: Элизе Трэйдинг, 2004. – с. 22</w:t>
            </w:r>
          </w:p>
          <w:p w:rsidR="00812F86" w:rsidRPr="00812F86" w:rsidRDefault="00812F86" w:rsidP="00812F86">
            <w:pPr>
              <w:rPr>
                <w:rFonts w:eastAsia="Calibri" w:cs="Times New Roman"/>
                <w:sz w:val="24"/>
                <w:szCs w:val="24"/>
              </w:rPr>
            </w:pPr>
          </w:p>
          <w:p w:rsidR="00812F86" w:rsidRPr="00812F86" w:rsidRDefault="00812F86" w:rsidP="00812F86">
            <w:pPr>
              <w:rPr>
                <w:rFonts w:eastAsia="Calibri" w:cs="Times New Roman"/>
                <w:sz w:val="24"/>
                <w:szCs w:val="24"/>
              </w:rPr>
            </w:pPr>
            <w:r w:rsidRPr="00812F86">
              <w:rPr>
                <w:rFonts w:eastAsia="Calibri" w:cs="Times New Roman"/>
                <w:sz w:val="24"/>
                <w:szCs w:val="24"/>
              </w:rPr>
              <w:t>Алешина Н.В. Патриотическое воспитание дошкольников. – М.: Элизе Трэйдинг, 2004. – с. 22, Горбатенко, с.30</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Декабрь</w:t>
            </w:r>
          </w:p>
        </w:tc>
      </w:tr>
      <w:tr w:rsidR="00812F86" w:rsidRPr="00812F86" w:rsidTr="00812F86">
        <w:tc>
          <w:tcPr>
            <w:tcW w:w="2523" w:type="dxa"/>
            <w:tcBorders>
              <w:right w:val="single" w:sz="4" w:space="0" w:color="auto"/>
            </w:tcBorders>
          </w:tcPr>
          <w:p w:rsidR="00812F86" w:rsidRPr="00812F86" w:rsidRDefault="00812F86" w:rsidP="00812F86">
            <w:pPr>
              <w:jc w:val="both"/>
              <w:rPr>
                <w:rFonts w:eastAsia="Times New Roman" w:cs="Times New Roman"/>
                <w:sz w:val="24"/>
                <w:szCs w:val="24"/>
                <w:lang w:eastAsia="ru-RU"/>
              </w:rPr>
            </w:pPr>
            <w:r w:rsidRPr="00812F86">
              <w:rPr>
                <w:rFonts w:eastAsia="Times New Roman" w:cs="Times New Roman"/>
                <w:sz w:val="24"/>
                <w:szCs w:val="24"/>
                <w:lang w:eastAsia="ru-RU"/>
              </w:rPr>
              <w:t>Тема: «Готовим групповую комнату к празднику»</w:t>
            </w:r>
          </w:p>
          <w:p w:rsidR="00812F86" w:rsidRPr="00812F86" w:rsidRDefault="00812F86" w:rsidP="00812F86">
            <w:pPr>
              <w:jc w:val="both"/>
              <w:rPr>
                <w:rFonts w:eastAsia="Calibri" w:cs="Times New Roman"/>
                <w:szCs w:val="28"/>
              </w:rPr>
            </w:pPr>
          </w:p>
        </w:tc>
        <w:tc>
          <w:tcPr>
            <w:tcW w:w="8363" w:type="dxa"/>
            <w:tcBorders>
              <w:left w:val="single" w:sz="4" w:space="0" w:color="auto"/>
              <w:right w:val="single" w:sz="4" w:space="0" w:color="auto"/>
            </w:tcBorders>
          </w:tcPr>
          <w:p w:rsidR="00812F86" w:rsidRPr="00812F86" w:rsidRDefault="00812F86" w:rsidP="00812F86">
            <w:pPr>
              <w:numPr>
                <w:ilvl w:val="0"/>
                <w:numId w:val="25"/>
              </w:numPr>
              <w:ind w:left="271"/>
              <w:contextualSpacing/>
              <w:rPr>
                <w:rFonts w:eastAsia="Calibri" w:cs="Times New Roman"/>
                <w:szCs w:val="28"/>
              </w:rPr>
            </w:pPr>
            <w:r w:rsidRPr="00812F86">
              <w:rPr>
                <w:rFonts w:eastAsia="Times New Roman" w:cs="Times New Roman"/>
                <w:sz w:val="24"/>
                <w:szCs w:val="24"/>
                <w:lang w:eastAsia="ru-RU"/>
              </w:rPr>
              <w:lastRenderedPageBreak/>
              <w:t xml:space="preserve">Пр. сод.: познакомить детей с новогодними традициями в России; подвести к выводу о том, как важно уметь приносить радость другим людям (дарить подарки, составлять добрые пожелания, прощать обиды и др.), учить делать </w:t>
            </w:r>
            <w:r w:rsidRPr="00812F86">
              <w:rPr>
                <w:rFonts w:eastAsia="Times New Roman" w:cs="Times New Roman"/>
                <w:sz w:val="24"/>
                <w:szCs w:val="24"/>
                <w:lang w:eastAsia="ru-RU"/>
              </w:rPr>
              <w:lastRenderedPageBreak/>
              <w:t>пожелания; учить самостоятельно определять деятельность по оформлению групповой комнаты к празднику, подбирать необходимый материал. Развивать чувство коллективизма, поощрять творческое начало, проявление фантазии, активизировать доказательную речь.</w:t>
            </w:r>
          </w:p>
        </w:tc>
        <w:tc>
          <w:tcPr>
            <w:tcW w:w="4820" w:type="dxa"/>
            <w:tcBorders>
              <w:left w:val="single" w:sz="4" w:space="0" w:color="auto"/>
            </w:tcBorders>
          </w:tcPr>
          <w:p w:rsidR="00812F86" w:rsidRPr="00812F86" w:rsidRDefault="00812F86" w:rsidP="00812F86">
            <w:pPr>
              <w:jc w:val="both"/>
              <w:rPr>
                <w:rFonts w:eastAsia="Times New Roman" w:cs="Times New Roman"/>
                <w:sz w:val="24"/>
                <w:szCs w:val="24"/>
                <w:lang w:eastAsia="ru-RU"/>
              </w:rPr>
            </w:pPr>
            <w:r w:rsidRPr="00812F86">
              <w:rPr>
                <w:rFonts w:eastAsia="Times New Roman" w:cs="Times New Roman"/>
                <w:sz w:val="24"/>
                <w:szCs w:val="24"/>
                <w:lang w:eastAsia="ru-RU"/>
              </w:rPr>
              <w:lastRenderedPageBreak/>
              <w:t xml:space="preserve">Волчкова, Степанова «Система воспитания индивидуальности дошкольников, с.106 </w:t>
            </w:r>
          </w:p>
          <w:p w:rsidR="00812F86" w:rsidRPr="00812F86" w:rsidRDefault="00812F86" w:rsidP="00812F86">
            <w:pPr>
              <w:rPr>
                <w:rFonts w:eastAsia="Calibri" w:cs="Times New Roman"/>
                <w:szCs w:val="28"/>
              </w:rPr>
            </w:pP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lastRenderedPageBreak/>
              <w:t>Январь</w:t>
            </w:r>
          </w:p>
        </w:tc>
      </w:tr>
      <w:tr w:rsidR="00812F86" w:rsidRPr="00812F86" w:rsidTr="00812F86">
        <w:tc>
          <w:tcPr>
            <w:tcW w:w="2523" w:type="dxa"/>
            <w:tcBorders>
              <w:right w:val="single" w:sz="4" w:space="0" w:color="auto"/>
            </w:tcBorders>
          </w:tcPr>
          <w:p w:rsidR="00812F86" w:rsidRPr="00812F86" w:rsidRDefault="00812F86" w:rsidP="00812F86">
            <w:pPr>
              <w:rPr>
                <w:rFonts w:eastAsia="Times New Roman" w:cs="Times New Roman"/>
                <w:sz w:val="24"/>
                <w:szCs w:val="24"/>
                <w:lang w:eastAsia="ru-RU"/>
              </w:rPr>
            </w:pPr>
            <w:r w:rsidRPr="00812F86">
              <w:rPr>
                <w:rFonts w:eastAsia="Times New Roman" w:cs="Times New Roman"/>
                <w:sz w:val="24"/>
                <w:szCs w:val="24"/>
                <w:lang w:eastAsia="ru-RU"/>
              </w:rPr>
              <w:t>Тема: «Что было до…»</w:t>
            </w:r>
          </w:p>
          <w:p w:rsidR="00812F86" w:rsidRPr="00812F86" w:rsidRDefault="00812F86" w:rsidP="00812F86">
            <w:pPr>
              <w:rPr>
                <w:rFonts w:eastAsia="Calibri" w:cs="Times New Roman"/>
                <w:szCs w:val="28"/>
              </w:rPr>
            </w:pPr>
          </w:p>
        </w:tc>
        <w:tc>
          <w:tcPr>
            <w:tcW w:w="8363" w:type="dxa"/>
            <w:tcBorders>
              <w:left w:val="single" w:sz="4" w:space="0" w:color="auto"/>
              <w:right w:val="single" w:sz="4" w:space="0" w:color="auto"/>
            </w:tcBorders>
          </w:tcPr>
          <w:p w:rsidR="00812F86" w:rsidRPr="00812F86" w:rsidRDefault="00812F86" w:rsidP="00812F86">
            <w:pPr>
              <w:numPr>
                <w:ilvl w:val="0"/>
                <w:numId w:val="28"/>
              </w:numPr>
              <w:ind w:left="271"/>
              <w:contextualSpacing/>
              <w:rPr>
                <w:rFonts w:eastAsia="Calibri" w:cs="Times New Roman"/>
                <w:szCs w:val="28"/>
              </w:rPr>
            </w:pPr>
            <w:r w:rsidRPr="00812F86">
              <w:rPr>
                <w:rFonts w:eastAsia="Times New Roman" w:cs="Times New Roman"/>
                <w:sz w:val="24"/>
                <w:szCs w:val="24"/>
                <w:lang w:eastAsia="ru-RU"/>
              </w:rPr>
              <w:t>Пр. сод.: дать возможность самостоятельно находить ответы на вопросы; учить мыслить самостоятельно; развивать смекалку, творческое воображение и мышление; научить понимать единство и противоречие окружающего мира; уметь, опираясь на полученные знания и интуицию и используя оригинальные решения проблем, находить выход из любой ситуации.</w:t>
            </w:r>
          </w:p>
        </w:tc>
        <w:tc>
          <w:tcPr>
            <w:tcW w:w="4820" w:type="dxa"/>
            <w:tcBorders>
              <w:left w:val="single" w:sz="4" w:space="0" w:color="auto"/>
            </w:tcBorders>
          </w:tcPr>
          <w:p w:rsidR="00812F86" w:rsidRPr="00812F86" w:rsidRDefault="00812F86" w:rsidP="00812F86">
            <w:pPr>
              <w:rPr>
                <w:rFonts w:eastAsia="Times New Roman" w:cs="Times New Roman"/>
                <w:sz w:val="24"/>
                <w:szCs w:val="24"/>
                <w:lang w:eastAsia="ru-RU"/>
              </w:rPr>
            </w:pPr>
            <w:r w:rsidRPr="00812F86">
              <w:rPr>
                <w:rFonts w:eastAsia="Times New Roman" w:cs="Times New Roman"/>
                <w:sz w:val="24"/>
                <w:szCs w:val="24"/>
                <w:lang w:eastAsia="ru-RU"/>
              </w:rPr>
              <w:t>Вострухина, Кондрыкинская «Знакомство с окружающим миром детей 3-5 лет», с.110</w:t>
            </w:r>
          </w:p>
          <w:p w:rsidR="00812F86" w:rsidRPr="00812F86" w:rsidRDefault="00812F86" w:rsidP="00812F86">
            <w:pPr>
              <w:rPr>
                <w:rFonts w:eastAsia="Calibri" w:cs="Times New Roman"/>
                <w:szCs w:val="28"/>
              </w:rPr>
            </w:pP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Февраль</w:t>
            </w:r>
          </w:p>
        </w:tc>
      </w:tr>
      <w:tr w:rsidR="00812F86" w:rsidRPr="00812F86" w:rsidTr="00812F86">
        <w:tc>
          <w:tcPr>
            <w:tcW w:w="2523" w:type="dxa"/>
            <w:tcBorders>
              <w:right w:val="single" w:sz="4" w:space="0" w:color="auto"/>
            </w:tcBorders>
          </w:tcPr>
          <w:p w:rsidR="00812F86" w:rsidRPr="00812F86" w:rsidRDefault="00812F86" w:rsidP="00812F86">
            <w:pPr>
              <w:rPr>
                <w:rFonts w:eastAsia="Calibri" w:cs="Times New Roman"/>
                <w:sz w:val="24"/>
                <w:szCs w:val="24"/>
              </w:rPr>
            </w:pPr>
            <w:r w:rsidRPr="00812F86">
              <w:rPr>
                <w:rFonts w:eastAsia="Times New Roman" w:cs="Times New Roman"/>
                <w:sz w:val="24"/>
                <w:szCs w:val="24"/>
                <w:lang w:eastAsia="ru-RU"/>
              </w:rPr>
              <w:t>«Защитники Отечества»</w:t>
            </w:r>
            <w:r w:rsidRPr="00812F86">
              <w:rPr>
                <w:rFonts w:eastAsia="Calibri" w:cs="Times New Roman"/>
                <w:sz w:val="24"/>
                <w:szCs w:val="24"/>
              </w:rPr>
              <w:br/>
            </w:r>
          </w:p>
          <w:p w:rsidR="00812F86" w:rsidRPr="00812F86" w:rsidRDefault="00812F86" w:rsidP="00812F86">
            <w:pPr>
              <w:rPr>
                <w:rFonts w:eastAsia="Calibri" w:cs="Times New Roman"/>
                <w:szCs w:val="28"/>
              </w:rPr>
            </w:pPr>
          </w:p>
        </w:tc>
        <w:tc>
          <w:tcPr>
            <w:tcW w:w="8363" w:type="dxa"/>
            <w:tcBorders>
              <w:left w:val="single" w:sz="4" w:space="0" w:color="auto"/>
              <w:right w:val="single" w:sz="4" w:space="0" w:color="auto"/>
            </w:tcBorders>
          </w:tcPr>
          <w:p w:rsidR="00812F86" w:rsidRPr="00812F86" w:rsidRDefault="00812F86" w:rsidP="00812F86">
            <w:pPr>
              <w:numPr>
                <w:ilvl w:val="0"/>
                <w:numId w:val="71"/>
              </w:numPr>
              <w:ind w:left="317"/>
              <w:contextualSpacing/>
              <w:rPr>
                <w:rFonts w:eastAsia="Calibri" w:cs="Times New Roman"/>
                <w:szCs w:val="28"/>
              </w:rPr>
            </w:pPr>
            <w:r w:rsidRPr="00812F86">
              <w:rPr>
                <w:rFonts w:eastAsia="Times New Roman" w:cs="Times New Roman"/>
                <w:sz w:val="24"/>
                <w:szCs w:val="24"/>
                <w:lang w:eastAsia="ru-RU"/>
              </w:rPr>
              <w:t>Пр. сод.: дать детям представление о разных родах войск, обогащать и активизировать словарь детей, закрепить употребление существительных в предложном падеже в составе простого предложения, формировать навыки диалогической речи, развивать общую моторику, воспитывать патриотические чувства</w:t>
            </w:r>
          </w:p>
        </w:tc>
        <w:tc>
          <w:tcPr>
            <w:tcW w:w="4820" w:type="dxa"/>
            <w:tcBorders>
              <w:left w:val="single" w:sz="4" w:space="0" w:color="auto"/>
            </w:tcBorders>
          </w:tcPr>
          <w:p w:rsidR="00812F86" w:rsidRPr="00812F86" w:rsidRDefault="00812F86" w:rsidP="00812F86">
            <w:pPr>
              <w:rPr>
                <w:rFonts w:eastAsia="Calibri" w:cs="Times New Roman"/>
                <w:szCs w:val="28"/>
              </w:rPr>
            </w:pPr>
            <w:r w:rsidRPr="00812F86">
              <w:rPr>
                <w:rFonts w:eastAsia="Times New Roman" w:cs="Times New Roman"/>
                <w:sz w:val="24"/>
                <w:szCs w:val="24"/>
                <w:lang w:eastAsia="ru-RU"/>
              </w:rPr>
              <w:t>Громова, Соломатина, Кабушко «Конспекты занятий по развитию речи детей 4-5 лет», с.115</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Март</w:t>
            </w:r>
          </w:p>
        </w:tc>
      </w:tr>
      <w:tr w:rsidR="00812F86" w:rsidRPr="00812F86" w:rsidTr="00812F86">
        <w:tc>
          <w:tcPr>
            <w:tcW w:w="2523" w:type="dxa"/>
            <w:tcBorders>
              <w:right w:val="single" w:sz="4" w:space="0" w:color="auto"/>
            </w:tcBorders>
          </w:tcPr>
          <w:p w:rsidR="00812F86" w:rsidRPr="00812F86" w:rsidRDefault="00812F86" w:rsidP="00812F86">
            <w:pPr>
              <w:snapToGrid w:val="0"/>
              <w:ind w:right="79"/>
              <w:rPr>
                <w:rFonts w:eastAsia="Calibri" w:cs="Times New Roman"/>
                <w:sz w:val="24"/>
                <w:szCs w:val="24"/>
              </w:rPr>
            </w:pPr>
            <w:r w:rsidRPr="00812F86">
              <w:rPr>
                <w:rFonts w:eastAsia="Times New Roman" w:cs="Times New Roman"/>
                <w:color w:val="000000"/>
                <w:sz w:val="24"/>
                <w:szCs w:val="24"/>
                <w:lang w:eastAsia="ru-RU"/>
              </w:rPr>
              <w:t>Тема: «Профессии»</w:t>
            </w:r>
            <w:r w:rsidRPr="00812F86">
              <w:rPr>
                <w:rFonts w:eastAsia="Times New Roman" w:cs="Times New Roman"/>
                <w:color w:val="000000"/>
                <w:sz w:val="24"/>
                <w:szCs w:val="24"/>
                <w:lang w:eastAsia="ru-RU"/>
              </w:rPr>
              <w:br/>
            </w:r>
          </w:p>
        </w:tc>
        <w:tc>
          <w:tcPr>
            <w:tcW w:w="8363" w:type="dxa"/>
            <w:tcBorders>
              <w:left w:val="single" w:sz="4" w:space="0" w:color="auto"/>
              <w:right w:val="single" w:sz="4" w:space="0" w:color="auto"/>
            </w:tcBorders>
          </w:tcPr>
          <w:p w:rsidR="00812F86" w:rsidRPr="00812F86" w:rsidRDefault="00812F86" w:rsidP="00812F86">
            <w:pPr>
              <w:snapToGrid w:val="0"/>
              <w:ind w:right="79"/>
              <w:rPr>
                <w:rFonts w:eastAsia="Times New Roman" w:cs="Times New Roman"/>
                <w:b/>
                <w:sz w:val="24"/>
                <w:szCs w:val="24"/>
                <w:lang w:eastAsia="ru-RU"/>
              </w:rPr>
            </w:pPr>
            <w:r w:rsidRPr="00812F86">
              <w:rPr>
                <w:rFonts w:eastAsia="Times New Roman" w:cs="Times New Roman"/>
                <w:color w:val="000000"/>
                <w:sz w:val="24"/>
                <w:szCs w:val="24"/>
                <w:lang w:eastAsia="ru-RU"/>
              </w:rPr>
              <w:t xml:space="preserve">Пр. сод: </w:t>
            </w:r>
            <w:r w:rsidRPr="00812F86">
              <w:rPr>
                <w:rFonts w:eastAsia="Times New Roman" w:cs="Times New Roman"/>
                <w:sz w:val="24"/>
                <w:szCs w:val="24"/>
                <w:lang w:eastAsia="ru-RU"/>
              </w:rPr>
              <w:t xml:space="preserve">расширить познавательный интерес к профессиям; уважать и ценить каждую из профессий; формировать уважение к труду взрослых разных профессий; развивать речь. </w:t>
            </w:r>
          </w:p>
          <w:p w:rsidR="00812F86" w:rsidRPr="00812F86" w:rsidRDefault="00812F86" w:rsidP="00812F86">
            <w:pPr>
              <w:numPr>
                <w:ilvl w:val="0"/>
                <w:numId w:val="25"/>
              </w:numPr>
              <w:ind w:left="271"/>
              <w:contextualSpacing/>
              <w:rPr>
                <w:rFonts w:eastAsia="Calibri" w:cs="Times New Roman"/>
                <w:sz w:val="24"/>
                <w:szCs w:val="24"/>
              </w:rPr>
            </w:pPr>
          </w:p>
        </w:tc>
        <w:tc>
          <w:tcPr>
            <w:tcW w:w="4820" w:type="dxa"/>
            <w:tcBorders>
              <w:left w:val="single" w:sz="4" w:space="0" w:color="auto"/>
            </w:tcBorders>
          </w:tcPr>
          <w:p w:rsidR="00812F86" w:rsidRPr="00812F86" w:rsidRDefault="00812F86" w:rsidP="00812F86">
            <w:pPr>
              <w:rPr>
                <w:rFonts w:eastAsia="Times New Roman" w:cs="Times New Roman"/>
                <w:sz w:val="24"/>
                <w:szCs w:val="24"/>
                <w:lang w:eastAsia="ru-RU"/>
              </w:rPr>
            </w:pPr>
            <w:r w:rsidRPr="00812F86">
              <w:rPr>
                <w:rFonts w:eastAsia="Times New Roman" w:cs="Times New Roman"/>
                <w:sz w:val="24"/>
                <w:szCs w:val="24"/>
                <w:lang w:eastAsia="ru-RU"/>
              </w:rPr>
              <w:t>Конспект</w:t>
            </w:r>
          </w:p>
          <w:p w:rsidR="00812F86" w:rsidRPr="00812F86" w:rsidRDefault="00812F86" w:rsidP="00812F86">
            <w:pPr>
              <w:rPr>
                <w:rFonts w:eastAsia="Calibri" w:cs="Times New Roman"/>
                <w:i/>
                <w:sz w:val="24"/>
                <w:szCs w:val="24"/>
              </w:rPr>
            </w:pPr>
            <w:r w:rsidRPr="00812F86">
              <w:rPr>
                <w:rFonts w:eastAsia="Calibri" w:cs="Times New Roman"/>
                <w:sz w:val="24"/>
                <w:szCs w:val="24"/>
              </w:rPr>
              <w:t>Алешина Н.В. Патриотическое воспитание дошкольников. – М.: Элизе Трэйдинг, 2004. – с. 22, Горбатенко, с.63</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Апрель</w:t>
            </w:r>
          </w:p>
        </w:tc>
      </w:tr>
      <w:tr w:rsidR="00812F86" w:rsidRPr="00812F86" w:rsidTr="00812F86">
        <w:tc>
          <w:tcPr>
            <w:tcW w:w="2523" w:type="dxa"/>
            <w:tcBorders>
              <w:right w:val="single" w:sz="4" w:space="0" w:color="auto"/>
            </w:tcBorders>
          </w:tcPr>
          <w:p w:rsidR="00812F86" w:rsidRPr="00812F86" w:rsidRDefault="00812F86" w:rsidP="00812F86">
            <w:pPr>
              <w:snapToGrid w:val="0"/>
              <w:ind w:right="79"/>
              <w:rPr>
                <w:rFonts w:eastAsia="Times New Roman" w:cs="Times New Roman"/>
                <w:sz w:val="24"/>
                <w:szCs w:val="24"/>
                <w:lang w:eastAsia="ru-RU"/>
              </w:rPr>
            </w:pPr>
            <w:r w:rsidRPr="00812F86">
              <w:rPr>
                <w:rFonts w:eastAsia="Times New Roman" w:cs="Times New Roman"/>
                <w:sz w:val="24"/>
                <w:szCs w:val="24"/>
                <w:lang w:eastAsia="ru-RU"/>
              </w:rPr>
              <w:t>Тема: «Путешествие в город Здоровья»</w:t>
            </w:r>
          </w:p>
          <w:p w:rsidR="00812F86" w:rsidRPr="00812F86" w:rsidRDefault="00812F86" w:rsidP="00812F86">
            <w:pPr>
              <w:rPr>
                <w:rFonts w:eastAsia="Calibri" w:cs="Times New Roman"/>
                <w:szCs w:val="28"/>
              </w:rPr>
            </w:pPr>
          </w:p>
        </w:tc>
        <w:tc>
          <w:tcPr>
            <w:tcW w:w="8363" w:type="dxa"/>
            <w:tcBorders>
              <w:left w:val="single" w:sz="4" w:space="0" w:color="auto"/>
              <w:right w:val="single" w:sz="4" w:space="0" w:color="auto"/>
            </w:tcBorders>
          </w:tcPr>
          <w:p w:rsidR="00812F86" w:rsidRPr="00812F86" w:rsidRDefault="00812F86" w:rsidP="00812F86">
            <w:pPr>
              <w:rPr>
                <w:rFonts w:eastAsia="Times New Roman" w:cs="Times New Roman"/>
                <w:sz w:val="24"/>
                <w:szCs w:val="24"/>
                <w:lang w:eastAsia="ru-RU"/>
              </w:rPr>
            </w:pPr>
            <w:r w:rsidRPr="00812F86">
              <w:rPr>
                <w:rFonts w:eastAsia="Times New Roman" w:cs="Times New Roman"/>
                <w:sz w:val="24"/>
                <w:szCs w:val="24"/>
                <w:lang w:eastAsia="ru-RU"/>
              </w:rPr>
              <w:t>Пр. сод.: Закрепить знания детей о влиянии на здоровье двигательной активности, закаливания, питания, свежего воздуха, настроения. Развивать познавательный интерес, мыслительную активность, воображение. Воспитывать желание быть здоровым, внимательно относиться к себе.</w:t>
            </w:r>
          </w:p>
        </w:tc>
        <w:tc>
          <w:tcPr>
            <w:tcW w:w="4820" w:type="dxa"/>
            <w:tcBorders>
              <w:left w:val="single" w:sz="4" w:space="0" w:color="auto"/>
            </w:tcBorders>
          </w:tcPr>
          <w:p w:rsidR="00812F86" w:rsidRPr="00812F86" w:rsidRDefault="00812F86" w:rsidP="00812F86">
            <w:pPr>
              <w:rPr>
                <w:rFonts w:eastAsia="Times New Roman" w:cs="Times New Roman"/>
                <w:sz w:val="24"/>
                <w:szCs w:val="24"/>
                <w:lang w:eastAsia="ru-RU"/>
              </w:rPr>
            </w:pPr>
            <w:r w:rsidRPr="00812F86">
              <w:rPr>
                <w:rFonts w:eastAsia="Times New Roman" w:cs="Times New Roman"/>
                <w:sz w:val="24"/>
                <w:szCs w:val="24"/>
                <w:lang w:eastAsia="ru-RU"/>
              </w:rPr>
              <w:t>Конспект</w:t>
            </w:r>
          </w:p>
          <w:p w:rsidR="00812F86" w:rsidRPr="00812F86" w:rsidRDefault="00812F86" w:rsidP="00812F86">
            <w:pPr>
              <w:rPr>
                <w:rFonts w:eastAsia="Calibri" w:cs="Times New Roman"/>
                <w:szCs w:val="28"/>
              </w:rPr>
            </w:pPr>
            <w:r w:rsidRPr="00812F86">
              <w:rPr>
                <w:rFonts w:eastAsia="Calibri"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50</w:t>
            </w:r>
          </w:p>
        </w:tc>
      </w:tr>
      <w:tr w:rsidR="00812F86" w:rsidRPr="00812F86" w:rsidTr="00812F86">
        <w:tc>
          <w:tcPr>
            <w:tcW w:w="15706" w:type="dxa"/>
            <w:gridSpan w:val="3"/>
          </w:tcPr>
          <w:p w:rsidR="00812F86" w:rsidRPr="00812F86" w:rsidRDefault="00812F86" w:rsidP="00812F86">
            <w:pPr>
              <w:jc w:val="center"/>
              <w:rPr>
                <w:rFonts w:eastAsia="Calibri" w:cs="Times New Roman"/>
                <w:i/>
                <w:szCs w:val="28"/>
              </w:rPr>
            </w:pPr>
            <w:r w:rsidRPr="00812F86">
              <w:rPr>
                <w:rFonts w:eastAsia="Calibri" w:cs="Times New Roman"/>
                <w:i/>
                <w:szCs w:val="28"/>
              </w:rPr>
              <w:t>Май</w:t>
            </w:r>
          </w:p>
        </w:tc>
      </w:tr>
      <w:tr w:rsidR="00812F86" w:rsidRPr="00812F86" w:rsidTr="00812F86">
        <w:tc>
          <w:tcPr>
            <w:tcW w:w="2523" w:type="dxa"/>
            <w:tcBorders>
              <w:right w:val="single" w:sz="4" w:space="0" w:color="auto"/>
            </w:tcBorders>
          </w:tcPr>
          <w:p w:rsidR="00812F86" w:rsidRPr="00812F86" w:rsidRDefault="00812F86" w:rsidP="00812F86">
            <w:pPr>
              <w:rPr>
                <w:rFonts w:eastAsia="Calibri" w:cs="Times New Roman"/>
                <w:sz w:val="24"/>
                <w:szCs w:val="24"/>
              </w:rPr>
            </w:pPr>
            <w:r w:rsidRPr="00812F86">
              <w:rPr>
                <w:rFonts w:eastAsia="Calibri" w:cs="Times New Roman"/>
                <w:sz w:val="24"/>
                <w:szCs w:val="24"/>
              </w:rPr>
              <w:t>Тема: «На лужайке»</w:t>
            </w:r>
          </w:p>
        </w:tc>
        <w:tc>
          <w:tcPr>
            <w:tcW w:w="8363" w:type="dxa"/>
            <w:tcBorders>
              <w:top w:val="single" w:sz="4" w:space="0" w:color="auto"/>
              <w:left w:val="single" w:sz="4" w:space="0" w:color="auto"/>
              <w:right w:val="single" w:sz="4" w:space="0" w:color="auto"/>
            </w:tcBorders>
          </w:tcPr>
          <w:p w:rsidR="00812F86" w:rsidRPr="00812F86" w:rsidRDefault="00812F86" w:rsidP="00812F86">
            <w:pPr>
              <w:rPr>
                <w:rFonts w:eastAsia="Calibri" w:cs="Times New Roman"/>
                <w:sz w:val="24"/>
                <w:szCs w:val="24"/>
              </w:rPr>
            </w:pPr>
            <w:r w:rsidRPr="00812F86">
              <w:rPr>
                <w:rFonts w:eastAsia="Calibri" w:cs="Times New Roman"/>
                <w:sz w:val="24"/>
                <w:szCs w:val="24"/>
              </w:rPr>
              <w:t xml:space="preserve">Пр. сод.: закреплять и обобщать представления детей о насекомых, их основных признаках; формировать знания детей о том, как насекомые защищаются от врагов; способствовать развитию устойчивого внимания, координации движений; учить детей выполнять движения по словесной инструкции в игровых ситуациях; содействовать развитию пальчиковой и общей моторики. </w:t>
            </w:r>
          </w:p>
        </w:tc>
        <w:tc>
          <w:tcPr>
            <w:tcW w:w="4820" w:type="dxa"/>
            <w:tcBorders>
              <w:left w:val="single" w:sz="4" w:space="0" w:color="auto"/>
            </w:tcBorders>
          </w:tcPr>
          <w:p w:rsidR="00812F86" w:rsidRPr="00812F86" w:rsidRDefault="00812F86" w:rsidP="00812F86">
            <w:pPr>
              <w:rPr>
                <w:rFonts w:eastAsia="Calibri" w:cs="Times New Roman"/>
                <w:sz w:val="24"/>
                <w:szCs w:val="24"/>
              </w:rPr>
            </w:pPr>
            <w:r w:rsidRPr="00812F86">
              <w:rPr>
                <w:rFonts w:eastAsia="Calibri" w:cs="Times New Roman"/>
                <w:sz w:val="24"/>
                <w:szCs w:val="24"/>
              </w:rPr>
              <w:t>Кириллова, Лебедева, Жиркова  «Интегрированные  занятия  для  дошкольников…»</w:t>
            </w:r>
          </w:p>
          <w:p w:rsidR="00812F86" w:rsidRPr="00812F86" w:rsidRDefault="00812F86" w:rsidP="00812F86">
            <w:pPr>
              <w:rPr>
                <w:rFonts w:eastAsia="Calibri" w:cs="Times New Roman"/>
                <w:sz w:val="24"/>
                <w:szCs w:val="24"/>
              </w:rPr>
            </w:pPr>
          </w:p>
        </w:tc>
      </w:tr>
    </w:tbl>
    <w:p w:rsidR="00812F86" w:rsidRPr="00812F86" w:rsidRDefault="00812F86" w:rsidP="00812F86">
      <w:pPr>
        <w:spacing w:after="0" w:line="240" w:lineRule="auto"/>
        <w:rPr>
          <w:rFonts w:ascii="Times New Roman" w:eastAsia="Calibri" w:hAnsi="Times New Roman" w:cs="Times New Roman"/>
          <w:b/>
          <w:sz w:val="28"/>
          <w:szCs w:val="28"/>
        </w:rPr>
      </w:pPr>
    </w:p>
    <w:p w:rsidR="00812F86" w:rsidRPr="00812F86" w:rsidRDefault="00812F86" w:rsidP="00812F86">
      <w:pPr>
        <w:spacing w:after="0" w:line="240" w:lineRule="auto"/>
        <w:rPr>
          <w:rFonts w:ascii="Times New Roman" w:eastAsia="Calibri" w:hAnsi="Times New Roman" w:cs="Times New Roman"/>
          <w:b/>
          <w:sz w:val="28"/>
          <w:szCs w:val="28"/>
        </w:rPr>
      </w:pPr>
      <w:r w:rsidRPr="00812F86">
        <w:rPr>
          <w:rFonts w:ascii="Times New Roman" w:eastAsia="Calibri" w:hAnsi="Times New Roman" w:cs="Times New Roman"/>
          <w:b/>
          <w:sz w:val="28"/>
          <w:szCs w:val="28"/>
        </w:rPr>
        <w:lastRenderedPageBreak/>
        <w:t>СОДЕРЖАНИЕ РАБОТЫ ПО ОБРАЗОВАТЕЛЬНОЙ ОБЛАСТИ «СОЦИАЛЬНО-КОММУНИКАТИВНОЕ РАЗВИТИЕ»В СОВМЕСТНОЙ ДЕЯТЕЛЬНОСТИ ВОСПИТАТЕЛЯ С ДЕТЬМИ И РЕЖИМНЫХ МОМЕНТАХ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812F86" w:rsidRPr="00812F86" w:rsidRDefault="00812F86" w:rsidP="00812F86">
      <w:pPr>
        <w:numPr>
          <w:ilvl w:val="1"/>
          <w:numId w:val="70"/>
        </w:numPr>
        <w:spacing w:after="0" w:line="240" w:lineRule="auto"/>
        <w:ind w:left="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b/>
          <w:bCs/>
          <w:i/>
          <w:sz w:val="28"/>
          <w:szCs w:val="28"/>
        </w:rPr>
      </w:pPr>
      <w:r w:rsidRPr="00812F86">
        <w:rPr>
          <w:rFonts w:ascii="Times New Roman" w:eastAsia="Calibri" w:hAnsi="Times New Roman" w:cs="Times New Roman"/>
          <w:b/>
          <w:bCs/>
          <w:i/>
          <w:sz w:val="28"/>
          <w:szCs w:val="28"/>
        </w:rPr>
        <w:t>Формы  реализации Программы</w:t>
      </w:r>
    </w:p>
    <w:p w:rsidR="00812F86" w:rsidRPr="00812F86" w:rsidRDefault="00812F86" w:rsidP="00812F86">
      <w:pPr>
        <w:spacing w:after="0" w:line="240" w:lineRule="auto"/>
        <w:ind w:firstLine="709"/>
        <w:jc w:val="both"/>
        <w:rPr>
          <w:rFonts w:ascii="Times New Roman" w:eastAsia="Calibri" w:hAnsi="Times New Roman" w:cs="Times New Roman"/>
          <w:sz w:val="28"/>
          <w:szCs w:val="28"/>
          <w:u w:val="single"/>
        </w:rPr>
      </w:pPr>
      <w:r w:rsidRPr="00812F86">
        <w:rPr>
          <w:rFonts w:ascii="Times New Roman" w:eastAsia="Calibri" w:hAnsi="Times New Roman" w:cs="Times New Roman"/>
          <w:sz w:val="28"/>
          <w:szCs w:val="28"/>
        </w:rPr>
        <w:t>В качестве адекватных форм работы с детьми используются: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0806"/>
      </w:tblGrid>
      <w:tr w:rsidR="00812F86" w:rsidRPr="00812F86" w:rsidTr="00812F86">
        <w:trPr>
          <w:trHeight w:val="464"/>
        </w:trPr>
        <w:tc>
          <w:tcPr>
            <w:tcW w:w="4077" w:type="dxa"/>
          </w:tcPr>
          <w:p w:rsidR="00812F86" w:rsidRPr="00812F86" w:rsidRDefault="00812F86" w:rsidP="00812F86">
            <w:pPr>
              <w:spacing w:after="0" w:line="240" w:lineRule="auto"/>
              <w:ind w:left="-118" w:right="-108"/>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Виды детской деятельности</w:t>
            </w:r>
          </w:p>
        </w:tc>
        <w:tc>
          <w:tcPr>
            <w:tcW w:w="10806"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Формы организации образовательной деятельности</w:t>
            </w:r>
          </w:p>
        </w:tc>
      </w:tr>
      <w:tr w:rsidR="00812F86" w:rsidRPr="00812F86" w:rsidTr="00812F86">
        <w:trPr>
          <w:trHeight w:val="20"/>
        </w:trPr>
        <w:tc>
          <w:tcPr>
            <w:tcW w:w="4077"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Игровая,</w:t>
            </w:r>
          </w:p>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трудовая,</w:t>
            </w:r>
          </w:p>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коммуникативная </w:t>
            </w:r>
          </w:p>
        </w:tc>
        <w:tc>
          <w:tcPr>
            <w:tcW w:w="10806" w:type="dxa"/>
          </w:tcPr>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Игровое упражнение</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Индивидуальная игра</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Совместная с воспитателем игра</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Совместная со сверстниками игра (парная, в малой группе)</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Чтение</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Беседа</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Наблюдение</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Рассматривание</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Педагогическая ситуация</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Праздник</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Экскурсии</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Ситуация морального выбора</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Поручение</w:t>
            </w:r>
          </w:p>
          <w:p w:rsidR="00812F86" w:rsidRPr="00812F86" w:rsidRDefault="00812F86" w:rsidP="00812F86">
            <w:pPr>
              <w:numPr>
                <w:ilvl w:val="0"/>
                <w:numId w:val="67"/>
              </w:numPr>
              <w:spacing w:after="0" w:line="240" w:lineRule="auto"/>
              <w:ind w:left="34" w:hanging="176"/>
              <w:contextualSpacing/>
              <w:rPr>
                <w:rFonts w:ascii="Times New Roman" w:eastAsia="Calibri" w:hAnsi="Times New Roman" w:cs="Times New Roman"/>
                <w:sz w:val="28"/>
                <w:szCs w:val="28"/>
              </w:rPr>
            </w:pPr>
            <w:r w:rsidRPr="00812F86">
              <w:rPr>
                <w:rFonts w:ascii="Times New Roman" w:eastAsia="Calibri" w:hAnsi="Times New Roman" w:cs="Times New Roman"/>
                <w:sz w:val="28"/>
                <w:szCs w:val="28"/>
              </w:rPr>
              <w:t>Дежурство</w:t>
            </w:r>
          </w:p>
        </w:tc>
      </w:tr>
    </w:tbl>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b/>
          <w:bCs/>
          <w:i/>
          <w:sz w:val="28"/>
          <w:szCs w:val="28"/>
        </w:rPr>
      </w:pPr>
      <w:r w:rsidRPr="00812F86">
        <w:rPr>
          <w:rFonts w:ascii="Times New Roman" w:eastAsia="Calibri" w:hAnsi="Times New Roman" w:cs="Times New Roman"/>
          <w:b/>
          <w:bCs/>
          <w:i/>
          <w:sz w:val="28"/>
          <w:szCs w:val="28"/>
        </w:rPr>
        <w:lastRenderedPageBreak/>
        <w:t>Методы и средства реализации Программы</w:t>
      </w:r>
    </w:p>
    <w:p w:rsidR="00812F86" w:rsidRPr="00812F86" w:rsidRDefault="00812F86" w:rsidP="00812F86">
      <w:pPr>
        <w:autoSpaceDE w:val="0"/>
        <w:autoSpaceDN w:val="0"/>
        <w:adjustRightInd w:val="0"/>
        <w:spacing w:after="0" w:line="240" w:lineRule="auto"/>
        <w:ind w:firstLine="709"/>
        <w:jc w:val="both"/>
        <w:rPr>
          <w:rFonts w:ascii="Times New Roman" w:eastAsia="Calibri" w:hAnsi="Times New Roman" w:cs="Times New Roman"/>
          <w:b/>
          <w:bCs/>
          <w:i/>
          <w:sz w:val="28"/>
          <w:szCs w:val="28"/>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8222"/>
        <w:gridCol w:w="5148"/>
      </w:tblGrid>
      <w:tr w:rsidR="00812F86" w:rsidRPr="00812F86" w:rsidTr="00812F86">
        <w:tc>
          <w:tcPr>
            <w:tcW w:w="2376" w:type="dxa"/>
          </w:tcPr>
          <w:p w:rsidR="00812F86" w:rsidRPr="00812F86" w:rsidRDefault="00812F86" w:rsidP="00812F86">
            <w:pPr>
              <w:spacing w:after="0" w:line="240" w:lineRule="auto"/>
              <w:jc w:val="center"/>
              <w:rPr>
                <w:rFonts w:ascii="Times New Roman" w:eastAsia="Calibri" w:hAnsi="Times New Roman" w:cs="Times New Roman"/>
                <w:i/>
                <w:sz w:val="28"/>
                <w:szCs w:val="28"/>
              </w:rPr>
            </w:pPr>
          </w:p>
        </w:tc>
        <w:tc>
          <w:tcPr>
            <w:tcW w:w="8222"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Методы</w:t>
            </w:r>
          </w:p>
        </w:tc>
        <w:tc>
          <w:tcPr>
            <w:tcW w:w="5148"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Средства</w:t>
            </w:r>
          </w:p>
        </w:tc>
      </w:tr>
      <w:tr w:rsidR="00812F86" w:rsidRPr="00812F86" w:rsidTr="00812F86">
        <w:tc>
          <w:tcPr>
            <w:tcW w:w="237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Социально-коммуникативное развитие</w:t>
            </w:r>
          </w:p>
        </w:tc>
        <w:tc>
          <w:tcPr>
            <w:tcW w:w="8222" w:type="dxa"/>
          </w:tcPr>
          <w:p w:rsidR="00812F86" w:rsidRPr="00812F86" w:rsidRDefault="00812F86" w:rsidP="00812F86">
            <w:pPr>
              <w:numPr>
                <w:ilvl w:val="0"/>
                <w:numId w:val="68"/>
              </w:numPr>
              <w:spacing w:after="0" w:line="240" w:lineRule="auto"/>
              <w:ind w:left="175" w:hanging="175"/>
              <w:rPr>
                <w:rFonts w:ascii="Times New Roman" w:eastAsia="Calibri" w:hAnsi="Times New Roman" w:cs="Times New Roman"/>
                <w:sz w:val="28"/>
              </w:rPr>
            </w:pPr>
            <w:r w:rsidRPr="00812F86">
              <w:rPr>
                <w:rFonts w:ascii="Times New Roman" w:eastAsia="Calibri" w:hAnsi="Times New Roman" w:cs="Times New Roman"/>
                <w:sz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812F86" w:rsidRPr="00812F86" w:rsidRDefault="00812F86" w:rsidP="00812F86">
            <w:pPr>
              <w:numPr>
                <w:ilvl w:val="0"/>
                <w:numId w:val="68"/>
              </w:numPr>
              <w:spacing w:after="0" w:line="240" w:lineRule="auto"/>
              <w:ind w:left="175" w:hanging="175"/>
              <w:rPr>
                <w:rFonts w:ascii="Times New Roman" w:eastAsia="Calibri" w:hAnsi="Times New Roman" w:cs="Times New Roman"/>
                <w:sz w:val="28"/>
              </w:rPr>
            </w:pPr>
            <w:r w:rsidRPr="00812F86">
              <w:rPr>
                <w:rFonts w:ascii="Times New Roman" w:eastAsia="Calibri" w:hAnsi="Times New Roman" w:cs="Times New Roman"/>
                <w:sz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Pr>
          <w:p w:rsidR="00812F86" w:rsidRPr="00812F86" w:rsidRDefault="00812F86" w:rsidP="00812F86">
            <w:pPr>
              <w:numPr>
                <w:ilvl w:val="0"/>
                <w:numId w:val="69"/>
              </w:numPr>
              <w:tabs>
                <w:tab w:val="clear" w:pos="720"/>
              </w:tabs>
              <w:spacing w:after="0" w:line="240" w:lineRule="auto"/>
              <w:ind w:left="175" w:hanging="175"/>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формирование бытовых и гигиенических умений; </w:t>
            </w:r>
          </w:p>
          <w:p w:rsidR="00812F86" w:rsidRPr="00812F86" w:rsidRDefault="00812F86" w:rsidP="00812F86">
            <w:pPr>
              <w:numPr>
                <w:ilvl w:val="0"/>
                <w:numId w:val="69"/>
              </w:numPr>
              <w:tabs>
                <w:tab w:val="clear" w:pos="720"/>
              </w:tabs>
              <w:spacing w:after="0" w:line="240" w:lineRule="auto"/>
              <w:ind w:left="175" w:hanging="175"/>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окружающие ребенка продукты материальной культуры; </w:t>
            </w:r>
          </w:p>
          <w:p w:rsidR="00812F86" w:rsidRPr="00812F86" w:rsidRDefault="00812F86" w:rsidP="00812F86">
            <w:pPr>
              <w:numPr>
                <w:ilvl w:val="0"/>
                <w:numId w:val="69"/>
              </w:numPr>
              <w:tabs>
                <w:tab w:val="clear" w:pos="720"/>
              </w:tabs>
              <w:spacing w:after="0" w:line="240" w:lineRule="auto"/>
              <w:ind w:left="175" w:hanging="175"/>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элементы духовной культуры; </w:t>
            </w:r>
          </w:p>
          <w:p w:rsidR="00812F86" w:rsidRPr="00812F86" w:rsidRDefault="00812F86" w:rsidP="00812F86">
            <w:pPr>
              <w:numPr>
                <w:ilvl w:val="0"/>
                <w:numId w:val="69"/>
              </w:numPr>
              <w:tabs>
                <w:tab w:val="clear" w:pos="720"/>
              </w:tabs>
              <w:spacing w:after="0" w:line="240" w:lineRule="auto"/>
              <w:ind w:left="175" w:hanging="175"/>
              <w:rPr>
                <w:rFonts w:ascii="Times New Roman" w:eastAsia="Calibri" w:hAnsi="Times New Roman" w:cs="Times New Roman"/>
                <w:sz w:val="28"/>
                <w:szCs w:val="28"/>
              </w:rPr>
            </w:pPr>
            <w:r w:rsidRPr="00812F86">
              <w:rPr>
                <w:rFonts w:ascii="Times New Roman" w:eastAsia="Calibri" w:hAnsi="Times New Roman" w:cs="Times New Roman"/>
                <w:sz w:val="28"/>
                <w:szCs w:val="28"/>
              </w:rPr>
              <w:t>стиль и содержание общения;</w:t>
            </w:r>
          </w:p>
          <w:p w:rsidR="00812F86" w:rsidRPr="00812F86" w:rsidRDefault="00812F86" w:rsidP="00812F86">
            <w:pPr>
              <w:numPr>
                <w:ilvl w:val="0"/>
                <w:numId w:val="69"/>
              </w:numPr>
              <w:tabs>
                <w:tab w:val="clear" w:pos="720"/>
              </w:tabs>
              <w:spacing w:after="0" w:line="240" w:lineRule="auto"/>
              <w:ind w:left="175" w:hanging="175"/>
              <w:rPr>
                <w:rFonts w:ascii="Times New Roman" w:eastAsia="Calibri" w:hAnsi="Times New Roman" w:cs="Times New Roman"/>
                <w:sz w:val="28"/>
                <w:szCs w:val="28"/>
              </w:rPr>
            </w:pPr>
            <w:r w:rsidRPr="00812F86">
              <w:rPr>
                <w:rFonts w:ascii="Times New Roman" w:eastAsia="Calibri"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812F86" w:rsidRPr="00812F86" w:rsidRDefault="00812F86" w:rsidP="00812F86">
            <w:pPr>
              <w:spacing w:after="0" w:line="240" w:lineRule="auto"/>
              <w:jc w:val="both"/>
              <w:rPr>
                <w:rFonts w:ascii="Times New Roman" w:eastAsia="Calibri" w:hAnsi="Times New Roman" w:cs="Times New Roman"/>
                <w:sz w:val="28"/>
                <w:szCs w:val="28"/>
              </w:rPr>
            </w:pPr>
          </w:p>
        </w:tc>
      </w:tr>
    </w:tbl>
    <w:p w:rsidR="00812F86" w:rsidRPr="00812F86" w:rsidRDefault="00812F86" w:rsidP="00812F86">
      <w:pPr>
        <w:tabs>
          <w:tab w:val="num" w:pos="720"/>
        </w:tabs>
        <w:spacing w:after="0" w:line="240" w:lineRule="auto"/>
        <w:jc w:val="both"/>
        <w:rPr>
          <w:rFonts w:ascii="Times New Roman" w:eastAsia="Times New Roman" w:hAnsi="Times New Roman" w:cs="Times New Roman"/>
          <w:b/>
          <w:i/>
          <w:color w:val="000000"/>
          <w:sz w:val="28"/>
          <w:szCs w:val="28"/>
          <w:lang w:eastAsia="ru-RU"/>
        </w:rPr>
      </w:pPr>
      <w:r w:rsidRPr="00812F86">
        <w:rPr>
          <w:rFonts w:ascii="Times New Roman" w:eastAsia="Times New Roman" w:hAnsi="Times New Roman" w:cs="Times New Roman"/>
          <w:b/>
          <w:i/>
          <w:color w:val="000000"/>
          <w:sz w:val="28"/>
          <w:szCs w:val="28"/>
          <w:lang w:eastAsia="ru-RU"/>
        </w:rPr>
        <w:t>Модель организации совместной образовательной деятельности воспитателя и детей и культурных практик в режимных моментах</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5953"/>
      </w:tblGrid>
      <w:tr w:rsidR="00812F86" w:rsidRPr="00812F86" w:rsidTr="00812F86">
        <w:tc>
          <w:tcPr>
            <w:tcW w:w="9606" w:type="dxa"/>
            <w:vMerge w:val="restart"/>
          </w:tcPr>
          <w:p w:rsidR="00812F86" w:rsidRPr="00812F86" w:rsidRDefault="00812F86" w:rsidP="00812F86">
            <w:pPr>
              <w:tabs>
                <w:tab w:val="num" w:pos="720"/>
              </w:tabs>
              <w:spacing w:after="0" w:line="240" w:lineRule="auto"/>
              <w:jc w:val="both"/>
              <w:rPr>
                <w:rFonts w:ascii="Times New Roman" w:eastAsia="Times New Roman" w:hAnsi="Times New Roman" w:cs="Times New Roman"/>
                <w:i/>
                <w:color w:val="000000"/>
                <w:sz w:val="28"/>
                <w:szCs w:val="28"/>
                <w:lang w:eastAsia="ru-RU"/>
              </w:rPr>
            </w:pPr>
            <w:r w:rsidRPr="00812F86">
              <w:rPr>
                <w:rFonts w:ascii="Times New Roman" w:eastAsia="Times New Roman" w:hAnsi="Times New Roman" w:cs="Times New Roman"/>
                <w:i/>
                <w:color w:val="000000"/>
                <w:sz w:val="28"/>
                <w:szCs w:val="28"/>
                <w:lang w:eastAsia="ru-RU"/>
              </w:rPr>
              <w:t>Формы образовательной деятельности в режимных моментах</w:t>
            </w:r>
          </w:p>
        </w:tc>
        <w:tc>
          <w:tcPr>
            <w:tcW w:w="5953" w:type="dxa"/>
          </w:tcPr>
          <w:p w:rsidR="00812F86" w:rsidRPr="00812F86" w:rsidRDefault="00812F86" w:rsidP="00812F86">
            <w:pPr>
              <w:tabs>
                <w:tab w:val="num" w:pos="720"/>
              </w:tabs>
              <w:spacing w:after="0" w:line="240" w:lineRule="auto"/>
              <w:jc w:val="center"/>
              <w:rPr>
                <w:rFonts w:ascii="Times New Roman" w:eastAsia="Times New Roman" w:hAnsi="Times New Roman" w:cs="Times New Roman"/>
                <w:i/>
                <w:color w:val="000000"/>
                <w:sz w:val="28"/>
                <w:szCs w:val="28"/>
                <w:lang w:eastAsia="ru-RU"/>
              </w:rPr>
            </w:pPr>
            <w:r w:rsidRPr="00812F86">
              <w:rPr>
                <w:rFonts w:ascii="Times New Roman" w:eastAsia="Times New Roman" w:hAnsi="Times New Roman" w:cs="Times New Roman"/>
                <w:i/>
                <w:color w:val="000000"/>
                <w:sz w:val="28"/>
                <w:szCs w:val="28"/>
                <w:lang w:eastAsia="ru-RU"/>
              </w:rPr>
              <w:t>Количество форм образовательной деятельности и культурных практик</w:t>
            </w:r>
          </w:p>
        </w:tc>
      </w:tr>
      <w:tr w:rsidR="00812F86" w:rsidRPr="00812F86" w:rsidTr="00812F86">
        <w:tc>
          <w:tcPr>
            <w:tcW w:w="9606" w:type="dxa"/>
            <w:vMerge/>
          </w:tcPr>
          <w:p w:rsidR="00812F86" w:rsidRPr="00812F86" w:rsidRDefault="00812F86" w:rsidP="00812F86">
            <w:pPr>
              <w:tabs>
                <w:tab w:val="num" w:pos="720"/>
              </w:tabs>
              <w:spacing w:after="0" w:line="240" w:lineRule="auto"/>
              <w:jc w:val="both"/>
              <w:rPr>
                <w:rFonts w:ascii="Times New Roman" w:eastAsia="Times New Roman" w:hAnsi="Times New Roman" w:cs="Times New Roman"/>
                <w:color w:val="000000"/>
                <w:sz w:val="28"/>
                <w:szCs w:val="28"/>
                <w:lang w:eastAsia="ru-RU"/>
              </w:rPr>
            </w:pPr>
          </w:p>
        </w:tc>
        <w:tc>
          <w:tcPr>
            <w:tcW w:w="5953" w:type="dxa"/>
          </w:tcPr>
          <w:p w:rsidR="00812F86" w:rsidRPr="00812F86" w:rsidRDefault="00812F86" w:rsidP="00812F86">
            <w:pPr>
              <w:tabs>
                <w:tab w:val="num" w:pos="720"/>
              </w:tabs>
              <w:spacing w:after="0" w:line="240" w:lineRule="auto"/>
              <w:ind w:left="175" w:hanging="175"/>
              <w:jc w:val="center"/>
              <w:rPr>
                <w:rFonts w:ascii="Times New Roman" w:eastAsia="Times New Roman" w:hAnsi="Times New Roman" w:cs="Times New Roman"/>
                <w:i/>
                <w:color w:val="000000"/>
                <w:sz w:val="28"/>
                <w:szCs w:val="28"/>
                <w:lang w:eastAsia="ru-RU"/>
              </w:rPr>
            </w:pPr>
            <w:r w:rsidRPr="00812F86">
              <w:rPr>
                <w:rFonts w:ascii="Times New Roman" w:eastAsia="Times New Roman" w:hAnsi="Times New Roman" w:cs="Times New Roman"/>
                <w:i/>
                <w:color w:val="000000"/>
                <w:sz w:val="28"/>
                <w:szCs w:val="28"/>
                <w:lang w:eastAsia="ru-RU"/>
              </w:rPr>
              <w:t>4-5 лет</w:t>
            </w:r>
          </w:p>
        </w:tc>
      </w:tr>
      <w:tr w:rsidR="00812F86" w:rsidRPr="00812F86" w:rsidTr="00812F86">
        <w:tc>
          <w:tcPr>
            <w:tcW w:w="15559" w:type="dxa"/>
            <w:gridSpan w:val="2"/>
          </w:tcPr>
          <w:p w:rsidR="00812F86" w:rsidRPr="00812F86" w:rsidRDefault="00812F86" w:rsidP="00812F86">
            <w:pPr>
              <w:tabs>
                <w:tab w:val="num" w:pos="720"/>
              </w:tabs>
              <w:spacing w:after="0" w:line="240" w:lineRule="auto"/>
              <w:jc w:val="center"/>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i/>
                <w:color w:val="000000"/>
                <w:sz w:val="28"/>
                <w:szCs w:val="28"/>
                <w:lang w:eastAsia="ru-RU"/>
              </w:rPr>
              <w:t>Общение</w:t>
            </w:r>
          </w:p>
        </w:tc>
      </w:tr>
      <w:tr w:rsidR="00812F86" w:rsidRPr="00812F86" w:rsidTr="00812F86">
        <w:tc>
          <w:tcPr>
            <w:tcW w:w="9606" w:type="dxa"/>
            <w:vAlign w:val="center"/>
          </w:tcPr>
          <w:p w:rsidR="00812F86" w:rsidRPr="00812F86" w:rsidRDefault="00812F86" w:rsidP="00812F86">
            <w:pPr>
              <w:spacing w:after="0" w:line="240" w:lineRule="auto"/>
              <w:ind w:right="-102"/>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5953" w:type="dxa"/>
          </w:tcPr>
          <w:p w:rsidR="00812F86" w:rsidRPr="00812F86" w:rsidRDefault="00812F86" w:rsidP="00812F86">
            <w:pPr>
              <w:tabs>
                <w:tab w:val="num" w:pos="720"/>
              </w:tabs>
              <w:spacing w:after="0" w:line="240" w:lineRule="auto"/>
              <w:jc w:val="both"/>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ежедневно</w:t>
            </w:r>
          </w:p>
        </w:tc>
      </w:tr>
      <w:tr w:rsidR="00812F86" w:rsidRPr="00812F86" w:rsidTr="00812F86">
        <w:tc>
          <w:tcPr>
            <w:tcW w:w="9606" w:type="dxa"/>
            <w:vAlign w:val="center"/>
          </w:tcPr>
          <w:p w:rsidR="00812F86" w:rsidRPr="00812F86" w:rsidRDefault="00812F86" w:rsidP="00812F86">
            <w:pPr>
              <w:spacing w:after="0" w:line="240" w:lineRule="auto"/>
              <w:ind w:right="-102"/>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Беседы и разговоры с детьми по их интересам</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ежедневно</w:t>
            </w:r>
          </w:p>
        </w:tc>
      </w:tr>
      <w:tr w:rsidR="00812F86" w:rsidRPr="00812F86" w:rsidTr="00812F86">
        <w:tc>
          <w:tcPr>
            <w:tcW w:w="15559" w:type="dxa"/>
            <w:gridSpan w:val="2"/>
          </w:tcPr>
          <w:p w:rsidR="00812F86" w:rsidRPr="00812F86" w:rsidRDefault="00812F86" w:rsidP="00812F86">
            <w:pPr>
              <w:tabs>
                <w:tab w:val="num" w:pos="720"/>
              </w:tabs>
              <w:spacing w:after="0" w:line="240" w:lineRule="auto"/>
              <w:jc w:val="center"/>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i/>
                <w:color w:val="000000"/>
                <w:sz w:val="28"/>
                <w:szCs w:val="28"/>
                <w:lang w:eastAsia="ru-RU"/>
              </w:rPr>
              <w:lastRenderedPageBreak/>
              <w:t>Игровая деятельность</w:t>
            </w:r>
          </w:p>
        </w:tc>
      </w:tr>
      <w:tr w:rsidR="00812F86" w:rsidRPr="00812F86" w:rsidTr="00812F86">
        <w:tc>
          <w:tcPr>
            <w:tcW w:w="9606" w:type="dxa"/>
          </w:tcPr>
          <w:p w:rsidR="00812F86" w:rsidRPr="00812F86" w:rsidRDefault="00812F86" w:rsidP="00812F86">
            <w:pPr>
              <w:spacing w:after="0" w:line="240" w:lineRule="auto"/>
              <w:ind w:right="-102"/>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ежедневно</w:t>
            </w:r>
          </w:p>
        </w:tc>
      </w:tr>
      <w:tr w:rsidR="00812F86" w:rsidRPr="00812F86" w:rsidTr="00812F86">
        <w:tc>
          <w:tcPr>
            <w:tcW w:w="9606" w:type="dxa"/>
            <w:vAlign w:val="center"/>
          </w:tcPr>
          <w:p w:rsidR="00812F86" w:rsidRPr="00812F86" w:rsidRDefault="00812F86" w:rsidP="00812F86">
            <w:pPr>
              <w:spacing w:after="0" w:line="240" w:lineRule="auto"/>
              <w:ind w:right="-102"/>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5953" w:type="dxa"/>
          </w:tcPr>
          <w:p w:rsidR="00812F86" w:rsidRPr="00812F86" w:rsidRDefault="00812F86" w:rsidP="00812F86">
            <w:pPr>
              <w:tabs>
                <w:tab w:val="num" w:pos="720"/>
              </w:tabs>
              <w:spacing w:after="0" w:line="240" w:lineRule="auto"/>
              <w:jc w:val="both"/>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3 раза в неделю</w:t>
            </w:r>
          </w:p>
        </w:tc>
      </w:tr>
      <w:tr w:rsidR="00812F86" w:rsidRPr="00812F86" w:rsidTr="00812F86">
        <w:tc>
          <w:tcPr>
            <w:tcW w:w="9606" w:type="dxa"/>
            <w:vAlign w:val="center"/>
          </w:tcPr>
          <w:p w:rsidR="00812F86" w:rsidRPr="00812F86" w:rsidRDefault="00812F86" w:rsidP="00812F86">
            <w:pPr>
              <w:spacing w:after="0" w:line="240" w:lineRule="auto"/>
              <w:ind w:right="-102"/>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Детская студия (театрализованные игры)</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1 раз в 2 недели</w:t>
            </w:r>
          </w:p>
        </w:tc>
      </w:tr>
      <w:tr w:rsidR="00812F86" w:rsidRPr="00812F86" w:rsidTr="00812F86">
        <w:tc>
          <w:tcPr>
            <w:tcW w:w="9606" w:type="dxa"/>
          </w:tcPr>
          <w:p w:rsidR="00812F86" w:rsidRPr="00812F86" w:rsidRDefault="00812F86" w:rsidP="00812F86">
            <w:pPr>
              <w:tabs>
                <w:tab w:val="num" w:pos="720"/>
              </w:tabs>
              <w:spacing w:after="0" w:line="240" w:lineRule="auto"/>
              <w:jc w:val="both"/>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Чтение литературных произведений</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ежедневно</w:t>
            </w:r>
          </w:p>
        </w:tc>
      </w:tr>
      <w:tr w:rsidR="00812F86" w:rsidRPr="00812F86" w:rsidTr="00812F86">
        <w:tc>
          <w:tcPr>
            <w:tcW w:w="15559" w:type="dxa"/>
            <w:gridSpan w:val="2"/>
          </w:tcPr>
          <w:p w:rsidR="00812F86" w:rsidRPr="00812F86" w:rsidRDefault="00812F86" w:rsidP="00812F86">
            <w:pPr>
              <w:tabs>
                <w:tab w:val="num" w:pos="720"/>
              </w:tabs>
              <w:spacing w:after="0" w:line="240" w:lineRule="auto"/>
              <w:jc w:val="center"/>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i/>
                <w:color w:val="000000"/>
                <w:sz w:val="28"/>
                <w:szCs w:val="28"/>
                <w:lang w:eastAsia="ru-RU"/>
              </w:rPr>
              <w:t>Самообслуживание и элементарный бытовой труд</w:t>
            </w:r>
          </w:p>
        </w:tc>
      </w:tr>
      <w:tr w:rsidR="00812F86" w:rsidRPr="00812F86" w:rsidTr="00812F86">
        <w:tc>
          <w:tcPr>
            <w:tcW w:w="9606" w:type="dxa"/>
          </w:tcPr>
          <w:p w:rsidR="00812F86" w:rsidRPr="00812F86" w:rsidRDefault="00812F86" w:rsidP="00812F86">
            <w:pPr>
              <w:tabs>
                <w:tab w:val="num" w:pos="720"/>
              </w:tabs>
              <w:spacing w:after="0" w:line="240" w:lineRule="auto"/>
              <w:jc w:val="both"/>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Самообслуживание</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ежедневно</w:t>
            </w:r>
          </w:p>
        </w:tc>
      </w:tr>
      <w:tr w:rsidR="00812F86" w:rsidRPr="00812F86" w:rsidTr="00812F86">
        <w:tc>
          <w:tcPr>
            <w:tcW w:w="9606" w:type="dxa"/>
            <w:vAlign w:val="center"/>
          </w:tcPr>
          <w:p w:rsidR="00812F86" w:rsidRPr="00812F86" w:rsidRDefault="00812F86" w:rsidP="00812F86">
            <w:pPr>
              <w:tabs>
                <w:tab w:val="num" w:pos="720"/>
              </w:tabs>
              <w:spacing w:after="0" w:line="240" w:lineRule="auto"/>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Трудовые поручения (индивидуально и по подгруппам)</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ежедневно</w:t>
            </w:r>
          </w:p>
        </w:tc>
      </w:tr>
      <w:tr w:rsidR="00812F86" w:rsidRPr="00812F86" w:rsidTr="00812F86">
        <w:tc>
          <w:tcPr>
            <w:tcW w:w="9606" w:type="dxa"/>
            <w:vAlign w:val="center"/>
          </w:tcPr>
          <w:p w:rsidR="00812F86" w:rsidRPr="00812F86" w:rsidRDefault="00812F86" w:rsidP="00812F86">
            <w:pPr>
              <w:tabs>
                <w:tab w:val="num" w:pos="720"/>
              </w:tabs>
              <w:spacing w:after="0" w:line="240" w:lineRule="auto"/>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Трудовые поручения (общий и совместный труд)</w:t>
            </w:r>
          </w:p>
        </w:tc>
        <w:tc>
          <w:tcPr>
            <w:tcW w:w="5953" w:type="dxa"/>
          </w:tcPr>
          <w:p w:rsidR="00812F86" w:rsidRPr="00812F86" w:rsidRDefault="00812F86" w:rsidP="00812F86">
            <w:pPr>
              <w:tabs>
                <w:tab w:val="num" w:pos="720"/>
              </w:tabs>
              <w:spacing w:after="0" w:line="240" w:lineRule="auto"/>
              <w:jc w:val="both"/>
              <w:rPr>
                <w:rFonts w:ascii="Times New Roman" w:eastAsia="Times New Roman" w:hAnsi="Times New Roman" w:cs="Times New Roman"/>
                <w:color w:val="000000"/>
                <w:sz w:val="28"/>
                <w:szCs w:val="28"/>
                <w:lang w:eastAsia="ru-RU"/>
              </w:rPr>
            </w:pPr>
            <w:r w:rsidRPr="00812F86">
              <w:rPr>
                <w:rFonts w:ascii="Times New Roman" w:eastAsia="Times New Roman" w:hAnsi="Times New Roman" w:cs="Times New Roman"/>
                <w:color w:val="000000"/>
                <w:sz w:val="28"/>
                <w:szCs w:val="28"/>
                <w:lang w:eastAsia="ru-RU"/>
              </w:rPr>
              <w:t>1 раз в неделю</w:t>
            </w:r>
          </w:p>
        </w:tc>
      </w:tr>
    </w:tbl>
    <w:p w:rsidR="00812F86" w:rsidRPr="00812F86" w:rsidRDefault="00812F86" w:rsidP="00812F86">
      <w:pPr>
        <w:tabs>
          <w:tab w:val="num" w:pos="-1134"/>
        </w:tabs>
        <w:spacing w:after="0" w:line="240" w:lineRule="auto"/>
        <w:jc w:val="both"/>
        <w:rPr>
          <w:rFonts w:ascii="Times New Roman" w:eastAsia="Times New Roman" w:hAnsi="Times New Roman" w:cs="Times New Roman"/>
          <w:b/>
          <w:i/>
          <w:color w:val="000000"/>
          <w:sz w:val="28"/>
          <w:szCs w:val="28"/>
          <w:lang w:eastAsia="ru-RU"/>
        </w:rPr>
      </w:pPr>
      <w:r w:rsidRPr="00812F86">
        <w:rPr>
          <w:rFonts w:ascii="Times New Roman" w:eastAsia="Times New Roman" w:hAnsi="Times New Roman" w:cs="Times New Roman"/>
          <w:b/>
          <w:i/>
          <w:color w:val="000000"/>
          <w:sz w:val="28"/>
          <w:szCs w:val="28"/>
          <w:lang w:eastAsia="ru-RU"/>
        </w:rPr>
        <w:t>Модель самостоятельной деятельности детей в режимных моментах</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5953"/>
      </w:tblGrid>
      <w:tr w:rsidR="00812F86" w:rsidRPr="00812F86" w:rsidTr="00812F86">
        <w:tc>
          <w:tcPr>
            <w:tcW w:w="9606" w:type="dxa"/>
            <w:vMerge w:val="restart"/>
          </w:tcPr>
          <w:p w:rsidR="00812F86" w:rsidRPr="00812F86" w:rsidRDefault="00812F86" w:rsidP="00812F86">
            <w:pPr>
              <w:tabs>
                <w:tab w:val="num" w:pos="720"/>
              </w:tabs>
              <w:spacing w:after="0" w:line="240" w:lineRule="auto"/>
              <w:jc w:val="center"/>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Режимные моменты</w:t>
            </w:r>
          </w:p>
        </w:tc>
        <w:tc>
          <w:tcPr>
            <w:tcW w:w="5953" w:type="dxa"/>
          </w:tcPr>
          <w:p w:rsidR="00812F86" w:rsidRPr="00812F86" w:rsidRDefault="00812F86" w:rsidP="00812F86">
            <w:pPr>
              <w:tabs>
                <w:tab w:val="num" w:pos="720"/>
              </w:tabs>
              <w:spacing w:after="0" w:line="240" w:lineRule="auto"/>
              <w:jc w:val="center"/>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Распределение времени в течение дня</w:t>
            </w:r>
          </w:p>
        </w:tc>
      </w:tr>
      <w:tr w:rsidR="00812F86" w:rsidRPr="00812F86" w:rsidTr="00812F86">
        <w:tc>
          <w:tcPr>
            <w:tcW w:w="9606" w:type="dxa"/>
            <w:vMerge/>
          </w:tcPr>
          <w:p w:rsidR="00812F86" w:rsidRPr="00812F86" w:rsidRDefault="00812F86" w:rsidP="00812F86">
            <w:pPr>
              <w:tabs>
                <w:tab w:val="num" w:pos="720"/>
              </w:tabs>
              <w:spacing w:after="0" w:line="240" w:lineRule="auto"/>
              <w:rPr>
                <w:rFonts w:ascii="Times New Roman" w:eastAsia="Times New Roman" w:hAnsi="Times New Roman" w:cs="Times New Roman"/>
                <w:i/>
                <w:color w:val="000000"/>
                <w:sz w:val="28"/>
                <w:szCs w:val="28"/>
              </w:rPr>
            </w:pPr>
          </w:p>
        </w:tc>
        <w:tc>
          <w:tcPr>
            <w:tcW w:w="5953" w:type="dxa"/>
          </w:tcPr>
          <w:p w:rsidR="00812F86" w:rsidRPr="00812F86" w:rsidRDefault="00812F86" w:rsidP="00812F86">
            <w:pPr>
              <w:tabs>
                <w:tab w:val="num" w:pos="720"/>
              </w:tabs>
              <w:spacing w:after="0" w:line="240" w:lineRule="auto"/>
              <w:rPr>
                <w:rFonts w:ascii="Times New Roman" w:eastAsia="Times New Roman" w:hAnsi="Times New Roman" w:cs="Times New Roman"/>
                <w:color w:val="000000"/>
                <w:sz w:val="28"/>
                <w:szCs w:val="28"/>
              </w:rPr>
            </w:pPr>
          </w:p>
        </w:tc>
      </w:tr>
      <w:tr w:rsidR="00812F86" w:rsidRPr="00812F86" w:rsidTr="00812F86">
        <w:tc>
          <w:tcPr>
            <w:tcW w:w="9606" w:type="dxa"/>
          </w:tcPr>
          <w:p w:rsidR="00812F86" w:rsidRPr="00812F86" w:rsidRDefault="00812F86" w:rsidP="00812F86">
            <w:pPr>
              <w:tabs>
                <w:tab w:val="num" w:pos="720"/>
              </w:tabs>
              <w:spacing w:after="0" w:line="240" w:lineRule="auto"/>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Игры, общение, деятельность по интересам во время утреннего приёма</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lang w:val="en-US"/>
              </w:rPr>
            </w:pPr>
            <w:r w:rsidRPr="00812F86">
              <w:rPr>
                <w:rFonts w:ascii="Times New Roman" w:eastAsia="Calibri" w:hAnsi="Times New Roman" w:cs="Times New Roman"/>
                <w:color w:val="000000"/>
                <w:sz w:val="28"/>
                <w:szCs w:val="28"/>
                <w:lang w:val="en-US"/>
              </w:rPr>
              <w:t>от 10 до 50 минут</w:t>
            </w:r>
          </w:p>
        </w:tc>
      </w:tr>
      <w:tr w:rsidR="00812F86" w:rsidRPr="00812F86" w:rsidTr="00812F86">
        <w:tc>
          <w:tcPr>
            <w:tcW w:w="9606" w:type="dxa"/>
          </w:tcPr>
          <w:p w:rsidR="00812F86" w:rsidRPr="00812F86" w:rsidRDefault="00812F86" w:rsidP="00812F86">
            <w:pPr>
              <w:tabs>
                <w:tab w:val="num" w:pos="720"/>
              </w:tabs>
              <w:spacing w:after="0" w:line="240" w:lineRule="auto"/>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Самостоятельные игры в 1-ой половине дня (до ОД)</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lang w:val="en-US"/>
              </w:rPr>
            </w:pPr>
            <w:r w:rsidRPr="00812F86">
              <w:rPr>
                <w:rFonts w:ascii="Times New Roman" w:eastAsia="Calibri" w:hAnsi="Times New Roman" w:cs="Times New Roman"/>
                <w:color w:val="000000"/>
                <w:sz w:val="28"/>
                <w:szCs w:val="28"/>
                <w:lang w:val="en-US"/>
              </w:rPr>
              <w:t>15 минут</w:t>
            </w:r>
          </w:p>
        </w:tc>
      </w:tr>
      <w:tr w:rsidR="00812F86" w:rsidRPr="00812F86" w:rsidTr="00812F86">
        <w:tc>
          <w:tcPr>
            <w:tcW w:w="9606" w:type="dxa"/>
          </w:tcPr>
          <w:p w:rsidR="00812F86" w:rsidRPr="00812F86" w:rsidRDefault="00812F86" w:rsidP="00812F86">
            <w:pPr>
              <w:tabs>
                <w:tab w:val="num" w:pos="720"/>
              </w:tabs>
              <w:spacing w:after="0" w:line="240" w:lineRule="auto"/>
              <w:ind w:right="-108"/>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 xml:space="preserve">Подготовка к прогулке, самостоятельная деятельность на прогулке </w:t>
            </w:r>
          </w:p>
          <w:p w:rsidR="00812F86" w:rsidRPr="00812F86" w:rsidRDefault="00812F86" w:rsidP="00812F86">
            <w:pPr>
              <w:tabs>
                <w:tab w:val="num" w:pos="720"/>
              </w:tabs>
              <w:spacing w:after="0" w:line="240" w:lineRule="auto"/>
              <w:ind w:right="-108"/>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(1-половина дня)</w:t>
            </w:r>
          </w:p>
        </w:tc>
        <w:tc>
          <w:tcPr>
            <w:tcW w:w="5953" w:type="dxa"/>
          </w:tcPr>
          <w:p w:rsidR="00812F86" w:rsidRPr="00812F86" w:rsidRDefault="00812F86" w:rsidP="00812F86">
            <w:pPr>
              <w:tabs>
                <w:tab w:val="num" w:pos="720"/>
              </w:tabs>
              <w:spacing w:after="0" w:line="240" w:lineRule="auto"/>
              <w:rPr>
                <w:rFonts w:ascii="Times New Roman" w:eastAsia="Times New Roman" w:hAnsi="Times New Roman" w:cs="Times New Roman"/>
                <w:color w:val="000000"/>
                <w:sz w:val="28"/>
                <w:szCs w:val="28"/>
              </w:rPr>
            </w:pPr>
            <w:r w:rsidRPr="00812F86">
              <w:rPr>
                <w:rFonts w:ascii="Times New Roman" w:eastAsia="Times New Roman" w:hAnsi="Times New Roman" w:cs="Times New Roman"/>
                <w:color w:val="000000"/>
                <w:sz w:val="28"/>
                <w:szCs w:val="28"/>
              </w:rPr>
              <w:t>от 60 минут до 1 часа 30 минут</w:t>
            </w:r>
          </w:p>
        </w:tc>
      </w:tr>
      <w:tr w:rsidR="00812F86" w:rsidRPr="00812F86" w:rsidTr="00812F86">
        <w:tc>
          <w:tcPr>
            <w:tcW w:w="9606" w:type="dxa"/>
          </w:tcPr>
          <w:p w:rsidR="00812F86" w:rsidRPr="00812F86" w:rsidRDefault="00812F86" w:rsidP="00812F86">
            <w:pPr>
              <w:tabs>
                <w:tab w:val="num" w:pos="720"/>
              </w:tabs>
              <w:spacing w:after="0" w:line="240" w:lineRule="auto"/>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Самостоятельные игры, досуги, общение и деятельность по интересам во</w:t>
            </w:r>
          </w:p>
          <w:p w:rsidR="00812F86" w:rsidRPr="00812F86" w:rsidRDefault="00812F86" w:rsidP="00812F86">
            <w:pPr>
              <w:tabs>
                <w:tab w:val="num" w:pos="720"/>
              </w:tabs>
              <w:spacing w:after="0" w:line="240" w:lineRule="auto"/>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2-ой половине дня</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lang w:val="en-US"/>
              </w:rPr>
            </w:pPr>
            <w:r w:rsidRPr="00812F86">
              <w:rPr>
                <w:rFonts w:ascii="Times New Roman" w:eastAsia="Calibri" w:hAnsi="Times New Roman" w:cs="Times New Roman"/>
                <w:color w:val="000000"/>
                <w:sz w:val="28"/>
                <w:szCs w:val="28"/>
                <w:lang w:val="en-US"/>
              </w:rPr>
              <w:t>30 минут</w:t>
            </w:r>
          </w:p>
        </w:tc>
      </w:tr>
      <w:tr w:rsidR="00812F86" w:rsidRPr="00812F86" w:rsidTr="00812F86">
        <w:tc>
          <w:tcPr>
            <w:tcW w:w="9606" w:type="dxa"/>
          </w:tcPr>
          <w:p w:rsidR="00812F86" w:rsidRPr="00812F86" w:rsidRDefault="00812F86" w:rsidP="00812F86">
            <w:pPr>
              <w:tabs>
                <w:tab w:val="num" w:pos="720"/>
              </w:tabs>
              <w:spacing w:after="0" w:line="240" w:lineRule="auto"/>
              <w:ind w:right="-108"/>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 xml:space="preserve">Подготовка к прогулке, самостоятельная деятельность на прогулке </w:t>
            </w:r>
          </w:p>
          <w:p w:rsidR="00812F86" w:rsidRPr="00812F86" w:rsidRDefault="00812F86" w:rsidP="00812F86">
            <w:pPr>
              <w:tabs>
                <w:tab w:val="num" w:pos="720"/>
              </w:tabs>
              <w:spacing w:after="0" w:line="240" w:lineRule="auto"/>
              <w:ind w:right="-108"/>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(2-половина дня)</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lang w:val="en-US"/>
              </w:rPr>
            </w:pPr>
            <w:r w:rsidRPr="00812F86">
              <w:rPr>
                <w:rFonts w:ascii="Times New Roman" w:eastAsia="Calibri" w:hAnsi="Times New Roman" w:cs="Times New Roman"/>
                <w:color w:val="000000"/>
                <w:sz w:val="28"/>
                <w:szCs w:val="28"/>
                <w:lang w:val="en-US"/>
              </w:rPr>
              <w:t>от 40 минут</w:t>
            </w:r>
          </w:p>
        </w:tc>
      </w:tr>
      <w:tr w:rsidR="00812F86" w:rsidRPr="00812F86" w:rsidTr="00812F86">
        <w:tc>
          <w:tcPr>
            <w:tcW w:w="9606" w:type="dxa"/>
          </w:tcPr>
          <w:p w:rsidR="00812F86" w:rsidRPr="00812F86" w:rsidRDefault="00812F86" w:rsidP="00812F86">
            <w:pPr>
              <w:tabs>
                <w:tab w:val="num" w:pos="720"/>
              </w:tabs>
              <w:spacing w:after="0" w:line="240" w:lineRule="auto"/>
              <w:rPr>
                <w:rFonts w:ascii="Times New Roman" w:eastAsia="Times New Roman" w:hAnsi="Times New Roman" w:cs="Times New Roman"/>
                <w:i/>
                <w:color w:val="000000"/>
                <w:sz w:val="28"/>
                <w:szCs w:val="28"/>
              </w:rPr>
            </w:pPr>
            <w:r w:rsidRPr="00812F86">
              <w:rPr>
                <w:rFonts w:ascii="Times New Roman" w:eastAsia="Times New Roman" w:hAnsi="Times New Roman" w:cs="Times New Roman"/>
                <w:i/>
                <w:color w:val="000000"/>
                <w:sz w:val="28"/>
                <w:szCs w:val="28"/>
              </w:rPr>
              <w:t>Игры перед уходом домой</w:t>
            </w:r>
          </w:p>
        </w:tc>
        <w:tc>
          <w:tcPr>
            <w:tcW w:w="5953" w:type="dxa"/>
          </w:tcPr>
          <w:p w:rsidR="00812F86" w:rsidRPr="00812F86" w:rsidRDefault="00812F86" w:rsidP="00812F86">
            <w:pPr>
              <w:spacing w:after="0" w:line="240" w:lineRule="auto"/>
              <w:rPr>
                <w:rFonts w:ascii="Times New Roman" w:eastAsia="Calibri" w:hAnsi="Times New Roman" w:cs="Times New Roman"/>
                <w:sz w:val="28"/>
                <w:szCs w:val="28"/>
                <w:lang w:val="en-US"/>
              </w:rPr>
            </w:pPr>
            <w:r w:rsidRPr="00812F86">
              <w:rPr>
                <w:rFonts w:ascii="Times New Roman" w:eastAsia="Calibri" w:hAnsi="Times New Roman" w:cs="Times New Roman"/>
                <w:color w:val="000000"/>
                <w:sz w:val="28"/>
                <w:szCs w:val="28"/>
                <w:lang w:val="en-US"/>
              </w:rPr>
              <w:t>от 15 до 50 минут</w:t>
            </w:r>
          </w:p>
        </w:tc>
      </w:tr>
    </w:tbl>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812F86" w:rsidRPr="00812F86" w:rsidRDefault="00812F86" w:rsidP="00812F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12F86">
        <w:rPr>
          <w:rFonts w:ascii="Times New Roman" w:eastAsia="Calibri" w:hAnsi="Times New Roman" w:cs="Times New Roman"/>
          <w:color w:val="000000"/>
          <w:sz w:val="28"/>
          <w:szCs w:val="28"/>
        </w:rPr>
        <w:t xml:space="preserve">Детская инициатива проявляется </w:t>
      </w:r>
      <w:r w:rsidRPr="00812F86">
        <w:rPr>
          <w:rFonts w:ascii="Times New Roman" w:eastAsia="Calibri" w:hAnsi="Times New Roman" w:cs="Times New Roman"/>
          <w:bCs/>
          <w:color w:val="000000"/>
          <w:sz w:val="28"/>
          <w:szCs w:val="28"/>
        </w:rPr>
        <w:t xml:space="preserve">в свободной самостоятельной деятельности детей по выбору и интересам. </w:t>
      </w:r>
      <w:r w:rsidRPr="00812F86">
        <w:rPr>
          <w:rFonts w:ascii="Times New Roman" w:eastAsia="Calibri" w:hAnsi="Times New Roman" w:cs="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23"/>
        <w:tblW w:w="0" w:type="auto"/>
        <w:tblLook w:val="04A0"/>
      </w:tblPr>
      <w:tblGrid>
        <w:gridCol w:w="14786"/>
      </w:tblGrid>
      <w:tr w:rsidR="00812F86" w:rsidRPr="00812F86" w:rsidTr="00812F86">
        <w:tc>
          <w:tcPr>
            <w:tcW w:w="15559" w:type="dxa"/>
          </w:tcPr>
          <w:p w:rsidR="00812F86" w:rsidRPr="00812F86" w:rsidRDefault="00812F86" w:rsidP="00812F86">
            <w:pPr>
              <w:jc w:val="center"/>
              <w:rPr>
                <w:rFonts w:eastAsia="Calibri" w:cs="Times New Roman"/>
                <w:i/>
                <w:szCs w:val="28"/>
              </w:rPr>
            </w:pPr>
            <w:r w:rsidRPr="00812F86">
              <w:rPr>
                <w:rFonts w:eastAsia="Calibri" w:cs="Times New Roman"/>
                <w:i/>
                <w:szCs w:val="28"/>
              </w:rPr>
              <w:t>Приоритетная сфера инициативы–познание окружающего мира</w:t>
            </w:r>
          </w:p>
        </w:tc>
      </w:tr>
      <w:tr w:rsidR="00812F86" w:rsidRPr="00812F86" w:rsidTr="00812F86">
        <w:tc>
          <w:tcPr>
            <w:tcW w:w="15559" w:type="dxa"/>
          </w:tcPr>
          <w:p w:rsidR="00812F86" w:rsidRPr="00812F86" w:rsidRDefault="00812F86" w:rsidP="00812F86">
            <w:pPr>
              <w:jc w:val="both"/>
              <w:rPr>
                <w:rFonts w:eastAsia="Calibri" w:cs="Times New Roman"/>
                <w:szCs w:val="28"/>
              </w:rPr>
            </w:pPr>
            <w:r w:rsidRPr="00812F86">
              <w:rPr>
                <w:rFonts w:eastAsia="Calibri" w:cs="Times New Roman"/>
                <w:szCs w:val="28"/>
              </w:rPr>
              <w:t xml:space="preserve">-поощрять желание ребенка строить первые собственные умозаключения,внимательно выслушивать все его рассуждения, проявлять уважение к его интеллектуальному труду; </w:t>
            </w:r>
          </w:p>
          <w:p w:rsidR="00812F86" w:rsidRPr="00812F86" w:rsidRDefault="00812F86" w:rsidP="00812F86">
            <w:pPr>
              <w:jc w:val="both"/>
              <w:rPr>
                <w:rFonts w:eastAsia="Calibri" w:cs="Times New Roman"/>
                <w:szCs w:val="28"/>
              </w:rPr>
            </w:pPr>
            <w:r w:rsidRPr="00812F86">
              <w:rPr>
                <w:rFonts w:eastAsia="Calibri" w:cs="Times New Roman"/>
                <w:szCs w:val="28"/>
              </w:rPr>
              <w:t xml:space="preserve">-создавать условия и поддерживать театрализованную деятельность детей, их стремление переодеваться («рядиться»); </w:t>
            </w:r>
          </w:p>
          <w:p w:rsidR="00812F86" w:rsidRPr="00812F86" w:rsidRDefault="00812F86" w:rsidP="00812F86">
            <w:pPr>
              <w:jc w:val="both"/>
              <w:rPr>
                <w:rFonts w:eastAsia="Calibri" w:cs="Times New Roman"/>
                <w:szCs w:val="28"/>
              </w:rPr>
            </w:pPr>
            <w:r w:rsidRPr="00812F86">
              <w:rPr>
                <w:rFonts w:eastAsia="Calibri" w:cs="Times New Roman"/>
                <w:szCs w:val="28"/>
              </w:rPr>
              <w:lastRenderedPageBreak/>
              <w:t xml:space="preserve">-обеспечить условия для музыкальной импровизации, пения и движений под популярную музыку; </w:t>
            </w:r>
          </w:p>
          <w:p w:rsidR="00812F86" w:rsidRPr="00812F86" w:rsidRDefault="00812F86" w:rsidP="00812F86">
            <w:pPr>
              <w:jc w:val="both"/>
              <w:rPr>
                <w:rFonts w:eastAsia="Calibri" w:cs="Times New Roman"/>
                <w:szCs w:val="28"/>
              </w:rPr>
            </w:pPr>
            <w:r w:rsidRPr="00812F86">
              <w:rPr>
                <w:rFonts w:eastAsia="Calibri" w:cs="Times New Roman"/>
                <w:szCs w:val="28"/>
              </w:rPr>
              <w:t xml:space="preserve">-создать в группе возможность, используя мебель и ткани, создавать «дома», укрытия для игр; </w:t>
            </w:r>
          </w:p>
          <w:p w:rsidR="00812F86" w:rsidRPr="00812F86" w:rsidRDefault="00812F86" w:rsidP="00812F86">
            <w:pPr>
              <w:jc w:val="both"/>
              <w:rPr>
                <w:rFonts w:eastAsia="Calibri" w:cs="Times New Roman"/>
                <w:szCs w:val="28"/>
              </w:rPr>
            </w:pPr>
            <w:r w:rsidRPr="00812F86">
              <w:rPr>
                <w:rFonts w:eastAsia="Calibri" w:cs="Times New Roman"/>
                <w:szCs w:val="28"/>
              </w:rPr>
              <w:t xml:space="preserve">-негативные оценки можно давать только поступкам ребенка и только «с глазу на глаз», а не на глазах у группы; </w:t>
            </w:r>
          </w:p>
          <w:p w:rsidR="00812F86" w:rsidRPr="00812F86" w:rsidRDefault="00812F86" w:rsidP="00812F86">
            <w:pPr>
              <w:jc w:val="both"/>
              <w:rPr>
                <w:rFonts w:eastAsia="Calibri" w:cs="Times New Roman"/>
                <w:szCs w:val="28"/>
              </w:rPr>
            </w:pPr>
            <w:r w:rsidRPr="00812F86">
              <w:rPr>
                <w:rFonts w:eastAsia="Calibri" w:cs="Times New Roman"/>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812F86" w:rsidRPr="00812F86" w:rsidRDefault="00812F86" w:rsidP="00812F86">
            <w:pPr>
              <w:jc w:val="both"/>
              <w:rPr>
                <w:rFonts w:eastAsia="Calibri" w:cs="Times New Roman"/>
                <w:szCs w:val="28"/>
              </w:rPr>
            </w:pPr>
            <w:r w:rsidRPr="00812F86">
              <w:rPr>
                <w:rFonts w:eastAsia="Calibri" w:cs="Times New Roman"/>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12F86" w:rsidRPr="00812F86" w:rsidRDefault="00812F86" w:rsidP="00812F86">
            <w:pPr>
              <w:jc w:val="both"/>
              <w:rPr>
                <w:rFonts w:eastAsia="Calibri" w:cs="Times New Roman"/>
                <w:szCs w:val="28"/>
              </w:rPr>
            </w:pPr>
            <w:r w:rsidRPr="00812F86">
              <w:rPr>
                <w:rFonts w:eastAsia="Calibri" w:cs="Times New Roman"/>
                <w:szCs w:val="28"/>
              </w:rPr>
              <w:t xml:space="preserve">-привлекать детей к украшению группы к праздникам, обсуждая разные возможности и предложения; </w:t>
            </w:r>
          </w:p>
          <w:p w:rsidR="00812F86" w:rsidRPr="00812F86" w:rsidRDefault="00812F86" w:rsidP="00812F86">
            <w:pPr>
              <w:jc w:val="both"/>
              <w:rPr>
                <w:rFonts w:eastAsia="Calibri" w:cs="Times New Roman"/>
                <w:szCs w:val="28"/>
              </w:rPr>
            </w:pPr>
            <w:r w:rsidRPr="00812F86">
              <w:rPr>
                <w:rFonts w:eastAsia="Calibri" w:cs="Times New Roman"/>
                <w:szCs w:val="28"/>
              </w:rPr>
              <w:t xml:space="preserve">-побуждать детей формировать и выражать собственную эстетическую оценку </w:t>
            </w:r>
          </w:p>
          <w:p w:rsidR="00812F86" w:rsidRPr="00812F86" w:rsidRDefault="00812F86" w:rsidP="00812F86">
            <w:pPr>
              <w:jc w:val="both"/>
              <w:rPr>
                <w:rFonts w:eastAsia="Calibri" w:cs="Times New Roman"/>
                <w:szCs w:val="28"/>
              </w:rPr>
            </w:pPr>
            <w:r w:rsidRPr="00812F86">
              <w:rPr>
                <w:rFonts w:eastAsia="Calibri" w:cs="Times New Roman"/>
                <w:szCs w:val="28"/>
              </w:rPr>
              <w:t xml:space="preserve">воспринимаемого, не навязывая им мнения взрослых; </w:t>
            </w:r>
          </w:p>
          <w:p w:rsidR="00812F86" w:rsidRPr="00812F86" w:rsidRDefault="00812F86" w:rsidP="00812F86">
            <w:pPr>
              <w:jc w:val="both"/>
              <w:rPr>
                <w:rFonts w:eastAsia="Calibri" w:cs="Times New Roman"/>
                <w:szCs w:val="28"/>
              </w:rPr>
            </w:pPr>
            <w:r w:rsidRPr="00812F86">
              <w:rPr>
                <w:rFonts w:eastAsia="Calibri" w:cs="Times New Roman"/>
                <w:szCs w:val="28"/>
              </w:rPr>
              <w:t>-привлекать детей к планированию жизни группы на день.</w:t>
            </w:r>
          </w:p>
        </w:tc>
      </w:tr>
    </w:tbl>
    <w:p w:rsidR="00812F86" w:rsidRPr="00812F86" w:rsidRDefault="00812F86" w:rsidP="00812F86">
      <w:pPr>
        <w:autoSpaceDE w:val="0"/>
        <w:autoSpaceDN w:val="0"/>
        <w:adjustRightInd w:val="0"/>
        <w:spacing w:after="0" w:line="240" w:lineRule="auto"/>
        <w:rPr>
          <w:rFonts w:ascii="Times New Roman" w:eastAsia="Calibri" w:hAnsi="Times New Roman" w:cs="Times New Roman"/>
          <w:b/>
          <w:bCs/>
          <w:i/>
          <w:color w:val="000000"/>
          <w:sz w:val="28"/>
          <w:szCs w:val="28"/>
        </w:rPr>
      </w:pPr>
      <w:r w:rsidRPr="00812F86">
        <w:rPr>
          <w:rFonts w:ascii="Times New Roman" w:eastAsia="Calibri" w:hAnsi="Times New Roman" w:cs="Times New Roman"/>
          <w:b/>
          <w:bCs/>
          <w:i/>
          <w:color w:val="000000"/>
          <w:sz w:val="28"/>
          <w:szCs w:val="28"/>
        </w:rPr>
        <w:lastRenderedPageBreak/>
        <w:t>Игра как особое пространство развития ребенка 5-го года жизни (средняя группа)</w:t>
      </w:r>
    </w:p>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color w:val="000000"/>
          <w:sz w:val="28"/>
          <w:szCs w:val="28"/>
        </w:rPr>
      </w:pPr>
      <w:r w:rsidRPr="00812F86">
        <w:rPr>
          <w:rFonts w:ascii="Times New Roman" w:eastAsia="Calibri" w:hAnsi="Times New Roman" w:cs="Times New Roman"/>
          <w:color w:val="000000"/>
          <w:sz w:val="28"/>
          <w:szCs w:val="28"/>
        </w:rPr>
        <w:t xml:space="preserve">          В средней группе воспитатель продолжает обогащение игрового опыта детей. </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b/>
          <w:sz w:val="28"/>
          <w:szCs w:val="28"/>
        </w:rPr>
      </w:pPr>
      <w:r w:rsidRPr="00812F86">
        <w:rPr>
          <w:rFonts w:ascii="Times New Roman" w:eastAsia="Calibri" w:hAnsi="Times New Roman" w:cs="Times New Roman"/>
          <w:b/>
          <w:sz w:val="28"/>
          <w:szCs w:val="28"/>
        </w:rPr>
        <w:t>Перспективное планирование сюжетно ролевой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894"/>
        <w:gridCol w:w="11054"/>
      </w:tblGrid>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№п/п</w:t>
            </w:r>
          </w:p>
        </w:tc>
        <w:tc>
          <w:tcPr>
            <w:tcW w:w="2944"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Тема</w:t>
            </w:r>
          </w:p>
        </w:tc>
        <w:tc>
          <w:tcPr>
            <w:tcW w:w="11780"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Цели</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1</w:t>
            </w:r>
          </w:p>
        </w:tc>
        <w:tc>
          <w:tcPr>
            <w:tcW w:w="2944"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2</w:t>
            </w:r>
          </w:p>
        </w:tc>
        <w:tc>
          <w:tcPr>
            <w:tcW w:w="11780"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3</w:t>
            </w:r>
          </w:p>
        </w:tc>
      </w:tr>
      <w:tr w:rsidR="00812F86" w:rsidRPr="00812F86" w:rsidTr="00812F86">
        <w:tc>
          <w:tcPr>
            <w:tcW w:w="15562" w:type="dxa"/>
            <w:gridSpan w:val="3"/>
          </w:tcPr>
          <w:p w:rsidR="00812F86" w:rsidRPr="00812F86" w:rsidRDefault="00812F86" w:rsidP="00812F86">
            <w:pPr>
              <w:shd w:val="clear" w:color="auto" w:fill="FFFFFF"/>
              <w:spacing w:after="0" w:line="240" w:lineRule="auto"/>
              <w:jc w:val="center"/>
              <w:rPr>
                <w:rFonts w:ascii="Times New Roman" w:eastAsia="Calibri" w:hAnsi="Times New Roman" w:cs="Times New Roman"/>
                <w:b/>
                <w:bCs/>
                <w:color w:val="000000"/>
                <w:sz w:val="28"/>
                <w:szCs w:val="28"/>
              </w:rPr>
            </w:pPr>
            <w:r w:rsidRPr="00812F86">
              <w:rPr>
                <w:rFonts w:ascii="Times New Roman" w:eastAsia="Calibri" w:hAnsi="Times New Roman" w:cs="Times New Roman"/>
                <w:b/>
                <w:bCs/>
                <w:color w:val="000000"/>
                <w:sz w:val="28"/>
                <w:szCs w:val="28"/>
              </w:rPr>
              <w:t>Сентябрь</w:t>
            </w:r>
          </w:p>
        </w:tc>
      </w:tr>
      <w:tr w:rsidR="00812F86" w:rsidRPr="00812F86" w:rsidTr="00812F86">
        <w:trPr>
          <w:trHeight w:val="2190"/>
        </w:trPr>
        <w:tc>
          <w:tcPr>
            <w:tcW w:w="838" w:type="dxa"/>
            <w:tcBorders>
              <w:bottom w:val="single" w:sz="4" w:space="0" w:color="auto"/>
            </w:tcBorders>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1</w:t>
            </w:r>
          </w:p>
        </w:tc>
        <w:tc>
          <w:tcPr>
            <w:tcW w:w="2944" w:type="dxa"/>
            <w:tcBorders>
              <w:bottom w:val="single" w:sz="4" w:space="0" w:color="auto"/>
            </w:tcBorders>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«Семья» </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«Больница» </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«Экскурсия по городу» </w:t>
            </w: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i/>
                <w:iCs/>
                <w:spacing w:val="5"/>
                <w:sz w:val="28"/>
                <w:szCs w:val="28"/>
              </w:rPr>
            </w:pPr>
            <w:r w:rsidRPr="00812F86">
              <w:rPr>
                <w:rFonts w:ascii="Times New Roman" w:eastAsia="Calibri" w:hAnsi="Times New Roman" w:cs="Times New Roman"/>
                <w:color w:val="000000"/>
                <w:sz w:val="24"/>
                <w:szCs w:val="24"/>
              </w:rPr>
              <w:t xml:space="preserve">«Автобус» </w:t>
            </w:r>
          </w:p>
        </w:tc>
        <w:tc>
          <w:tcPr>
            <w:tcW w:w="11780" w:type="dxa"/>
            <w:tcBorders>
              <w:bottom w:val="single" w:sz="4" w:space="0" w:color="auto"/>
            </w:tcBorders>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-учить взаимодействовать с двумя действующими лицами (продавец-покупатель)</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-продолжать знакомить детей с профессией врача и медицинской сестры.</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-развивать патриотические чувства, учить подражать взрослым: маме, папе, бабушке, дедушке; воспитывать любовь к родному дому, городу; продолжать учить играть всем вместе, дружеским взаимоотношениям со сверстниками.</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rPr>
              <w:t>-учить взаимодействиям (шофёр-водитель-пассажир), познакомить со знаками дорожного движения (больница, запрещено движение).</w:t>
            </w:r>
          </w:p>
        </w:tc>
      </w:tr>
      <w:tr w:rsidR="00812F86" w:rsidRPr="00812F86" w:rsidTr="00812F86">
        <w:trPr>
          <w:trHeight w:val="210"/>
        </w:trPr>
        <w:tc>
          <w:tcPr>
            <w:tcW w:w="15562" w:type="dxa"/>
            <w:gridSpan w:val="3"/>
            <w:tcBorders>
              <w:top w:val="single" w:sz="4" w:space="0" w:color="auto"/>
            </w:tcBorders>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color w:val="000000"/>
                <w:spacing w:val="-4"/>
                <w:sz w:val="28"/>
                <w:szCs w:val="28"/>
              </w:rPr>
            </w:pPr>
            <w:r w:rsidRPr="00812F86">
              <w:rPr>
                <w:rFonts w:ascii="Times New Roman" w:eastAsia="Calibri" w:hAnsi="Times New Roman" w:cs="Times New Roman"/>
                <w:b/>
                <w:color w:val="000000"/>
                <w:spacing w:val="-4"/>
                <w:sz w:val="28"/>
                <w:szCs w:val="28"/>
              </w:rPr>
              <w:t>Октябрь</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2</w:t>
            </w:r>
          </w:p>
        </w:tc>
        <w:tc>
          <w:tcPr>
            <w:tcW w:w="2944" w:type="dxa"/>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«Семья» </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Магазин «Овощи» </w:t>
            </w: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«Ферма» </w:t>
            </w: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4"/>
                <w:szCs w:val="24"/>
              </w:rPr>
              <w:t xml:space="preserve">«Овошехранилище» </w:t>
            </w:r>
          </w:p>
        </w:tc>
        <w:tc>
          <w:tcPr>
            <w:tcW w:w="11780" w:type="dxa"/>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-учить взаимодействовать с двумя действующими лицами (продавец-покупатель)</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-учить детей подбирать атрибуты к игре, использовать предметы-заместители, расширять знания детей о профессии продавца.</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-закреплять знания о домашних животных, о том, где они обитают и чем питаются, побуждать детей более широко и творчески использовать в игре знания об окружающей жизни.</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-закреплять понятие об овощах и фруктах, формировать понятия «овощная база», «овощехранилище», «жаркие страны», «лето круглый год»</w:t>
            </w:r>
          </w:p>
        </w:tc>
      </w:tr>
      <w:tr w:rsidR="00812F86" w:rsidRPr="00812F86" w:rsidTr="00812F86">
        <w:trPr>
          <w:trHeight w:val="330"/>
        </w:trPr>
        <w:tc>
          <w:tcPr>
            <w:tcW w:w="15562" w:type="dxa"/>
            <w:gridSpan w:val="3"/>
            <w:tcBorders>
              <w:bottom w:val="single" w:sz="4" w:space="0" w:color="auto"/>
            </w:tcBorders>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b/>
                <w:sz w:val="28"/>
                <w:szCs w:val="28"/>
              </w:rPr>
              <w:lastRenderedPageBreak/>
              <w:t>Ноябрь:</w:t>
            </w:r>
          </w:p>
        </w:tc>
      </w:tr>
      <w:tr w:rsidR="00812F86" w:rsidRPr="00812F86" w:rsidTr="00812F86">
        <w:trPr>
          <w:trHeight w:val="2505"/>
        </w:trPr>
        <w:tc>
          <w:tcPr>
            <w:tcW w:w="838" w:type="dxa"/>
            <w:tcBorders>
              <w:top w:val="single" w:sz="4" w:space="0" w:color="auto"/>
              <w:bottom w:val="single" w:sz="4" w:space="0" w:color="auto"/>
            </w:tcBorders>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3</w:t>
            </w:r>
          </w:p>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p>
        </w:tc>
        <w:tc>
          <w:tcPr>
            <w:tcW w:w="2944" w:type="dxa"/>
            <w:tcBorders>
              <w:top w:val="single" w:sz="4" w:space="0" w:color="auto"/>
              <w:bottom w:val="single" w:sz="4" w:space="0" w:color="auto"/>
            </w:tcBorders>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bCs/>
                <w:spacing w:val="1"/>
                <w:sz w:val="24"/>
                <w:szCs w:val="24"/>
              </w:rPr>
              <w:t>«Семья.</w:t>
            </w:r>
            <w:r w:rsidRPr="00812F86">
              <w:rPr>
                <w:rFonts w:ascii="Times New Roman" w:eastAsia="Calibri" w:hAnsi="Times New Roman" w:cs="Times New Roman"/>
                <w:iCs/>
                <w:spacing w:val="7"/>
                <w:sz w:val="24"/>
                <w:szCs w:val="24"/>
              </w:rPr>
              <w:t xml:space="preserve">Мама - папа - дочка; </w:t>
            </w:r>
            <w:r w:rsidRPr="00812F86">
              <w:rPr>
                <w:rFonts w:ascii="Times New Roman" w:eastAsia="Calibri" w:hAnsi="Times New Roman" w:cs="Times New Roman"/>
                <w:iCs/>
                <w:sz w:val="24"/>
                <w:szCs w:val="24"/>
              </w:rPr>
              <w:t xml:space="preserve">Бабушка </w:t>
            </w:r>
            <w:r w:rsidRPr="00812F86">
              <w:rPr>
                <w:rFonts w:ascii="Times New Roman" w:eastAsia="Calibri" w:hAnsi="Times New Roman" w:cs="Times New Roman"/>
                <w:iCs/>
                <w:spacing w:val="-4"/>
                <w:sz w:val="24"/>
                <w:szCs w:val="24"/>
              </w:rPr>
              <w:t xml:space="preserve">Бабушка приезжает </w:t>
            </w:r>
            <w:r w:rsidRPr="00812F86">
              <w:rPr>
                <w:rFonts w:ascii="Times New Roman" w:eastAsia="Calibri" w:hAnsi="Times New Roman" w:cs="Times New Roman"/>
                <w:spacing w:val="-4"/>
                <w:sz w:val="24"/>
                <w:szCs w:val="24"/>
              </w:rPr>
              <w:t xml:space="preserve">в </w:t>
            </w:r>
            <w:r w:rsidRPr="00812F86">
              <w:rPr>
                <w:rFonts w:ascii="Times New Roman" w:eastAsia="Calibri" w:hAnsi="Times New Roman" w:cs="Times New Roman"/>
                <w:iCs/>
                <w:spacing w:val="-7"/>
                <w:sz w:val="24"/>
                <w:szCs w:val="24"/>
              </w:rPr>
              <w:t xml:space="preserve">гости на день </w:t>
            </w:r>
            <w:r w:rsidRPr="00812F86">
              <w:rPr>
                <w:rFonts w:ascii="Times New Roman" w:eastAsia="Calibri" w:hAnsi="Times New Roman" w:cs="Times New Roman"/>
                <w:iCs/>
                <w:spacing w:val="2"/>
                <w:sz w:val="24"/>
                <w:szCs w:val="24"/>
              </w:rPr>
              <w:t>рождения».</w:t>
            </w:r>
          </w:p>
          <w:p w:rsidR="00812F86" w:rsidRPr="00812F86" w:rsidRDefault="00812F86" w:rsidP="00812F86">
            <w:pPr>
              <w:spacing w:after="16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«Детский сад» «Кукольный театр» - </w:t>
            </w:r>
          </w:p>
          <w:p w:rsidR="00812F86" w:rsidRPr="00812F86" w:rsidRDefault="00812F86" w:rsidP="00812F86">
            <w:pPr>
              <w:spacing w:after="160" w:line="259" w:lineRule="auto"/>
              <w:rPr>
                <w:rFonts w:ascii="Times New Roman" w:eastAsia="Calibri" w:hAnsi="Times New Roman" w:cs="Times New Roman"/>
                <w:b/>
                <w:color w:val="000000"/>
                <w:sz w:val="24"/>
                <w:szCs w:val="24"/>
                <w:lang w:eastAsia="ru-RU"/>
              </w:rPr>
            </w:pPr>
            <w:r w:rsidRPr="00812F86">
              <w:rPr>
                <w:rFonts w:ascii="Times New Roman" w:eastAsia="Calibri" w:hAnsi="Times New Roman" w:cs="Times New Roman"/>
                <w:color w:val="000000"/>
                <w:sz w:val="24"/>
                <w:szCs w:val="24"/>
              </w:rPr>
              <w:t xml:space="preserve">«Парикмахерская» </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bCs/>
                <w:color w:val="000000"/>
                <w:spacing w:val="1"/>
                <w:sz w:val="24"/>
                <w:szCs w:val="24"/>
              </w:rPr>
            </w:pPr>
          </w:p>
        </w:tc>
        <w:tc>
          <w:tcPr>
            <w:tcW w:w="11780" w:type="dxa"/>
            <w:tcBorders>
              <w:top w:val="single" w:sz="4" w:space="0" w:color="auto"/>
              <w:bottom w:val="single" w:sz="4" w:space="0" w:color="auto"/>
            </w:tcBorders>
          </w:tcPr>
          <w:p w:rsidR="00812F86" w:rsidRPr="00812F86" w:rsidRDefault="00812F86" w:rsidP="00812F86">
            <w:pPr>
              <w:shd w:val="clear" w:color="auto" w:fill="FFFFFF"/>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color w:val="000000"/>
                <w:spacing w:val="1"/>
                <w:sz w:val="24"/>
                <w:szCs w:val="24"/>
              </w:rPr>
              <w:t>формирование ролевого поведения.</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pacing w:val="1"/>
                <w:sz w:val="24"/>
                <w:szCs w:val="24"/>
              </w:rPr>
            </w:pPr>
            <w:r w:rsidRPr="00812F86">
              <w:rPr>
                <w:rFonts w:ascii="Times New Roman" w:eastAsia="Calibri" w:hAnsi="Times New Roman" w:cs="Times New Roman"/>
                <w:color w:val="000000"/>
                <w:spacing w:val="-6"/>
                <w:sz w:val="24"/>
                <w:szCs w:val="24"/>
              </w:rPr>
              <w:t xml:space="preserve">Задачи: </w:t>
            </w:r>
            <w:r w:rsidRPr="00812F86">
              <w:rPr>
                <w:rFonts w:ascii="Times New Roman" w:eastAsia="Calibri" w:hAnsi="Times New Roman" w:cs="Times New Roman"/>
                <w:color w:val="000000"/>
                <w:spacing w:val="-7"/>
                <w:sz w:val="24"/>
                <w:szCs w:val="24"/>
              </w:rPr>
              <w:t xml:space="preserve">1 Учить отражать в игре разнообразные бытовые сюжеты, </w:t>
            </w:r>
            <w:r w:rsidRPr="00812F86">
              <w:rPr>
                <w:rFonts w:ascii="Times New Roman" w:eastAsia="Calibri" w:hAnsi="Times New Roman" w:cs="Times New Roman"/>
                <w:color w:val="000000"/>
                <w:spacing w:val="-2"/>
                <w:sz w:val="24"/>
                <w:szCs w:val="24"/>
              </w:rPr>
              <w:t xml:space="preserve">определять тему, сюжет игры. </w:t>
            </w:r>
            <w:r w:rsidRPr="00812F86">
              <w:rPr>
                <w:rFonts w:ascii="Times New Roman" w:eastAsia="Calibri" w:hAnsi="Times New Roman" w:cs="Times New Roman"/>
                <w:color w:val="000000"/>
                <w:spacing w:val="-5"/>
                <w:sz w:val="24"/>
                <w:szCs w:val="24"/>
              </w:rPr>
              <w:t xml:space="preserve">2.Развивать умение включаться в ролевые диалоги, </w:t>
            </w:r>
            <w:r w:rsidRPr="00812F86">
              <w:rPr>
                <w:rFonts w:ascii="Times New Roman" w:eastAsia="Calibri" w:hAnsi="Times New Roman" w:cs="Times New Roman"/>
                <w:color w:val="000000"/>
                <w:spacing w:val="-1"/>
                <w:sz w:val="24"/>
                <w:szCs w:val="24"/>
              </w:rPr>
              <w:t xml:space="preserve">изменять содержание диалога в зависимости от смены </w:t>
            </w:r>
            <w:r w:rsidRPr="00812F86">
              <w:rPr>
                <w:rFonts w:ascii="Times New Roman" w:eastAsia="Calibri" w:hAnsi="Times New Roman" w:cs="Times New Roman"/>
                <w:color w:val="000000"/>
                <w:spacing w:val="-2"/>
                <w:sz w:val="24"/>
                <w:szCs w:val="24"/>
              </w:rPr>
              <w:t xml:space="preserve">ролей. 3.Воспитывать умение договариваться друг с другом в игре. </w:t>
            </w:r>
            <w:r w:rsidRPr="00812F86">
              <w:rPr>
                <w:rFonts w:ascii="Times New Roman" w:eastAsia="Calibri" w:hAnsi="Times New Roman" w:cs="Times New Roman"/>
                <w:color w:val="000000"/>
                <w:spacing w:val="1"/>
                <w:sz w:val="24"/>
                <w:szCs w:val="24"/>
              </w:rPr>
              <w:t>Приёмы руководства: введение новой роли - бабушка.</w:t>
            </w:r>
          </w:p>
          <w:p w:rsidR="00812F86" w:rsidRPr="00812F86" w:rsidRDefault="00812F86" w:rsidP="00812F86">
            <w:pPr>
              <w:spacing w:after="16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учить детей выбирать ведущего – воспитателя, развивать организаторские способности.- учить детей договариваться об игровом сюжете, передавать в роли характер персонажа, развивать связную речь детей.- учить детей подбирать атрибуты к игре, развивать интерес к профессии парикмахера, воспитывать осторожность в работе с опасными предметами.</w:t>
            </w:r>
          </w:p>
        </w:tc>
      </w:tr>
      <w:tr w:rsidR="00812F86" w:rsidRPr="00812F86" w:rsidTr="00812F86">
        <w:trPr>
          <w:trHeight w:val="233"/>
        </w:trPr>
        <w:tc>
          <w:tcPr>
            <w:tcW w:w="15562" w:type="dxa"/>
            <w:gridSpan w:val="3"/>
            <w:tcBorders>
              <w:top w:val="single" w:sz="4" w:space="0" w:color="auto"/>
            </w:tcBorders>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Декабрь:</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4</w:t>
            </w:r>
          </w:p>
        </w:tc>
        <w:tc>
          <w:tcPr>
            <w:tcW w:w="2944" w:type="dxa"/>
          </w:tcPr>
          <w:p w:rsidR="00812F86" w:rsidRPr="00812F86" w:rsidRDefault="00812F86" w:rsidP="00812F86">
            <w:pPr>
              <w:shd w:val="clear" w:color="auto" w:fill="FFFFFF"/>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iCs/>
                <w:color w:val="000000"/>
                <w:spacing w:val="-7"/>
                <w:sz w:val="24"/>
                <w:szCs w:val="24"/>
              </w:rPr>
              <w:t>«Семья.</w:t>
            </w:r>
            <w:r w:rsidRPr="00812F86">
              <w:rPr>
                <w:rFonts w:ascii="Times New Roman" w:eastAsia="Calibri" w:hAnsi="Times New Roman" w:cs="Times New Roman"/>
                <w:iCs/>
                <w:spacing w:val="7"/>
                <w:sz w:val="24"/>
                <w:szCs w:val="24"/>
              </w:rPr>
              <w:t xml:space="preserve">Мама-папа-дочка, </w:t>
            </w:r>
            <w:r w:rsidRPr="00812F86">
              <w:rPr>
                <w:rFonts w:ascii="Times New Roman" w:eastAsia="Calibri" w:hAnsi="Times New Roman" w:cs="Times New Roman"/>
                <w:iCs/>
                <w:spacing w:val="-4"/>
                <w:sz w:val="24"/>
                <w:szCs w:val="24"/>
              </w:rPr>
              <w:t xml:space="preserve">другие дети, другие </w:t>
            </w:r>
            <w:r w:rsidRPr="00812F86">
              <w:rPr>
                <w:rFonts w:ascii="Times New Roman" w:eastAsia="Calibri" w:hAnsi="Times New Roman" w:cs="Times New Roman"/>
                <w:iCs/>
                <w:spacing w:val="4"/>
                <w:sz w:val="24"/>
                <w:szCs w:val="24"/>
              </w:rPr>
              <w:t xml:space="preserve">мамы; </w:t>
            </w:r>
            <w:r w:rsidRPr="00812F86">
              <w:rPr>
                <w:rFonts w:ascii="Times New Roman" w:eastAsia="Calibri" w:hAnsi="Times New Roman" w:cs="Times New Roman"/>
                <w:iCs/>
                <w:sz w:val="24"/>
                <w:szCs w:val="24"/>
              </w:rPr>
              <w:t xml:space="preserve">Празднование дня </w:t>
            </w:r>
            <w:r w:rsidRPr="00812F86">
              <w:rPr>
                <w:rFonts w:ascii="Times New Roman" w:eastAsia="Calibri" w:hAnsi="Times New Roman" w:cs="Times New Roman"/>
                <w:iCs/>
                <w:spacing w:val="4"/>
                <w:sz w:val="24"/>
                <w:szCs w:val="24"/>
              </w:rPr>
              <w:t xml:space="preserve">рождения дочки; </w:t>
            </w:r>
            <w:r w:rsidRPr="00812F86">
              <w:rPr>
                <w:rFonts w:ascii="Times New Roman" w:eastAsia="Calibri" w:hAnsi="Times New Roman" w:cs="Times New Roman"/>
                <w:iCs/>
                <w:spacing w:val="-4"/>
                <w:sz w:val="24"/>
                <w:szCs w:val="24"/>
              </w:rPr>
              <w:t xml:space="preserve">Празднование Нового </w:t>
            </w:r>
            <w:r w:rsidRPr="00812F86">
              <w:rPr>
                <w:rFonts w:ascii="Times New Roman" w:eastAsia="Calibri" w:hAnsi="Times New Roman" w:cs="Times New Roman"/>
                <w:iCs/>
                <w:spacing w:val="-6"/>
                <w:sz w:val="24"/>
                <w:szCs w:val="24"/>
              </w:rPr>
              <w:t>года</w:t>
            </w:r>
            <w:r w:rsidRPr="00812F86">
              <w:rPr>
                <w:rFonts w:ascii="Times New Roman" w:eastAsia="Calibri" w:hAnsi="Times New Roman" w:cs="Times New Roman"/>
                <w:iCs/>
                <w:spacing w:val="-6"/>
                <w:sz w:val="28"/>
              </w:rPr>
              <w:t>»</w:t>
            </w:r>
            <w:r w:rsidRPr="00812F86">
              <w:rPr>
                <w:rFonts w:ascii="Times New Roman" w:eastAsia="Calibri" w:hAnsi="Times New Roman" w:cs="Times New Roman"/>
                <w:iCs/>
                <w:spacing w:val="-6"/>
                <w:sz w:val="24"/>
                <w:szCs w:val="24"/>
              </w:rPr>
              <w:t>.</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«Зоопарк»</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«Кукольный театр» </w:t>
            </w: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sz w:val="24"/>
                <w:szCs w:val="24"/>
              </w:rPr>
            </w:pPr>
            <w:r w:rsidRPr="00812F86">
              <w:rPr>
                <w:rFonts w:ascii="Times New Roman" w:eastAsia="Calibri" w:hAnsi="Times New Roman" w:cs="Times New Roman"/>
                <w:color w:val="000000"/>
                <w:sz w:val="24"/>
                <w:szCs w:val="24"/>
              </w:rPr>
              <w:t xml:space="preserve">«Экскурсия в музей» </w:t>
            </w:r>
          </w:p>
        </w:tc>
        <w:tc>
          <w:tcPr>
            <w:tcW w:w="11780" w:type="dxa"/>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spacing w:val="-7"/>
                <w:sz w:val="24"/>
                <w:szCs w:val="24"/>
              </w:rPr>
              <w:t xml:space="preserve">- продолжать учить использовать разнообразные игровые </w:t>
            </w:r>
            <w:r w:rsidRPr="00812F86">
              <w:rPr>
                <w:rFonts w:ascii="Times New Roman" w:eastAsia="Calibri" w:hAnsi="Times New Roman" w:cs="Times New Roman"/>
                <w:spacing w:val="-1"/>
                <w:sz w:val="24"/>
                <w:szCs w:val="24"/>
              </w:rPr>
              <w:t xml:space="preserve">действия, отражающие бытовые сюжеты. </w:t>
            </w:r>
            <w:r w:rsidRPr="00812F86">
              <w:rPr>
                <w:rFonts w:ascii="Times New Roman" w:eastAsia="Calibri" w:hAnsi="Times New Roman" w:cs="Times New Roman"/>
                <w:spacing w:val="-5"/>
                <w:sz w:val="24"/>
                <w:szCs w:val="24"/>
              </w:rPr>
              <w:t xml:space="preserve">2.Развивать умение включаться в разнообразные ролевые </w:t>
            </w:r>
            <w:r w:rsidRPr="00812F86">
              <w:rPr>
                <w:rFonts w:ascii="Times New Roman" w:eastAsia="Calibri" w:hAnsi="Times New Roman" w:cs="Times New Roman"/>
                <w:spacing w:val="-2"/>
                <w:sz w:val="24"/>
                <w:szCs w:val="24"/>
              </w:rPr>
              <w:t xml:space="preserve">диалоги, изменять содержание диалога, в зависимости от </w:t>
            </w:r>
            <w:r w:rsidRPr="00812F86">
              <w:rPr>
                <w:rFonts w:ascii="Times New Roman" w:eastAsia="Calibri" w:hAnsi="Times New Roman" w:cs="Times New Roman"/>
                <w:sz w:val="24"/>
                <w:szCs w:val="24"/>
              </w:rPr>
              <w:t xml:space="preserve">смены ролей, использовать предметы-заместители. </w:t>
            </w:r>
            <w:r w:rsidRPr="00812F86">
              <w:rPr>
                <w:rFonts w:ascii="Times New Roman" w:eastAsia="Calibri" w:hAnsi="Times New Roman" w:cs="Times New Roman"/>
                <w:spacing w:val="-2"/>
                <w:sz w:val="24"/>
                <w:szCs w:val="24"/>
              </w:rPr>
              <w:t xml:space="preserve">3.Воспитывать дружеские взаимоотношения в игре между </w:t>
            </w:r>
            <w:r w:rsidRPr="00812F86">
              <w:rPr>
                <w:rFonts w:ascii="Times New Roman" w:eastAsia="Calibri" w:hAnsi="Times New Roman" w:cs="Times New Roman"/>
                <w:spacing w:val="-6"/>
                <w:sz w:val="24"/>
                <w:szCs w:val="24"/>
              </w:rPr>
              <w:t xml:space="preserve">детьми. </w:t>
            </w:r>
            <w:r w:rsidRPr="00812F86">
              <w:rPr>
                <w:rFonts w:ascii="Times New Roman" w:eastAsia="Calibri" w:hAnsi="Times New Roman" w:cs="Times New Roman"/>
                <w:spacing w:val="2"/>
                <w:sz w:val="24"/>
                <w:szCs w:val="24"/>
              </w:rPr>
              <w:t>Приёмы руководства: распределение ролей, введение дополнительных ролей(общение);</w:t>
            </w:r>
            <w:r w:rsidRPr="00812F86">
              <w:rPr>
                <w:rFonts w:ascii="Times New Roman" w:eastAsia="Calibri" w:hAnsi="Times New Roman" w:cs="Times New Roman"/>
                <w:color w:val="000000"/>
                <w:sz w:val="24"/>
                <w:szCs w:val="24"/>
              </w:rPr>
              <w:t xml:space="preserve"> продолжать расширять представления о семье, родственных отношениях, составляющих семейного бюджета.</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color w:val="000000"/>
                <w:sz w:val="24"/>
                <w:szCs w:val="24"/>
              </w:rPr>
              <w:t>- знакомить детей с содержанием зверей в клетках, с трудом работников зоопарка</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учить детей договариваться об игровом сюжете, передавать в роли характер персонажа, развивать связную речь детей.</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дать детям представление о музее, познакомить с работниками этого заведения.</w:t>
            </w:r>
          </w:p>
        </w:tc>
      </w:tr>
      <w:tr w:rsidR="00812F86" w:rsidRPr="00812F86" w:rsidTr="00812F86">
        <w:tc>
          <w:tcPr>
            <w:tcW w:w="15562" w:type="dxa"/>
            <w:gridSpan w:val="3"/>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Январь</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5</w:t>
            </w:r>
          </w:p>
        </w:tc>
        <w:tc>
          <w:tcPr>
            <w:tcW w:w="2944" w:type="dxa"/>
          </w:tcPr>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«Кукольный театр»</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xml:space="preserve">«Детский сад» </w:t>
            </w:r>
          </w:p>
          <w:p w:rsidR="00812F86" w:rsidRPr="00812F86" w:rsidRDefault="00812F86" w:rsidP="00812F86">
            <w:pPr>
              <w:spacing w:after="0" w:line="259"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4"/>
                <w:szCs w:val="24"/>
                <w:lang w:eastAsia="ru-RU"/>
              </w:rPr>
              <w:t xml:space="preserve">«Пароход» </w:t>
            </w:r>
          </w:p>
        </w:tc>
        <w:tc>
          <w:tcPr>
            <w:tcW w:w="11780" w:type="dxa"/>
          </w:tcPr>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продолжать учить детей договариваться об игровом сюжете, передавать в роли характер персонажа, развивать связную речь детей.</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учить детей выбирать ведущего-воспитателя, развивать организаторские способности.</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расширять знания детей о профессии капитана, моряка.</w:t>
            </w:r>
          </w:p>
        </w:tc>
      </w:tr>
      <w:tr w:rsidR="00812F86" w:rsidRPr="00812F86" w:rsidTr="00812F86">
        <w:tc>
          <w:tcPr>
            <w:tcW w:w="15562" w:type="dxa"/>
            <w:gridSpan w:val="3"/>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Февраль</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6</w:t>
            </w:r>
          </w:p>
        </w:tc>
        <w:tc>
          <w:tcPr>
            <w:tcW w:w="2944" w:type="dxa"/>
          </w:tcPr>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«Семья» </w:t>
            </w: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«Моряки» </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lastRenderedPageBreak/>
              <w:t xml:space="preserve">«Лётчики» </w:t>
            </w:r>
          </w:p>
          <w:p w:rsidR="00812F86" w:rsidRPr="00812F86" w:rsidRDefault="00812F86" w:rsidP="00812F86">
            <w:pPr>
              <w:spacing w:after="0" w:line="259"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4"/>
                <w:szCs w:val="24"/>
              </w:rPr>
              <w:t xml:space="preserve">«Путешествие на север» </w:t>
            </w:r>
          </w:p>
        </w:tc>
        <w:tc>
          <w:tcPr>
            <w:tcW w:w="11780" w:type="dxa"/>
          </w:tcPr>
          <w:p w:rsidR="00812F86" w:rsidRPr="00812F86" w:rsidRDefault="00812F86" w:rsidP="00812F86">
            <w:pPr>
              <w:shd w:val="clear" w:color="auto" w:fill="FFFFFF"/>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color w:val="000000"/>
                <w:spacing w:val="1"/>
                <w:sz w:val="24"/>
                <w:szCs w:val="24"/>
              </w:rPr>
              <w:lastRenderedPageBreak/>
              <w:t>формирование ролевого взаимодействия.</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spacing w:val="-6"/>
                <w:sz w:val="24"/>
                <w:szCs w:val="24"/>
              </w:rPr>
              <w:t xml:space="preserve">Задачи: 1 .Учить объединять сюжетно-ролевые игры разной </w:t>
            </w:r>
            <w:r w:rsidRPr="00812F86">
              <w:rPr>
                <w:rFonts w:ascii="Times New Roman" w:eastAsia="Calibri" w:hAnsi="Times New Roman" w:cs="Times New Roman"/>
                <w:spacing w:val="-1"/>
                <w:sz w:val="24"/>
                <w:szCs w:val="24"/>
              </w:rPr>
              <w:t xml:space="preserve">тематики в один сюжет. </w:t>
            </w:r>
            <w:r w:rsidRPr="00812F86">
              <w:rPr>
                <w:rFonts w:ascii="Times New Roman" w:eastAsia="Calibri" w:hAnsi="Times New Roman" w:cs="Times New Roman"/>
                <w:spacing w:val="-2"/>
                <w:sz w:val="24"/>
                <w:szCs w:val="24"/>
              </w:rPr>
              <w:t xml:space="preserve">2.Развивать умение создавать игровую обстановку. Вступать в ролевые диалоги, изменять содержание </w:t>
            </w:r>
            <w:r w:rsidRPr="00812F86">
              <w:rPr>
                <w:rFonts w:ascii="Times New Roman" w:eastAsia="Calibri" w:hAnsi="Times New Roman" w:cs="Times New Roman"/>
                <w:spacing w:val="-1"/>
                <w:sz w:val="24"/>
                <w:szCs w:val="24"/>
              </w:rPr>
              <w:t xml:space="preserve">диалога и игровых действий в зависимости от смены </w:t>
            </w:r>
            <w:r w:rsidRPr="00812F86">
              <w:rPr>
                <w:rFonts w:ascii="Times New Roman" w:eastAsia="Calibri" w:hAnsi="Times New Roman" w:cs="Times New Roman"/>
                <w:spacing w:val="-5"/>
                <w:sz w:val="24"/>
                <w:szCs w:val="24"/>
              </w:rPr>
              <w:t xml:space="preserve">роли. </w:t>
            </w:r>
            <w:r w:rsidRPr="00812F86">
              <w:rPr>
                <w:rFonts w:ascii="Times New Roman" w:eastAsia="Calibri" w:hAnsi="Times New Roman" w:cs="Times New Roman"/>
                <w:spacing w:val="-1"/>
                <w:sz w:val="24"/>
                <w:szCs w:val="24"/>
              </w:rPr>
              <w:t xml:space="preserve">3.Воспитывать дружеские взаимоотношения в игре. </w:t>
            </w:r>
            <w:r w:rsidRPr="00812F86">
              <w:rPr>
                <w:rFonts w:ascii="Times New Roman" w:eastAsia="Calibri" w:hAnsi="Times New Roman" w:cs="Times New Roman"/>
                <w:spacing w:val="1"/>
                <w:sz w:val="24"/>
                <w:szCs w:val="24"/>
              </w:rPr>
              <w:t xml:space="preserve">Приёмы руководства: распределение и смена ролей, самостоятельное развитие сюжета, планирование </w:t>
            </w:r>
            <w:r w:rsidRPr="00812F86">
              <w:rPr>
                <w:rFonts w:ascii="Times New Roman" w:eastAsia="Calibri" w:hAnsi="Times New Roman" w:cs="Times New Roman"/>
                <w:spacing w:val="-5"/>
                <w:sz w:val="24"/>
                <w:szCs w:val="24"/>
              </w:rPr>
              <w:t>игровых действий.</w:t>
            </w:r>
            <w:r w:rsidRPr="00812F86">
              <w:rPr>
                <w:rFonts w:ascii="Times New Roman" w:eastAsia="Calibri" w:hAnsi="Times New Roman" w:cs="Times New Roman"/>
                <w:color w:val="000000"/>
                <w:sz w:val="24"/>
                <w:szCs w:val="24"/>
              </w:rPr>
              <w:t xml:space="preserve"> Развивать чувство милосердия, желание утешить и помочь, умение заботиться о ближнем, общительность.</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lastRenderedPageBreak/>
              <w:t>- формировать умение объединяться в игре подбирать атрибуты и называть их.</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закрепить представления детей о труде взрослых в аэропорту и на аэродроме.</w:t>
            </w:r>
          </w:p>
          <w:p w:rsidR="00812F86" w:rsidRPr="00812F86" w:rsidRDefault="00812F86" w:rsidP="00812F86">
            <w:pPr>
              <w:spacing w:after="0" w:line="259"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развивать сюжет игры на основе знаний детей о других странах, закреплять названия животных, живущих на севере, ввести в игру роль шофёра, экскурсовода, развивать фантазию.</w:t>
            </w:r>
          </w:p>
        </w:tc>
      </w:tr>
      <w:tr w:rsidR="00812F86" w:rsidRPr="00812F86" w:rsidTr="00812F86">
        <w:tc>
          <w:tcPr>
            <w:tcW w:w="15562" w:type="dxa"/>
            <w:gridSpan w:val="3"/>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color w:val="000000"/>
                <w:spacing w:val="-4"/>
                <w:sz w:val="28"/>
                <w:szCs w:val="28"/>
              </w:rPr>
            </w:pPr>
            <w:r w:rsidRPr="00812F86">
              <w:rPr>
                <w:rFonts w:ascii="Times New Roman" w:eastAsia="Calibri" w:hAnsi="Times New Roman" w:cs="Times New Roman"/>
                <w:b/>
                <w:color w:val="000000"/>
                <w:spacing w:val="-4"/>
                <w:sz w:val="28"/>
                <w:szCs w:val="28"/>
              </w:rPr>
              <w:lastRenderedPageBreak/>
              <w:t>Март</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7</w:t>
            </w:r>
          </w:p>
        </w:tc>
        <w:tc>
          <w:tcPr>
            <w:tcW w:w="2944" w:type="dxa"/>
          </w:tcPr>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xml:space="preserve">«Семья» </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«Путешествие в весенний лес»</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xml:space="preserve">«Детский сад» </w:t>
            </w:r>
          </w:p>
          <w:p w:rsidR="00812F86" w:rsidRPr="00812F86" w:rsidRDefault="00812F86" w:rsidP="00812F86">
            <w:pPr>
              <w:spacing w:after="0" w:line="259"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4"/>
                <w:szCs w:val="24"/>
                <w:lang w:eastAsia="ru-RU"/>
              </w:rPr>
              <w:t xml:space="preserve">«Магазин» </w:t>
            </w:r>
          </w:p>
        </w:tc>
        <w:tc>
          <w:tcPr>
            <w:tcW w:w="11780" w:type="dxa"/>
          </w:tcPr>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spacing w:val="-4"/>
                <w:sz w:val="24"/>
                <w:szCs w:val="24"/>
              </w:rPr>
              <w:t xml:space="preserve">- учить устанавливать ролевые отношения. </w:t>
            </w:r>
            <w:r w:rsidRPr="00812F86">
              <w:rPr>
                <w:rFonts w:ascii="Times New Roman" w:eastAsia="Calibri" w:hAnsi="Times New Roman" w:cs="Times New Roman"/>
                <w:sz w:val="24"/>
                <w:szCs w:val="24"/>
              </w:rPr>
              <w:t xml:space="preserve">2.Развивать умение меняться ролями, </w:t>
            </w:r>
            <w:r w:rsidRPr="00812F86">
              <w:rPr>
                <w:rFonts w:ascii="Times New Roman" w:eastAsia="Calibri" w:hAnsi="Times New Roman" w:cs="Times New Roman"/>
                <w:spacing w:val="-2"/>
                <w:sz w:val="24"/>
                <w:szCs w:val="24"/>
              </w:rPr>
              <w:t xml:space="preserve">вступать в ролевой диалог в соответствии с </w:t>
            </w:r>
            <w:r w:rsidRPr="00812F86">
              <w:rPr>
                <w:rFonts w:ascii="Times New Roman" w:eastAsia="Calibri" w:hAnsi="Times New Roman" w:cs="Times New Roman"/>
                <w:sz w:val="24"/>
                <w:szCs w:val="24"/>
              </w:rPr>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812F86">
              <w:rPr>
                <w:rFonts w:ascii="Times New Roman" w:eastAsia="Calibri" w:hAnsi="Times New Roman" w:cs="Times New Roman"/>
                <w:spacing w:val="-2"/>
                <w:sz w:val="24"/>
                <w:szCs w:val="24"/>
              </w:rPr>
              <w:t xml:space="preserve">Приёмы руководства: распределение ролей, </w:t>
            </w:r>
            <w:r w:rsidRPr="00812F86">
              <w:rPr>
                <w:rFonts w:ascii="Times New Roman" w:eastAsia="Calibri" w:hAnsi="Times New Roman" w:cs="Times New Roman"/>
                <w:sz w:val="24"/>
                <w:szCs w:val="24"/>
              </w:rPr>
              <w:t>введение второй основной роли - ещё мама с ребёнком у врача (общение).</w:t>
            </w:r>
            <w:r w:rsidRPr="00812F86">
              <w:rPr>
                <w:rFonts w:ascii="Times New Roman" w:eastAsia="Calibri" w:hAnsi="Times New Roman" w:cs="Times New Roman"/>
                <w:color w:val="000000"/>
                <w:sz w:val="24"/>
                <w:szCs w:val="24"/>
                <w:lang w:eastAsia="ru-RU"/>
              </w:rPr>
              <w:t xml:space="preserve"> Развивать чувство милосердия, желание утешить и помочь, умение заботиться о близких, общительность.</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развивать сюжет игры на основе знаний детей, закрепить название животных и птиц, ввести в игру роль шофёра, экскурсовода, развивать фантазию.</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учить детей выбирать ведущего-воспитателя, развивать игровой диалог, игровое взаимодействие.</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учить детей подбирать атрибуты к игре, использовать предметы-заместители, расширять знания детей о профессии продавца.</w:t>
            </w:r>
          </w:p>
        </w:tc>
      </w:tr>
      <w:tr w:rsidR="00812F86" w:rsidRPr="00812F86" w:rsidTr="00812F86">
        <w:tc>
          <w:tcPr>
            <w:tcW w:w="15562" w:type="dxa"/>
            <w:gridSpan w:val="3"/>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Апрель</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8</w:t>
            </w:r>
          </w:p>
        </w:tc>
        <w:tc>
          <w:tcPr>
            <w:tcW w:w="2944" w:type="dxa"/>
          </w:tcPr>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«Семья»</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xml:space="preserve">«Зоопарк» </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xml:space="preserve">«Детский сад» </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xml:space="preserve">«Аптека» </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8"/>
                <w:szCs w:val="28"/>
              </w:rPr>
            </w:pPr>
          </w:p>
        </w:tc>
        <w:tc>
          <w:tcPr>
            <w:tcW w:w="11780" w:type="dxa"/>
          </w:tcPr>
          <w:p w:rsidR="00812F86" w:rsidRPr="00812F86" w:rsidRDefault="00812F86" w:rsidP="00812F86">
            <w:pPr>
              <w:shd w:val="clear" w:color="auto" w:fill="FFFFFF"/>
              <w:spacing w:after="0" w:line="240" w:lineRule="auto"/>
              <w:ind w:right="187" w:hanging="7"/>
              <w:rPr>
                <w:rFonts w:ascii="Times New Roman" w:eastAsia="Calibri" w:hAnsi="Times New Roman" w:cs="Times New Roman"/>
                <w:sz w:val="24"/>
                <w:szCs w:val="24"/>
              </w:rPr>
            </w:pPr>
            <w:r w:rsidRPr="00812F86">
              <w:rPr>
                <w:rFonts w:ascii="Times New Roman" w:eastAsia="Calibri" w:hAnsi="Times New Roman" w:cs="Times New Roman"/>
                <w:color w:val="000000"/>
                <w:spacing w:val="-1"/>
                <w:sz w:val="24"/>
                <w:szCs w:val="24"/>
              </w:rPr>
              <w:t>Обогащать содержание игры разнообразными</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pacing w:val="-3"/>
                <w:sz w:val="24"/>
                <w:szCs w:val="24"/>
              </w:rPr>
              <w:t xml:space="preserve">игровыми действиями. </w:t>
            </w:r>
            <w:r w:rsidRPr="00812F86">
              <w:rPr>
                <w:rFonts w:ascii="Times New Roman" w:eastAsia="Calibri" w:hAnsi="Times New Roman" w:cs="Times New Roman"/>
                <w:color w:val="000000"/>
                <w:spacing w:val="-6"/>
                <w:sz w:val="24"/>
                <w:szCs w:val="24"/>
              </w:rPr>
              <w:t xml:space="preserve">2.Развивать самостоятельность и творчество детей в игре, </w:t>
            </w:r>
            <w:r w:rsidRPr="00812F86">
              <w:rPr>
                <w:rFonts w:ascii="Times New Roman" w:eastAsia="Calibri" w:hAnsi="Times New Roman" w:cs="Times New Roman"/>
                <w:color w:val="000000"/>
                <w:spacing w:val="-4"/>
                <w:sz w:val="24"/>
                <w:szCs w:val="24"/>
              </w:rPr>
              <w:t xml:space="preserve">устанавливать ролевые отношения, вступать в ролевые </w:t>
            </w:r>
            <w:r w:rsidRPr="00812F86">
              <w:rPr>
                <w:rFonts w:ascii="Times New Roman" w:eastAsia="Calibri" w:hAnsi="Times New Roman" w:cs="Times New Roman"/>
                <w:color w:val="000000"/>
                <w:spacing w:val="-2"/>
                <w:sz w:val="24"/>
                <w:szCs w:val="24"/>
              </w:rPr>
              <w:t xml:space="preserve">диалоги. </w:t>
            </w:r>
            <w:r w:rsidRPr="00812F86">
              <w:rPr>
                <w:rFonts w:ascii="Times New Roman" w:eastAsia="Calibri" w:hAnsi="Times New Roman" w:cs="Times New Roman"/>
                <w:color w:val="000000"/>
                <w:spacing w:val="-1"/>
                <w:sz w:val="24"/>
                <w:szCs w:val="24"/>
              </w:rPr>
              <w:t xml:space="preserve">3.Воспитывать дружеские взаимоотношения. </w:t>
            </w:r>
            <w:r w:rsidRPr="00812F86">
              <w:rPr>
                <w:rFonts w:ascii="Times New Roman" w:eastAsia="Calibri" w:hAnsi="Times New Roman" w:cs="Times New Roman"/>
                <w:color w:val="000000"/>
                <w:spacing w:val="1"/>
                <w:sz w:val="24"/>
                <w:szCs w:val="24"/>
              </w:rPr>
              <w:t xml:space="preserve">Приёмы руководства: распределение ролей, введение дополнительных ролей (общение]; смена ролей в </w:t>
            </w:r>
            <w:r w:rsidRPr="00812F86">
              <w:rPr>
                <w:rFonts w:ascii="Times New Roman" w:eastAsia="Calibri" w:hAnsi="Times New Roman" w:cs="Times New Roman"/>
                <w:color w:val="000000"/>
                <w:spacing w:val="2"/>
                <w:sz w:val="24"/>
                <w:szCs w:val="24"/>
              </w:rPr>
              <w:t>процессе   игры - показ кукольного театра,</w:t>
            </w:r>
            <w:r w:rsidRPr="00812F86">
              <w:rPr>
                <w:rFonts w:ascii="Times New Roman" w:eastAsia="Calibri" w:hAnsi="Times New Roman" w:cs="Times New Roman"/>
                <w:color w:val="000000"/>
                <w:sz w:val="24"/>
                <w:szCs w:val="24"/>
                <w:lang w:eastAsia="ru-RU"/>
              </w:rPr>
              <w:t xml:space="preserve"> формирование ролевого взаимодействия: мама-папа-другие дети.</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формирование ролевого взаимодействия: экскурсовод – посетители, рабочие зоопарка (кормление зверей), ветврач.</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формировать умение смены ролей во время игры, активизация ролевого диалога.</w:t>
            </w:r>
          </w:p>
          <w:p w:rsidR="00812F86" w:rsidRPr="00812F86" w:rsidRDefault="00812F86" w:rsidP="00812F86">
            <w:pPr>
              <w:spacing w:after="0" w:line="259" w:lineRule="auto"/>
              <w:rPr>
                <w:rFonts w:ascii="Times New Roman" w:eastAsia="Calibri" w:hAnsi="Times New Roman" w:cs="Times New Roman"/>
                <w:color w:val="000000"/>
                <w:sz w:val="24"/>
                <w:szCs w:val="24"/>
                <w:lang w:eastAsia="ru-RU"/>
              </w:rPr>
            </w:pPr>
            <w:r w:rsidRPr="00812F86">
              <w:rPr>
                <w:rFonts w:ascii="Times New Roman" w:eastAsia="Calibri" w:hAnsi="Times New Roman" w:cs="Times New Roman"/>
                <w:color w:val="000000"/>
                <w:sz w:val="24"/>
                <w:szCs w:val="24"/>
                <w:lang w:eastAsia="ru-RU"/>
              </w:rPr>
              <w:t>- формирование ролевого взаимодействия: врач-пациент, медсестра, другой врач; пациент-аптекарь, другой пациент.</w:t>
            </w:r>
          </w:p>
        </w:tc>
      </w:tr>
      <w:tr w:rsidR="00812F86" w:rsidRPr="00812F86" w:rsidTr="00812F86">
        <w:tc>
          <w:tcPr>
            <w:tcW w:w="15562" w:type="dxa"/>
            <w:gridSpan w:val="3"/>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Май</w:t>
            </w:r>
          </w:p>
        </w:tc>
      </w:tr>
      <w:tr w:rsidR="00812F86" w:rsidRPr="00812F86" w:rsidTr="00812F86">
        <w:tc>
          <w:tcPr>
            <w:tcW w:w="838" w:type="dxa"/>
          </w:tcPr>
          <w:p w:rsidR="00812F86" w:rsidRPr="00812F86" w:rsidRDefault="00812F86" w:rsidP="00812F86">
            <w:pPr>
              <w:autoSpaceDE w:val="0"/>
              <w:autoSpaceDN w:val="0"/>
              <w:adjustRightInd w:val="0"/>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9</w:t>
            </w:r>
          </w:p>
        </w:tc>
        <w:tc>
          <w:tcPr>
            <w:tcW w:w="2944" w:type="dxa"/>
          </w:tcPr>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«Дочки-матери» - </w:t>
            </w:r>
            <w:r w:rsidRPr="00812F86">
              <w:rPr>
                <w:rFonts w:ascii="Times New Roman" w:eastAsia="Calibri" w:hAnsi="Times New Roman" w:cs="Times New Roman"/>
                <w:color w:val="000000"/>
                <w:sz w:val="24"/>
                <w:szCs w:val="24"/>
              </w:rPr>
              <w:br/>
            </w: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«Больница» </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4"/>
                <w:szCs w:val="24"/>
              </w:rPr>
              <w:t xml:space="preserve">«Парикмахерская» «Путешествие на луг» </w:t>
            </w:r>
          </w:p>
        </w:tc>
        <w:tc>
          <w:tcPr>
            <w:tcW w:w="11780" w:type="dxa"/>
          </w:tcPr>
          <w:p w:rsidR="00812F86" w:rsidRPr="00812F86" w:rsidRDefault="00812F86" w:rsidP="00812F86">
            <w:pPr>
              <w:shd w:val="clear" w:color="auto" w:fill="FFFFFF"/>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color w:val="000000"/>
                <w:spacing w:val="1"/>
                <w:sz w:val="24"/>
                <w:szCs w:val="24"/>
              </w:rPr>
              <w:lastRenderedPageBreak/>
              <w:t>формирование ролевого взаимодействия.</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pacing w:val="-6"/>
                <w:sz w:val="24"/>
                <w:szCs w:val="24"/>
              </w:rPr>
              <w:t xml:space="preserve">Задачи; 1 .Учить объединять сюжетно-ролевые игры разной </w:t>
            </w:r>
            <w:r w:rsidRPr="00812F86">
              <w:rPr>
                <w:rFonts w:ascii="Times New Roman" w:eastAsia="Calibri" w:hAnsi="Times New Roman" w:cs="Times New Roman"/>
                <w:color w:val="000000"/>
                <w:spacing w:val="-1"/>
                <w:sz w:val="24"/>
                <w:szCs w:val="24"/>
              </w:rPr>
              <w:t xml:space="preserve">тематики в один сюжет. </w:t>
            </w:r>
            <w:r w:rsidRPr="00812F86">
              <w:rPr>
                <w:rFonts w:ascii="Times New Roman" w:eastAsia="Calibri" w:hAnsi="Times New Roman" w:cs="Times New Roman"/>
                <w:color w:val="000000"/>
                <w:spacing w:val="-2"/>
                <w:sz w:val="24"/>
                <w:szCs w:val="24"/>
              </w:rPr>
              <w:t xml:space="preserve">2.Развивать умение создавать игровую обстановку. Вступать в ролевые диалоги, изменять содержание </w:t>
            </w:r>
            <w:r w:rsidRPr="00812F86">
              <w:rPr>
                <w:rFonts w:ascii="Times New Roman" w:eastAsia="Calibri" w:hAnsi="Times New Roman" w:cs="Times New Roman"/>
                <w:color w:val="000000"/>
                <w:spacing w:val="-1"/>
                <w:sz w:val="24"/>
                <w:szCs w:val="24"/>
              </w:rPr>
              <w:t xml:space="preserve">диалога и игровых действий в зависимости от смены </w:t>
            </w:r>
            <w:r w:rsidRPr="00812F86">
              <w:rPr>
                <w:rFonts w:ascii="Times New Roman" w:eastAsia="Calibri" w:hAnsi="Times New Roman" w:cs="Times New Roman"/>
                <w:color w:val="000000"/>
                <w:spacing w:val="-5"/>
                <w:sz w:val="24"/>
                <w:szCs w:val="24"/>
              </w:rPr>
              <w:t xml:space="preserve">роли. </w:t>
            </w:r>
            <w:r w:rsidRPr="00812F86">
              <w:rPr>
                <w:rFonts w:ascii="Times New Roman" w:eastAsia="Calibri" w:hAnsi="Times New Roman" w:cs="Times New Roman"/>
                <w:color w:val="000000"/>
                <w:spacing w:val="-1"/>
                <w:sz w:val="24"/>
                <w:szCs w:val="24"/>
              </w:rPr>
              <w:t xml:space="preserve">3.Воспитывать дружеские взаимоотношения в игре. </w:t>
            </w:r>
            <w:r w:rsidRPr="00812F86">
              <w:rPr>
                <w:rFonts w:ascii="Times New Roman" w:eastAsia="Calibri" w:hAnsi="Times New Roman" w:cs="Times New Roman"/>
                <w:color w:val="000000"/>
                <w:spacing w:val="1"/>
                <w:sz w:val="24"/>
                <w:szCs w:val="24"/>
              </w:rPr>
              <w:t xml:space="preserve">Приёмы руководства: распределение и смена ролей, самостоятельное развитие сюжета, планирование </w:t>
            </w:r>
            <w:r w:rsidRPr="00812F86">
              <w:rPr>
                <w:rFonts w:ascii="Times New Roman" w:eastAsia="Calibri" w:hAnsi="Times New Roman" w:cs="Times New Roman"/>
                <w:color w:val="000000"/>
                <w:spacing w:val="-5"/>
                <w:sz w:val="24"/>
                <w:szCs w:val="24"/>
              </w:rPr>
              <w:t>игровых действий.</w:t>
            </w:r>
            <w:r w:rsidRPr="00812F86">
              <w:rPr>
                <w:rFonts w:ascii="Times New Roman" w:eastAsia="Calibri" w:hAnsi="Times New Roman" w:cs="Times New Roman"/>
                <w:color w:val="000000"/>
                <w:sz w:val="24"/>
                <w:szCs w:val="24"/>
              </w:rPr>
              <w:t>Учить согласовывать игровые действия с принятой ролью, умению пользоваться предметами заместителями. Совершенствовать умение самостоятельно создавать для задуманного сюжета игровую обстановку.</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lastRenderedPageBreak/>
              <w:t>- закрепить знания о труде врача. Развитие интереса к игре. Формирование положительных взаимоотношений между детьми. Воспитывать чуткое, внимательное отношение к больному. Воспитывать уважение к труду врача.</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color w:val="000000"/>
                <w:sz w:val="24"/>
                <w:szCs w:val="24"/>
              </w:rPr>
              <w:t>- закреплять знания о профессии парикмахера. Развивать творческое воображение девочек в создании причёсок. - расширять знания детей о цветах и насекомых, формировать удовольствие от совместной деятельности со сверстниками и взрослыми, развивать артистизм, воображение, речевую активность.</w:t>
            </w:r>
          </w:p>
        </w:tc>
      </w:tr>
    </w:tbl>
    <w:p w:rsidR="00812F86" w:rsidRPr="00812F86" w:rsidRDefault="00812F86" w:rsidP="00812F86">
      <w:pPr>
        <w:spacing w:after="0" w:line="240" w:lineRule="auto"/>
        <w:rPr>
          <w:rFonts w:ascii="Times New Roman" w:eastAsia="Calibri" w:hAnsi="Times New Roman" w:cs="Times New Roman"/>
          <w:b/>
          <w:sz w:val="28"/>
          <w:szCs w:val="28"/>
        </w:rPr>
      </w:pPr>
      <w:r w:rsidRPr="00812F86">
        <w:rPr>
          <w:rFonts w:ascii="Times New Roman" w:eastAsia="Calibri" w:hAnsi="Times New Roman" w:cs="Times New Roman"/>
          <w:b/>
          <w:sz w:val="28"/>
          <w:szCs w:val="28"/>
          <w:lang w:val="en-US"/>
        </w:rPr>
        <w:lastRenderedPageBreak/>
        <w:t>ΙΙΙ</w:t>
      </w:r>
      <w:r w:rsidRPr="00812F86">
        <w:rPr>
          <w:rFonts w:ascii="Times New Roman" w:eastAsia="Calibri" w:hAnsi="Times New Roman" w:cs="Times New Roman"/>
          <w:b/>
          <w:sz w:val="28"/>
          <w:szCs w:val="28"/>
        </w:rPr>
        <w:t xml:space="preserve"> раздел.Организационный.</w:t>
      </w:r>
    </w:p>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Обеспеченность методическими материалами, средствами обучения и воспитания</w:t>
      </w:r>
    </w:p>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технологий,методических пособий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3645"/>
        <w:gridCol w:w="9497"/>
      </w:tblGrid>
      <w:tr w:rsidR="00812F86" w:rsidRPr="00812F86" w:rsidTr="00812F86">
        <w:trPr>
          <w:trHeight w:val="20"/>
        </w:trPr>
        <w:tc>
          <w:tcPr>
            <w:tcW w:w="2417" w:type="dxa"/>
          </w:tcPr>
          <w:p w:rsidR="00812F86" w:rsidRPr="00812F86" w:rsidRDefault="00812F86" w:rsidP="00812F86">
            <w:pPr>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sz w:val="28"/>
                <w:szCs w:val="28"/>
              </w:rPr>
              <w:t>Основные направления развития</w:t>
            </w:r>
          </w:p>
        </w:tc>
        <w:tc>
          <w:tcPr>
            <w:tcW w:w="3645"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Перечень программ</w:t>
            </w:r>
          </w:p>
        </w:tc>
        <w:tc>
          <w:tcPr>
            <w:tcW w:w="9497"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Перечень технологий, пособий</w:t>
            </w:r>
          </w:p>
        </w:tc>
      </w:tr>
      <w:tr w:rsidR="00812F86" w:rsidRPr="00812F86" w:rsidTr="00812F86">
        <w:trPr>
          <w:trHeight w:val="20"/>
        </w:trPr>
        <w:tc>
          <w:tcPr>
            <w:tcW w:w="2417" w:type="dxa"/>
          </w:tcPr>
          <w:p w:rsidR="00812F86" w:rsidRPr="00812F86" w:rsidRDefault="00812F86" w:rsidP="00812F86">
            <w:pPr>
              <w:spacing w:after="0" w:line="240" w:lineRule="auto"/>
              <w:ind w:right="-108"/>
              <w:rPr>
                <w:rFonts w:ascii="Times New Roman" w:eastAsia="Calibri" w:hAnsi="Times New Roman" w:cs="Times New Roman"/>
                <w:i/>
                <w:sz w:val="28"/>
                <w:szCs w:val="28"/>
                <w:u w:val="single"/>
              </w:rPr>
            </w:pPr>
            <w:r w:rsidRPr="00812F86">
              <w:rPr>
                <w:rFonts w:ascii="Times New Roman" w:eastAsia="Calibri" w:hAnsi="Times New Roman" w:cs="Times New Roman"/>
                <w:b/>
                <w:i/>
                <w:sz w:val="28"/>
                <w:szCs w:val="28"/>
              </w:rPr>
              <w:t>Социально-коммуникативное развитие</w:t>
            </w:r>
            <w:r w:rsidRPr="00812F86">
              <w:rPr>
                <w:rFonts w:ascii="Times New Roman" w:eastAsia="Calibri" w:hAnsi="Times New Roman" w:cs="Times New Roman"/>
                <w:i/>
                <w:sz w:val="28"/>
                <w:szCs w:val="28"/>
              </w:rPr>
              <w:t>:</w:t>
            </w:r>
          </w:p>
          <w:p w:rsidR="00812F86" w:rsidRPr="00812F86" w:rsidRDefault="00812F86" w:rsidP="00812F86">
            <w:pPr>
              <w:spacing w:after="0" w:line="240" w:lineRule="auto"/>
              <w:ind w:right="-108"/>
              <w:rPr>
                <w:rFonts w:ascii="Times New Roman" w:eastAsia="Calibri" w:hAnsi="Times New Roman" w:cs="Times New Roman"/>
                <w:i/>
                <w:sz w:val="28"/>
                <w:szCs w:val="28"/>
              </w:rPr>
            </w:pPr>
            <w:r w:rsidRPr="00812F86">
              <w:rPr>
                <w:rFonts w:ascii="Times New Roman" w:eastAsia="Calibri" w:hAnsi="Times New Roman" w:cs="Times New Roman"/>
                <w:i/>
                <w:sz w:val="28"/>
                <w:szCs w:val="28"/>
              </w:rPr>
              <w:t>игровая деятельность</w:t>
            </w:r>
          </w:p>
          <w:p w:rsidR="00812F86" w:rsidRPr="00812F86" w:rsidRDefault="00812F86" w:rsidP="00812F86">
            <w:pPr>
              <w:spacing w:after="0" w:line="240" w:lineRule="auto"/>
              <w:ind w:left="-11" w:right="-68"/>
              <w:contextualSpacing/>
              <w:rPr>
                <w:rFonts w:ascii="Times New Roman" w:eastAsia="Calibri" w:hAnsi="Times New Roman" w:cs="Times New Roman"/>
                <w:sz w:val="28"/>
                <w:szCs w:val="28"/>
              </w:rPr>
            </w:pPr>
          </w:p>
        </w:tc>
        <w:tc>
          <w:tcPr>
            <w:tcW w:w="3645" w:type="dxa"/>
            <w:vMerge w:val="restart"/>
          </w:tcPr>
          <w:p w:rsidR="00812F86" w:rsidRPr="00812F86" w:rsidRDefault="00812F86" w:rsidP="00812F86">
            <w:pPr>
              <w:numPr>
                <w:ilvl w:val="0"/>
                <w:numId w:val="22"/>
              </w:numPr>
              <w:spacing w:after="0" w:line="240" w:lineRule="auto"/>
              <w:ind w:left="175" w:right="-108" w:hanging="262"/>
              <w:rPr>
                <w:rFonts w:ascii="Times New Roman" w:eastAsia="Calibri" w:hAnsi="Times New Roman" w:cs="Times New Roman"/>
                <w:sz w:val="28"/>
                <w:szCs w:val="28"/>
              </w:rPr>
            </w:pPr>
            <w:r w:rsidRPr="00812F86">
              <w:rPr>
                <w:rFonts w:ascii="Times New Roman" w:eastAsia="Calibri"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p>
          <w:p w:rsidR="00812F86" w:rsidRPr="00812F86" w:rsidRDefault="00812F86" w:rsidP="00812F86">
            <w:pPr>
              <w:numPr>
                <w:ilvl w:val="0"/>
                <w:numId w:val="23"/>
              </w:numPr>
              <w:spacing w:after="0" w:line="240" w:lineRule="auto"/>
              <w:ind w:left="175" w:right="-108" w:hanging="262"/>
              <w:rPr>
                <w:rFonts w:ascii="Times New Roman" w:eastAsia="Calibri" w:hAnsi="Times New Roman" w:cs="Times New Roman"/>
                <w:sz w:val="28"/>
                <w:szCs w:val="28"/>
              </w:rPr>
            </w:pPr>
            <w:r w:rsidRPr="00812F86">
              <w:rPr>
                <w:rFonts w:ascii="Times New Roman" w:eastAsia="Calibri" w:hAnsi="Times New Roman" w:cs="Times New Roman"/>
                <w:sz w:val="28"/>
                <w:szCs w:val="28"/>
              </w:rPr>
              <w:t>Авдеева Н.Н., Князева О.Л., Стеркина Р.Б. Безопасность. – СПб: ДЕТСТВО-ПРЕСС, 2015.</w:t>
            </w:r>
          </w:p>
        </w:tc>
        <w:tc>
          <w:tcPr>
            <w:tcW w:w="9497" w:type="dxa"/>
          </w:tcPr>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Акулова О.В., Солнцева О.В.  Образовательная область «Социализация. Игра». Методический комплект программы «Детство». –  СПб: ДЕТСТВО-ПРЕСС, 2012.</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Бабаева Т.И., Михайлова З.А. Развитие детей старшего дошкольного возраста в игровой деятельности. – СПб: ДЕТСТВО-ПРЕСС, 2007.</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Гурин Ю.В., Монина Г.Б. Игры для детей от трёх до семи лет. – М.: ТЦ Сфера, 2008.</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Недоспасова В.А. Растём играя. – М.: Просвещение, 2004.</w:t>
            </w:r>
          </w:p>
          <w:p w:rsidR="00812F86" w:rsidRPr="00812F86" w:rsidRDefault="00812F86" w:rsidP="00812F86">
            <w:pPr>
              <w:numPr>
                <w:ilvl w:val="0"/>
                <w:numId w:val="22"/>
              </w:numPr>
              <w:spacing w:after="0" w:line="240" w:lineRule="auto"/>
              <w:ind w:left="175" w:hanging="262"/>
              <w:rPr>
                <w:rFonts w:ascii="Times New Roman" w:eastAsia="Calibri" w:hAnsi="Times New Roman" w:cs="Times New Roman"/>
                <w:sz w:val="28"/>
                <w:szCs w:val="28"/>
              </w:rPr>
            </w:pPr>
            <w:r w:rsidRPr="00812F86">
              <w:rPr>
                <w:rFonts w:ascii="Times New Roman" w:eastAsia="Calibri" w:hAnsi="Times New Roman" w:cs="Times New Roman"/>
                <w:sz w:val="28"/>
                <w:szCs w:val="28"/>
              </w:rPr>
              <w:t>Скоролупова О.А., Логинова Л.В. Играем?.. Играем!!! –  СПб: ДЕТСТВО-ПРЕСС, 2007.</w:t>
            </w:r>
          </w:p>
        </w:tc>
      </w:tr>
      <w:tr w:rsidR="00812F86" w:rsidRPr="00812F86" w:rsidTr="00812F86">
        <w:trPr>
          <w:trHeight w:val="20"/>
        </w:trPr>
        <w:tc>
          <w:tcPr>
            <w:tcW w:w="2417" w:type="dxa"/>
          </w:tcPr>
          <w:p w:rsidR="00812F86" w:rsidRPr="00812F86" w:rsidRDefault="00812F86" w:rsidP="00812F86">
            <w:pPr>
              <w:spacing w:after="0" w:line="240" w:lineRule="auto"/>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формирование основ социальной культуры</w:t>
            </w:r>
          </w:p>
          <w:p w:rsidR="00812F86" w:rsidRPr="00812F86" w:rsidRDefault="00812F86" w:rsidP="00812F86">
            <w:pPr>
              <w:spacing w:after="0" w:line="240" w:lineRule="auto"/>
              <w:ind w:left="175" w:right="-108"/>
              <w:rPr>
                <w:rFonts w:ascii="Times New Roman" w:eastAsia="Calibri" w:hAnsi="Times New Roman" w:cs="Times New Roman"/>
                <w:i/>
                <w:sz w:val="28"/>
                <w:szCs w:val="28"/>
                <w:u w:val="single"/>
              </w:rPr>
            </w:pPr>
          </w:p>
        </w:tc>
        <w:tc>
          <w:tcPr>
            <w:tcW w:w="3645" w:type="dxa"/>
            <w:vMerge/>
          </w:tcPr>
          <w:p w:rsidR="00812F86" w:rsidRPr="00812F86" w:rsidRDefault="00812F86" w:rsidP="00812F86">
            <w:pPr>
              <w:numPr>
                <w:ilvl w:val="0"/>
                <w:numId w:val="23"/>
              </w:numPr>
              <w:spacing w:after="0" w:line="240" w:lineRule="auto"/>
              <w:ind w:left="175" w:right="-108" w:hanging="262"/>
              <w:rPr>
                <w:rFonts w:ascii="Times New Roman" w:eastAsia="Calibri" w:hAnsi="Times New Roman" w:cs="Times New Roman"/>
                <w:sz w:val="28"/>
                <w:szCs w:val="28"/>
              </w:rPr>
            </w:pPr>
          </w:p>
        </w:tc>
        <w:tc>
          <w:tcPr>
            <w:tcW w:w="9497" w:type="dxa"/>
          </w:tcPr>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Бабаева Т.И.. Березина Т.А., Римашевская Л.С. Образовательная область «Социализация». Методический комплект программы «Детство». –  СПб: ДЕТСТВО-ПРЕСС, 2012.</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Вакса О., Потапов С. Уроки вежливости: Этикет для детей. – М.: АСТ-ПРЕСС, 2001.</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bCs/>
                <w:sz w:val="28"/>
                <w:szCs w:val="28"/>
              </w:rPr>
              <w:t>Волчкова В.Н., Степанова Н.В. Конспекты занятий во второй младшей группе детского сада. – Воронеж, ТЦ Учитель, 2009.</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Минаева В.М. Развитие эмоций дошкольников. – М.: Аркти, 2003.</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Сушкова И.В. Чувствую! Знаю! Поступаю!: методические рекомендации по формированию начал нравственного сознания детей 6-7 года жизни. – Елец, 2005.</w:t>
            </w:r>
          </w:p>
          <w:p w:rsidR="00812F86" w:rsidRPr="00812F86" w:rsidRDefault="00812F86" w:rsidP="00812F86">
            <w:pPr>
              <w:spacing w:after="0" w:line="240" w:lineRule="auto"/>
              <w:ind w:left="176"/>
              <w:rPr>
                <w:rFonts w:ascii="Times New Roman" w:eastAsia="Calibri" w:hAnsi="Times New Roman" w:cs="Times New Roman"/>
                <w:sz w:val="28"/>
                <w:szCs w:val="28"/>
              </w:rPr>
            </w:pPr>
            <w:r w:rsidRPr="00812F86">
              <w:rPr>
                <w:rFonts w:ascii="Times New Roman" w:eastAsia="Calibri" w:hAnsi="Times New Roman" w:cs="Times New Roman"/>
                <w:sz w:val="28"/>
                <w:szCs w:val="28"/>
              </w:rPr>
              <w:t>Шипицына Л.М., Защиринская О.В., Воронова А.П., Нилова Т.А. «Азбука общения». – СПб: ДЕТСТВО-ПРЕСС, 2003.</w:t>
            </w:r>
          </w:p>
        </w:tc>
      </w:tr>
      <w:tr w:rsidR="00812F86" w:rsidRPr="00812F86" w:rsidTr="00812F86">
        <w:trPr>
          <w:trHeight w:val="20"/>
        </w:trPr>
        <w:tc>
          <w:tcPr>
            <w:tcW w:w="2417" w:type="dxa"/>
            <w:tcBorders>
              <w:bottom w:val="single" w:sz="4" w:space="0" w:color="auto"/>
            </w:tcBorders>
          </w:tcPr>
          <w:p w:rsidR="00812F86" w:rsidRPr="00812F86" w:rsidRDefault="00812F86" w:rsidP="00812F86">
            <w:pPr>
              <w:spacing w:after="0" w:line="240" w:lineRule="auto"/>
              <w:ind w:left="176"/>
              <w:rPr>
                <w:rFonts w:ascii="Times New Roman" w:eastAsia="Calibri" w:hAnsi="Times New Roman" w:cs="Times New Roman"/>
                <w:i/>
                <w:sz w:val="28"/>
                <w:szCs w:val="28"/>
                <w:u w:val="single"/>
              </w:rPr>
            </w:pPr>
            <w:r w:rsidRPr="00812F86">
              <w:rPr>
                <w:rFonts w:ascii="Times New Roman" w:eastAsia="Calibri" w:hAnsi="Times New Roman" w:cs="Times New Roman"/>
                <w:i/>
                <w:sz w:val="28"/>
                <w:szCs w:val="28"/>
              </w:rPr>
              <w:lastRenderedPageBreak/>
              <w:t>трудовое воспитание</w:t>
            </w:r>
          </w:p>
        </w:tc>
        <w:tc>
          <w:tcPr>
            <w:tcW w:w="3645" w:type="dxa"/>
            <w:vMerge/>
          </w:tcPr>
          <w:p w:rsidR="00812F86" w:rsidRPr="00812F86" w:rsidRDefault="00812F86" w:rsidP="00812F86">
            <w:pPr>
              <w:numPr>
                <w:ilvl w:val="0"/>
                <w:numId w:val="23"/>
              </w:numPr>
              <w:spacing w:after="0" w:line="240" w:lineRule="auto"/>
              <w:ind w:left="175" w:right="-108" w:hanging="262"/>
              <w:rPr>
                <w:rFonts w:ascii="Times New Roman" w:eastAsia="Calibri" w:hAnsi="Times New Roman" w:cs="Times New Roman"/>
                <w:sz w:val="28"/>
                <w:szCs w:val="28"/>
              </w:rPr>
            </w:pPr>
          </w:p>
        </w:tc>
        <w:tc>
          <w:tcPr>
            <w:tcW w:w="9497" w:type="dxa"/>
            <w:tcBorders>
              <w:bottom w:val="single" w:sz="4" w:space="0" w:color="auto"/>
            </w:tcBorders>
          </w:tcPr>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Дыбина О.В. Из чего сделаны предметы. – М.: ТЦ Сфера, 2005.</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Крулехт М.В., Крулехт А.А. Образовательная область «Труд». Методический комплект программы «Детство». –  СПб: ДЕТСТВО-ПРЕСС, 2012.</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Куцакова Л.В. Нравственно-трудовое воспитание ребёнка-дошкольника: пособие для педагогов дошкольных учреждений. – М.: ВЛАДОС, 2004.</w:t>
            </w:r>
          </w:p>
        </w:tc>
      </w:tr>
      <w:tr w:rsidR="00812F86" w:rsidRPr="00812F86" w:rsidTr="00812F86">
        <w:trPr>
          <w:trHeight w:val="20"/>
        </w:trPr>
        <w:tc>
          <w:tcPr>
            <w:tcW w:w="2417" w:type="dxa"/>
            <w:tcBorders>
              <w:top w:val="single" w:sz="4" w:space="0" w:color="auto"/>
            </w:tcBorders>
          </w:tcPr>
          <w:p w:rsidR="00812F86" w:rsidRPr="00812F86" w:rsidRDefault="00812F86" w:rsidP="00812F86">
            <w:pPr>
              <w:spacing w:after="0" w:line="240" w:lineRule="auto"/>
              <w:ind w:left="176"/>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формирование основ безопасного поведения в быту, социуме, природе</w:t>
            </w:r>
          </w:p>
        </w:tc>
        <w:tc>
          <w:tcPr>
            <w:tcW w:w="3645" w:type="dxa"/>
            <w:vMerge/>
          </w:tcPr>
          <w:p w:rsidR="00812F86" w:rsidRPr="00812F86" w:rsidRDefault="00812F86" w:rsidP="00812F86">
            <w:pPr>
              <w:numPr>
                <w:ilvl w:val="0"/>
                <w:numId w:val="23"/>
              </w:numPr>
              <w:spacing w:after="0" w:line="240" w:lineRule="auto"/>
              <w:ind w:left="175" w:right="-108" w:hanging="262"/>
              <w:rPr>
                <w:rFonts w:ascii="Times New Roman" w:eastAsia="Calibri" w:hAnsi="Times New Roman" w:cs="Times New Roman"/>
                <w:sz w:val="28"/>
                <w:szCs w:val="28"/>
              </w:rPr>
            </w:pPr>
          </w:p>
        </w:tc>
        <w:tc>
          <w:tcPr>
            <w:tcW w:w="9497" w:type="dxa"/>
            <w:tcBorders>
              <w:top w:val="single" w:sz="4" w:space="0" w:color="auto"/>
            </w:tcBorders>
          </w:tcPr>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Данилова Т.И. «Светофор». –  СПб: ДЕТСТВО-ПРЕСС, 2009.</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Карисова Ж.М. Сценарии мероприятий по пожарной безопасности. – Волгоград: ИТД «Корифей», 2010.</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Старцева О.Ю. Школа дорожных наук. – М.: ТЦ Сфера, 2009.</w:t>
            </w:r>
          </w:p>
          <w:p w:rsidR="00812F86" w:rsidRPr="00812F86" w:rsidRDefault="00812F86" w:rsidP="00812F86">
            <w:pPr>
              <w:numPr>
                <w:ilvl w:val="0"/>
                <w:numId w:val="23"/>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Тимофеева Л.Л., Корнеичева Е.Е., Грачева Н.И. и др. Формирование культуры безопасности. –  СПб: ДЕТСТВО-ПРЕСС, 2014.</w:t>
            </w:r>
          </w:p>
        </w:tc>
      </w:tr>
    </w:tbl>
    <w:p w:rsidR="00812F86" w:rsidRPr="00812F86" w:rsidRDefault="00812F86" w:rsidP="00812F86">
      <w:pPr>
        <w:tabs>
          <w:tab w:val="left" w:pos="-4678"/>
        </w:tabs>
        <w:spacing w:after="0" w:line="240" w:lineRule="auto"/>
        <w:jc w:val="both"/>
        <w:rPr>
          <w:rFonts w:ascii="Times New Roman" w:eastAsia="Calibri" w:hAnsi="Times New Roman" w:cs="Times New Roman"/>
          <w:b/>
          <w:i/>
          <w:sz w:val="28"/>
          <w:szCs w:val="28"/>
        </w:rPr>
      </w:pPr>
    </w:p>
    <w:p w:rsidR="00812F86" w:rsidRPr="00812F86" w:rsidRDefault="00812F86" w:rsidP="00812F86">
      <w:pPr>
        <w:tabs>
          <w:tab w:val="left" w:pos="-4678"/>
        </w:tabs>
        <w:spacing w:after="0" w:line="240" w:lineRule="auto"/>
        <w:jc w:val="both"/>
        <w:rPr>
          <w:rFonts w:ascii="Times New Roman" w:eastAsia="Calibri" w:hAnsi="Times New Roman" w:cs="Times New Roman"/>
          <w:b/>
          <w:i/>
          <w:sz w:val="28"/>
          <w:szCs w:val="28"/>
        </w:rPr>
      </w:pPr>
    </w:p>
    <w:p w:rsidR="00812F86" w:rsidRPr="00812F86" w:rsidRDefault="00812F86" w:rsidP="00812F86">
      <w:pPr>
        <w:tabs>
          <w:tab w:val="left" w:pos="-4678"/>
        </w:tabs>
        <w:spacing w:after="0" w:line="240" w:lineRule="auto"/>
        <w:ind w:firstLine="709"/>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Перечень наглядно-демонстрационного материала</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Серия картин «Наша страна»</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Красная площадь, На страже мира (пограничники), День Победы, На животноводческой ферме.</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Картины из серии «Кем быть?»</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Серия картин «Мы играем»</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Серия картин «Занятия детей»</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Дети кормят курицу и цыплят, Летом на прогулке, Зимой на прогулке, Дети играют в кубики.</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Серия «Мы для милой мамочки»</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В маминой комнате, Дети готовят подарки, Все довольны.</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Картины из серии «Правила дорожного движения»</w:t>
      </w:r>
    </w:p>
    <w:p w:rsidR="00A75C12"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w:t>
      </w:r>
      <w:r>
        <w:rPr>
          <w:rFonts w:ascii="Times New Roman" w:eastAsia="Calibri" w:hAnsi="Times New Roman" w:cs="Times New Roman"/>
          <w:sz w:val="28"/>
          <w:szCs w:val="28"/>
        </w:rPr>
        <w:t>и, Пешеходные переходы.</w:t>
      </w: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Default="00812F86" w:rsidP="00812F86">
      <w:pPr>
        <w:rPr>
          <w:rFonts w:ascii="Times New Roman" w:eastAsia="Calibri" w:hAnsi="Times New Roman" w:cs="Times New Roman"/>
          <w:sz w:val="28"/>
          <w:szCs w:val="28"/>
        </w:rPr>
      </w:pPr>
    </w:p>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b/>
          <w:sz w:val="28"/>
          <w:szCs w:val="28"/>
        </w:rPr>
        <w:t>ПЕРСПЕКТИВНО-ТЕМАТИЧЕСКОЕ ПЛАНИРОВАНИЕРЕГЛАМЕНТИРОВАННОЙ ОБРАЗОВАТЕЛЬНОЙ ДЕЯТЕЛЬНОСТИ</w:t>
      </w:r>
    </w:p>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Рисование</w:t>
      </w:r>
    </w:p>
    <w:tbl>
      <w:tblPr>
        <w:tblStyle w:val="30"/>
        <w:tblW w:w="14850" w:type="dxa"/>
        <w:tblLook w:val="04A0"/>
      </w:tblPr>
      <w:tblGrid>
        <w:gridCol w:w="3794"/>
        <w:gridCol w:w="6618"/>
        <w:gridCol w:w="4438"/>
      </w:tblGrid>
      <w:tr w:rsidR="00812F86" w:rsidRPr="00812F86" w:rsidTr="00812F86">
        <w:tc>
          <w:tcPr>
            <w:tcW w:w="3794" w:type="dxa"/>
          </w:tcPr>
          <w:p w:rsidR="00812F86" w:rsidRPr="00812F86"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Тема</w:t>
            </w:r>
          </w:p>
        </w:tc>
        <w:tc>
          <w:tcPr>
            <w:tcW w:w="6618" w:type="dxa"/>
          </w:tcPr>
          <w:p w:rsidR="00812F86" w:rsidRPr="00812F86"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Цели</w:t>
            </w:r>
          </w:p>
        </w:tc>
        <w:tc>
          <w:tcPr>
            <w:tcW w:w="4438" w:type="dxa"/>
          </w:tcPr>
          <w:p w:rsidR="00812F86" w:rsidRPr="00812F86"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Источник методической литературы</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color w:val="000000"/>
                <w:sz w:val="28"/>
                <w:szCs w:val="28"/>
              </w:rPr>
            </w:pPr>
            <w:r w:rsidRPr="00812F86">
              <w:rPr>
                <w:rFonts w:ascii="Times New Roman" w:eastAsia="Calibri" w:hAnsi="Times New Roman" w:cs="Times New Roman"/>
                <w:i/>
                <w:color w:val="000000"/>
                <w:sz w:val="28"/>
                <w:szCs w:val="28"/>
              </w:rPr>
              <w:t>Сентябрь</w:t>
            </w:r>
          </w:p>
        </w:tc>
      </w:tr>
      <w:tr w:rsidR="00812F86" w:rsidRPr="00812F86" w:rsidTr="00812F86">
        <w:tc>
          <w:tcPr>
            <w:tcW w:w="3794" w:type="dxa"/>
          </w:tcPr>
          <w:p w:rsidR="00812F86" w:rsidRPr="00812F86" w:rsidRDefault="00812F86" w:rsidP="00812F86">
            <w:pPr>
              <w:snapToGrid w:val="0"/>
              <w:ind w:right="79"/>
              <w:jc w:val="both"/>
              <w:rPr>
                <w:rFonts w:ascii="Times New Roman" w:eastAsia="Times New Roman" w:hAnsi="Times New Roman" w:cs="Times New Roman"/>
                <w:szCs w:val="24"/>
                <w:lang w:eastAsia="ru-RU"/>
              </w:rPr>
            </w:pPr>
            <w:r w:rsidRPr="00812F86">
              <w:rPr>
                <w:rFonts w:ascii="Times New Roman" w:eastAsia="Times New Roman" w:hAnsi="Times New Roman" w:cs="Times New Roman"/>
                <w:szCs w:val="24"/>
                <w:lang w:eastAsia="ru-RU"/>
              </w:rPr>
              <w:t>Тема: «Храбрый петушок»</w:t>
            </w:r>
          </w:p>
          <w:p w:rsidR="00812F86" w:rsidRPr="00812F86" w:rsidRDefault="00812F86" w:rsidP="00812F86">
            <w:pPr>
              <w:snapToGrid w:val="0"/>
              <w:ind w:right="79"/>
              <w:jc w:val="both"/>
              <w:rPr>
                <w:rFonts w:ascii="Times New Roman" w:eastAsia="Calibri" w:hAnsi="Times New Roman" w:cs="Times New Roman"/>
                <w:szCs w:val="24"/>
              </w:rPr>
            </w:pPr>
          </w:p>
        </w:tc>
        <w:tc>
          <w:tcPr>
            <w:tcW w:w="6618" w:type="dxa"/>
          </w:tcPr>
          <w:p w:rsidR="00812F86" w:rsidRPr="00812F86" w:rsidRDefault="00812F86" w:rsidP="00812F86">
            <w:pPr>
              <w:autoSpaceDE w:val="0"/>
              <w:autoSpaceDN w:val="0"/>
              <w:adjustRightInd w:val="0"/>
              <w:jc w:val="both"/>
              <w:rPr>
                <w:rFonts w:ascii="Times New Roman" w:eastAsia="Malgun Gothic" w:hAnsi="Times New Roman" w:cs="Times New Roman"/>
                <w:szCs w:val="24"/>
              </w:rPr>
            </w:pPr>
            <w:r w:rsidRPr="00812F86">
              <w:rPr>
                <w:rFonts w:ascii="Times New Roman" w:eastAsia="Times New Roman" w:hAnsi="Times New Roman" w:cs="Times New Roman"/>
                <w:szCs w:val="24"/>
                <w:lang w:eastAsia="ru-RU"/>
              </w:rPr>
              <w:t xml:space="preserve">Пр. сод.: </w:t>
            </w:r>
            <w:r w:rsidRPr="00812F86">
              <w:rPr>
                <w:rFonts w:ascii="Times New Roman" w:eastAsia="Malgun Gothic" w:hAnsi="Times New Roman" w:cs="Times New Roman"/>
                <w:szCs w:val="24"/>
              </w:rPr>
              <w:t>Учить детей рисовать петушкагуашевыми красками, красиво сочетаяформы и цвета. Совершенствовать технику</w:t>
            </w:r>
          </w:p>
          <w:p w:rsidR="00812F86" w:rsidRPr="00812F86" w:rsidRDefault="00812F86" w:rsidP="00812F86">
            <w:pPr>
              <w:autoSpaceDE w:val="0"/>
              <w:autoSpaceDN w:val="0"/>
              <w:adjustRightInd w:val="0"/>
              <w:jc w:val="both"/>
              <w:rPr>
                <w:rFonts w:ascii="Times New Roman" w:eastAsia="Malgun Gothic" w:hAnsi="Times New Roman" w:cs="Times New Roman"/>
                <w:szCs w:val="24"/>
              </w:rPr>
            </w:pPr>
            <w:r w:rsidRPr="00812F86">
              <w:rPr>
                <w:rFonts w:ascii="Times New Roman" w:eastAsia="Malgun Gothic" w:hAnsi="Times New Roman" w:cs="Times New Roman"/>
                <w:szCs w:val="24"/>
              </w:rPr>
              <w:t>владения кистью: свободно и уверенновести кисть по ворсу, повторяяобщие очертания силуэта. Развивать наблюдательность,</w:t>
            </w:r>
          </w:p>
          <w:p w:rsidR="00812F86" w:rsidRPr="00812F86" w:rsidRDefault="00812F86" w:rsidP="00812F86">
            <w:pPr>
              <w:autoSpaceDE w:val="0"/>
              <w:autoSpaceDN w:val="0"/>
              <w:adjustRightInd w:val="0"/>
              <w:jc w:val="both"/>
              <w:rPr>
                <w:rFonts w:ascii="Times New Roman" w:eastAsia="Malgun Gothic" w:hAnsi="Times New Roman" w:cs="Times New Roman"/>
                <w:szCs w:val="24"/>
              </w:rPr>
            </w:pPr>
            <w:r w:rsidRPr="00812F86">
              <w:rPr>
                <w:rFonts w:ascii="Times New Roman" w:eastAsia="Malgun Gothic" w:hAnsi="Times New Roman" w:cs="Times New Roman"/>
                <w:szCs w:val="24"/>
              </w:rPr>
              <w:t>чувство цвета и формы.Воспитывать интерес к отражению своих</w:t>
            </w:r>
          </w:p>
          <w:p w:rsidR="00812F86" w:rsidRPr="00812F86" w:rsidRDefault="00812F86" w:rsidP="00812F86">
            <w:pPr>
              <w:autoSpaceDE w:val="0"/>
              <w:autoSpaceDN w:val="0"/>
              <w:adjustRightInd w:val="0"/>
              <w:jc w:val="both"/>
              <w:rPr>
                <w:rFonts w:ascii="Times New Roman" w:eastAsia="Malgun Gothic" w:hAnsi="Times New Roman" w:cs="Times New Roman"/>
                <w:szCs w:val="24"/>
              </w:rPr>
            </w:pPr>
            <w:r w:rsidRPr="00812F86">
              <w:rPr>
                <w:rFonts w:ascii="Times New Roman" w:eastAsia="Malgun Gothic" w:hAnsi="Times New Roman" w:cs="Times New Roman"/>
                <w:szCs w:val="24"/>
              </w:rPr>
              <w:t xml:space="preserve">представлений об окружающем мире визобразительном творчестве. </w:t>
            </w:r>
          </w:p>
        </w:tc>
        <w:tc>
          <w:tcPr>
            <w:tcW w:w="4438"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стр.34</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bCs/>
                <w:i/>
                <w:sz w:val="24"/>
                <w:szCs w:val="24"/>
              </w:rPr>
            </w:pPr>
            <w:r w:rsidRPr="00812F86">
              <w:rPr>
                <w:rFonts w:ascii="Times New Roman" w:eastAsia="Calibri" w:hAnsi="Times New Roman" w:cs="Times New Roman"/>
                <w:bCs/>
                <w:i/>
                <w:sz w:val="24"/>
                <w:szCs w:val="24"/>
              </w:rPr>
              <w:t>Октябрь</w:t>
            </w:r>
          </w:p>
        </w:tc>
      </w:tr>
      <w:tr w:rsidR="00812F86" w:rsidRPr="00812F86" w:rsidTr="00812F86">
        <w:tc>
          <w:tcPr>
            <w:tcW w:w="3794" w:type="dxa"/>
          </w:tcPr>
          <w:p w:rsidR="00812F86" w:rsidRPr="00812F86" w:rsidRDefault="00812F86" w:rsidP="00812F86">
            <w:pPr>
              <w:snapToGrid w:val="0"/>
              <w:ind w:right="79"/>
              <w:jc w:val="both"/>
              <w:rPr>
                <w:rFonts w:ascii="Times New Roman" w:eastAsia="Times New Roman" w:hAnsi="Times New Roman" w:cs="Times New Roman"/>
                <w:sz w:val="24"/>
                <w:szCs w:val="24"/>
                <w:lang w:eastAsia="ru-RU"/>
              </w:rPr>
            </w:pPr>
            <w:r w:rsidRPr="00812F86">
              <w:rPr>
                <w:rFonts w:ascii="Times New Roman" w:eastAsia="Calibri" w:hAnsi="Times New Roman" w:cs="Times New Roman"/>
                <w:sz w:val="28"/>
                <w:szCs w:val="28"/>
              </w:rPr>
              <w:t>1</w:t>
            </w:r>
            <w:r w:rsidRPr="00812F86">
              <w:rPr>
                <w:rFonts w:ascii="Times New Roman" w:eastAsia="Times New Roman" w:hAnsi="Times New Roman" w:cs="Times New Roman"/>
                <w:sz w:val="24"/>
                <w:szCs w:val="24"/>
                <w:lang w:eastAsia="ru-RU"/>
              </w:rPr>
              <w:t xml:space="preserve"> Тема: «Кисть рябинки, гроздь калинки»</w:t>
            </w:r>
          </w:p>
          <w:p w:rsidR="00812F86" w:rsidRPr="00812F86" w:rsidRDefault="00812F86" w:rsidP="00812F86">
            <w:pPr>
              <w:snapToGrid w:val="0"/>
              <w:ind w:right="79"/>
              <w:jc w:val="both"/>
              <w:rPr>
                <w:rFonts w:ascii="Times New Roman" w:eastAsia="Calibri" w:hAnsi="Times New Roman" w:cs="Times New Roman"/>
                <w:sz w:val="28"/>
                <w:szCs w:val="28"/>
              </w:rPr>
            </w:pPr>
          </w:p>
        </w:tc>
        <w:tc>
          <w:tcPr>
            <w:tcW w:w="6618" w:type="dxa"/>
          </w:tcPr>
          <w:p w:rsidR="00812F86" w:rsidRPr="00812F86" w:rsidRDefault="00812F86" w:rsidP="00812F86">
            <w:pPr>
              <w:autoSpaceDE w:val="0"/>
              <w:autoSpaceDN w:val="0"/>
              <w:adjustRightInd w:val="0"/>
              <w:jc w:val="left"/>
              <w:rPr>
                <w:rFonts w:ascii="Times New Roman" w:eastAsia="Malgun Gothic"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Malgun Gothic" w:hAnsi="Times New Roman" w:cs="Times New Roman"/>
                <w:sz w:val="24"/>
                <w:szCs w:val="24"/>
              </w:rPr>
              <w:t>учить детей рисовать кисть рябины</w:t>
            </w:r>
          </w:p>
          <w:p w:rsidR="00812F86" w:rsidRPr="00812F86" w:rsidRDefault="00812F86" w:rsidP="00812F86">
            <w:pPr>
              <w:autoSpaceDE w:val="0"/>
              <w:autoSpaceDN w:val="0"/>
              <w:adjustRightInd w:val="0"/>
              <w:jc w:val="left"/>
              <w:rPr>
                <w:rFonts w:ascii="Times New Roman" w:eastAsia="Malgun Gothic" w:hAnsi="Times New Roman" w:cs="Times New Roman"/>
                <w:sz w:val="24"/>
                <w:szCs w:val="24"/>
              </w:rPr>
            </w:pPr>
            <w:r w:rsidRPr="00812F86">
              <w:rPr>
                <w:rFonts w:ascii="Times New Roman" w:eastAsia="Malgun Gothic" w:hAnsi="Times New Roman" w:cs="Times New Roman"/>
                <w:sz w:val="24"/>
                <w:szCs w:val="24"/>
              </w:rPr>
              <w:t>(калины) ватными палочками илипальчиками (по выбору), а листок – приёмомритмичного примакивания ворса кисти. Закрепить представление о соплодиях(кисть, гроздь) и их строении. Развиватьчувство ритма и цвета. Воспитывать интереск отражению в рисунках своих впечатленийи представлений о природе.</w:t>
            </w:r>
          </w:p>
        </w:tc>
        <w:tc>
          <w:tcPr>
            <w:tcW w:w="4438"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стр.46</w:t>
            </w:r>
          </w:p>
        </w:tc>
      </w:tr>
      <w:tr w:rsidR="00812F86" w:rsidRPr="00812F86" w:rsidTr="00812F86">
        <w:tc>
          <w:tcPr>
            <w:tcW w:w="14850" w:type="dxa"/>
            <w:gridSpan w:val="3"/>
          </w:tcPr>
          <w:p w:rsidR="00812F86" w:rsidRPr="00812F86" w:rsidRDefault="00812F86" w:rsidP="00812F86">
            <w:pPr>
              <w:jc w:val="left"/>
              <w:rPr>
                <w:rFonts w:ascii="Times New Roman" w:eastAsia="Calibri" w:hAnsi="Times New Roman" w:cs="Times New Roman"/>
                <w:bCs/>
                <w:i/>
                <w:sz w:val="24"/>
                <w:szCs w:val="24"/>
              </w:rPr>
            </w:pPr>
            <w:r w:rsidRPr="00812F86">
              <w:rPr>
                <w:rFonts w:ascii="Times New Roman" w:eastAsia="Calibri" w:hAnsi="Times New Roman" w:cs="Times New Roman"/>
                <w:bCs/>
                <w:i/>
                <w:sz w:val="24"/>
                <w:szCs w:val="24"/>
              </w:rPr>
              <w:t>Ноябрь</w:t>
            </w:r>
          </w:p>
        </w:tc>
      </w:tr>
      <w:tr w:rsidR="00812F86" w:rsidRPr="00812F86" w:rsidTr="00812F86">
        <w:tc>
          <w:tcPr>
            <w:tcW w:w="3794" w:type="dxa"/>
          </w:tcPr>
          <w:p w:rsidR="00812F86" w:rsidRPr="00812F86" w:rsidRDefault="00812F86" w:rsidP="00812F86">
            <w:pPr>
              <w:snapToGrid w:val="0"/>
              <w:ind w:right="79"/>
              <w:jc w:val="left"/>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«Зайка серенький стал беленький»</w:t>
            </w:r>
          </w:p>
          <w:p w:rsidR="00812F86" w:rsidRPr="00812F86" w:rsidRDefault="00812F86" w:rsidP="00812F86">
            <w:pPr>
              <w:snapToGrid w:val="0"/>
              <w:ind w:right="79"/>
              <w:jc w:val="left"/>
              <w:rPr>
                <w:rFonts w:ascii="Times New Roman" w:eastAsia="Calibri" w:hAnsi="Times New Roman" w:cs="Times New Roman"/>
                <w:sz w:val="24"/>
                <w:szCs w:val="24"/>
              </w:rPr>
            </w:pPr>
          </w:p>
        </w:tc>
        <w:tc>
          <w:tcPr>
            <w:tcW w:w="6618" w:type="dxa"/>
          </w:tcPr>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учить детей видоизменять</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выразительный образ зайчика - летнюю</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шубку менять на зимнюю: приклеивать</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бумажный силуэт серого цвета и раскрашивать белой гуашевой краской. Создать условия для экспериментирования при сочетании изобразительных техник и самостоятельных творческих поисков. Развивать воображение и мышление. Воспитывать интерес к познанию природы и отражению полученных представлений в изодеятельности.</w:t>
            </w:r>
          </w:p>
        </w:tc>
        <w:tc>
          <w:tcPr>
            <w:tcW w:w="4438"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стр.58</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bCs/>
                <w:i/>
                <w:sz w:val="28"/>
                <w:szCs w:val="28"/>
              </w:rPr>
            </w:pPr>
            <w:r w:rsidRPr="00812F86">
              <w:rPr>
                <w:rFonts w:ascii="Times New Roman" w:eastAsia="Calibri" w:hAnsi="Times New Roman" w:cs="Times New Roman"/>
                <w:bCs/>
                <w:i/>
                <w:sz w:val="28"/>
                <w:szCs w:val="28"/>
              </w:rPr>
              <w:t>Декабрь</w:t>
            </w:r>
          </w:p>
        </w:tc>
      </w:tr>
      <w:tr w:rsidR="00812F86" w:rsidRPr="00812F86" w:rsidTr="00812F86">
        <w:tc>
          <w:tcPr>
            <w:tcW w:w="3794" w:type="dxa"/>
          </w:tcPr>
          <w:p w:rsidR="00812F86" w:rsidRPr="00812F86" w:rsidRDefault="00812F86" w:rsidP="00812F86">
            <w:pPr>
              <w:snapToGrid w:val="0"/>
              <w:ind w:right="79"/>
              <w:jc w:val="left"/>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 xml:space="preserve">Тема: «Снеговики в шапочках и шарфиках» </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 xml:space="preserve">Учить детей рисовать </w:t>
            </w:r>
          </w:p>
        </w:tc>
        <w:tc>
          <w:tcPr>
            <w:tcW w:w="6618" w:type="dxa"/>
          </w:tcPr>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Учить детей рисовать нарядныхснеговиков в шапочках и шарфиках.Показать приёмы декоративного оформлениякомплектов зимней одежды. Развивать</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глазомер, чувство цвета, формы ипропорций. Воспитывать уверенность, инициативность, интерес к экспериментированию.</w:t>
            </w:r>
          </w:p>
        </w:tc>
        <w:tc>
          <w:tcPr>
            <w:tcW w:w="4438"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lastRenderedPageBreak/>
              <w:t xml:space="preserve">Лыкова И.А. «Изобразительная деятельность в детском саду. Средняя группа». – М.: Издательский дом </w:t>
            </w:r>
            <w:r w:rsidRPr="00812F86">
              <w:rPr>
                <w:rFonts w:ascii="Times New Roman" w:eastAsia="Calibri" w:hAnsi="Times New Roman" w:cs="Times New Roman"/>
                <w:bCs/>
                <w:sz w:val="24"/>
                <w:szCs w:val="24"/>
              </w:rPr>
              <w:lastRenderedPageBreak/>
              <w:t xml:space="preserve">«Цветной мир», 2014. – </w:t>
            </w:r>
            <w:r w:rsidRPr="00812F86">
              <w:rPr>
                <w:rFonts w:ascii="Times New Roman" w:eastAsia="Calibri" w:hAnsi="Times New Roman" w:cs="Times New Roman"/>
                <w:sz w:val="24"/>
                <w:szCs w:val="24"/>
              </w:rPr>
              <w:t>стр.78</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bCs/>
                <w:i/>
                <w:sz w:val="28"/>
                <w:szCs w:val="28"/>
              </w:rPr>
            </w:pPr>
            <w:r w:rsidRPr="00812F86">
              <w:rPr>
                <w:rFonts w:ascii="Times New Roman" w:eastAsia="Calibri" w:hAnsi="Times New Roman" w:cs="Times New Roman"/>
                <w:bCs/>
                <w:i/>
                <w:sz w:val="28"/>
                <w:szCs w:val="28"/>
              </w:rPr>
              <w:lastRenderedPageBreak/>
              <w:t>Январь</w:t>
            </w:r>
          </w:p>
        </w:tc>
      </w:tr>
      <w:tr w:rsidR="00812F86" w:rsidRPr="00812F86" w:rsidTr="00812F86">
        <w:tc>
          <w:tcPr>
            <w:tcW w:w="3794" w:type="dxa"/>
          </w:tcPr>
          <w:p w:rsidR="00812F86" w:rsidRPr="00812F86" w:rsidRDefault="00812F86" w:rsidP="00812F86">
            <w:pPr>
              <w:snapToGrid w:val="0"/>
              <w:ind w:right="79"/>
              <w:jc w:val="left"/>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Тема: «Кто-кто в рукавичке живёт»</w:t>
            </w:r>
          </w:p>
          <w:p w:rsidR="00812F86" w:rsidRPr="00812F86" w:rsidRDefault="00812F86" w:rsidP="00812F86">
            <w:pPr>
              <w:snapToGrid w:val="0"/>
              <w:ind w:right="79"/>
              <w:jc w:val="both"/>
              <w:rPr>
                <w:rFonts w:ascii="Times New Roman" w:eastAsia="Calibri" w:hAnsi="Times New Roman" w:cs="Times New Roman"/>
                <w:sz w:val="28"/>
                <w:szCs w:val="28"/>
              </w:rPr>
            </w:pPr>
          </w:p>
        </w:tc>
        <w:tc>
          <w:tcPr>
            <w:tcW w:w="6618" w:type="dxa"/>
          </w:tcPr>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color w:val="000000"/>
                <w:sz w:val="24"/>
                <w:szCs w:val="24"/>
              </w:rPr>
              <w:t xml:space="preserve">Пр. сод.: </w:t>
            </w:r>
            <w:r w:rsidRPr="00812F86">
              <w:rPr>
                <w:rFonts w:ascii="Times New Roman" w:eastAsia="Calibri" w:hAnsi="Times New Roman" w:cs="Times New Roman"/>
                <w:sz w:val="24"/>
                <w:szCs w:val="24"/>
              </w:rPr>
              <w:t>учить рисовать, раскрываятему литературного произведения, передаваяхарактер и настроение героев. Вызватьинтерес к иллюстрированию знакомых</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сказок доступными изобразительно-выразительными средствами.Познакомить с приёмами передачи сюжета:</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выделять главное, изображая болеекрупно на переднем плане; передаватькак смысловые, так и пропорциональные</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соотношения между объектами.Развивать композиционные умения.</w:t>
            </w:r>
          </w:p>
        </w:tc>
        <w:tc>
          <w:tcPr>
            <w:tcW w:w="4438"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стр.82</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bCs/>
                <w:i/>
                <w:sz w:val="28"/>
                <w:szCs w:val="28"/>
              </w:rPr>
            </w:pPr>
            <w:r w:rsidRPr="00812F86">
              <w:rPr>
                <w:rFonts w:ascii="Times New Roman" w:eastAsia="Calibri" w:hAnsi="Times New Roman" w:cs="Times New Roman"/>
                <w:bCs/>
                <w:i/>
                <w:sz w:val="28"/>
                <w:szCs w:val="28"/>
              </w:rPr>
              <w:t>Февраль</w:t>
            </w:r>
          </w:p>
        </w:tc>
      </w:tr>
      <w:tr w:rsidR="00812F86" w:rsidRPr="00812F86" w:rsidTr="00812F86">
        <w:tc>
          <w:tcPr>
            <w:tcW w:w="3794" w:type="dxa"/>
          </w:tcPr>
          <w:p w:rsidR="00812F86" w:rsidRPr="00812F86" w:rsidRDefault="00812F86" w:rsidP="00812F86">
            <w:pPr>
              <w:snapToGrid w:val="0"/>
              <w:ind w:right="79"/>
              <w:jc w:val="left"/>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Тема: «Избушка лубяная и леденая» </w:t>
            </w:r>
          </w:p>
          <w:p w:rsidR="00812F86" w:rsidRPr="00812F86" w:rsidRDefault="00812F86" w:rsidP="00812F86">
            <w:pPr>
              <w:snapToGrid w:val="0"/>
              <w:ind w:right="79"/>
              <w:rPr>
                <w:rFonts w:ascii="Times New Roman" w:eastAsia="Calibri" w:hAnsi="Times New Roman" w:cs="Times New Roman"/>
                <w:color w:val="000000"/>
                <w:sz w:val="24"/>
                <w:szCs w:val="24"/>
              </w:rPr>
            </w:pPr>
          </w:p>
          <w:p w:rsidR="00812F86" w:rsidRPr="00812F86" w:rsidRDefault="00812F86" w:rsidP="00812F86">
            <w:pPr>
              <w:jc w:val="both"/>
              <w:rPr>
                <w:rFonts w:ascii="Times New Roman" w:eastAsia="Calibri" w:hAnsi="Times New Roman" w:cs="Times New Roman"/>
                <w:sz w:val="28"/>
                <w:szCs w:val="28"/>
              </w:rPr>
            </w:pPr>
          </w:p>
        </w:tc>
        <w:tc>
          <w:tcPr>
            <w:tcW w:w="6618" w:type="dxa"/>
          </w:tcPr>
          <w:p w:rsidR="00812F86" w:rsidRPr="00812F86" w:rsidRDefault="00812F86" w:rsidP="00812F86">
            <w:pPr>
              <w:autoSpaceDE w:val="0"/>
              <w:autoSpaceDN w:val="0"/>
              <w:adjustRightInd w:val="0"/>
              <w:jc w:val="both"/>
              <w:rPr>
                <w:rFonts w:ascii="Times New Roman" w:eastAsia="Arial Unicode MS" w:hAnsi="Times New Roman" w:cs="Times New Roman"/>
                <w:sz w:val="24"/>
                <w:szCs w:val="24"/>
              </w:rPr>
            </w:pPr>
            <w:r w:rsidRPr="00812F86">
              <w:rPr>
                <w:rFonts w:ascii="Times New Roman" w:eastAsia="Calibri" w:hAnsi="Times New Roman" w:cs="Times New Roman"/>
                <w:color w:val="000000"/>
                <w:sz w:val="24"/>
                <w:szCs w:val="24"/>
              </w:rPr>
              <w:t>Пр.сод.:</w:t>
            </w:r>
            <w:r w:rsidRPr="00812F86">
              <w:rPr>
                <w:rFonts w:ascii="Times New Roman" w:eastAsia="Arial Unicode MS" w:hAnsi="Times New Roman" w:cs="Times New Roman"/>
                <w:sz w:val="24"/>
                <w:szCs w:val="24"/>
              </w:rPr>
              <w:t>учить детей создавать на одной</w:t>
            </w:r>
          </w:p>
          <w:p w:rsidR="00812F86" w:rsidRPr="00812F86" w:rsidRDefault="00812F86" w:rsidP="00812F86">
            <w:pPr>
              <w:autoSpaceDE w:val="0"/>
              <w:autoSpaceDN w:val="0"/>
              <w:adjustRightInd w:val="0"/>
              <w:jc w:val="both"/>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аппликативной основе (стена – большойквадрат, крыша - треугольник, окно -маленький квадрат) разные образы сказочныхизбушек - лубяную для зайчика и</w:t>
            </w:r>
          </w:p>
          <w:p w:rsidR="00812F86" w:rsidRPr="00812F86" w:rsidRDefault="00812F86" w:rsidP="00812F86">
            <w:pPr>
              <w:autoSpaceDE w:val="0"/>
              <w:autoSpaceDN w:val="0"/>
              <w:adjustRightInd w:val="0"/>
              <w:jc w:val="both"/>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ледяную для лисы. Закрепить способ разрезания</w:t>
            </w:r>
          </w:p>
          <w:p w:rsidR="00812F86" w:rsidRPr="00812F86" w:rsidRDefault="00812F86" w:rsidP="00812F86">
            <w:pPr>
              <w:autoSpaceDE w:val="0"/>
              <w:autoSpaceDN w:val="0"/>
              <w:adjustRightInd w:val="0"/>
              <w:jc w:val="both"/>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квадрата по диагонали с цельюполучения двух треугольников. Направитьна самостоятельный выбор исходных материалови средств художественной выразительности. Развивать творческое мышление</w:t>
            </w:r>
          </w:p>
          <w:p w:rsidR="00812F86" w:rsidRPr="00812F86" w:rsidRDefault="00812F86" w:rsidP="00812F86">
            <w:pPr>
              <w:autoSpaceDE w:val="0"/>
              <w:autoSpaceDN w:val="0"/>
              <w:adjustRightInd w:val="0"/>
              <w:jc w:val="both"/>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и воображение. Воспитывать интереск народной культуре.</w:t>
            </w:r>
          </w:p>
        </w:tc>
        <w:tc>
          <w:tcPr>
            <w:tcW w:w="4438"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стр.92</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bCs/>
                <w:i/>
                <w:sz w:val="28"/>
                <w:szCs w:val="28"/>
              </w:rPr>
            </w:pPr>
            <w:r w:rsidRPr="00812F86">
              <w:rPr>
                <w:rFonts w:ascii="Times New Roman" w:eastAsia="Calibri" w:hAnsi="Times New Roman" w:cs="Times New Roman"/>
                <w:bCs/>
                <w:i/>
                <w:sz w:val="28"/>
                <w:szCs w:val="28"/>
              </w:rPr>
              <w:t>Март</w:t>
            </w:r>
          </w:p>
        </w:tc>
      </w:tr>
      <w:tr w:rsidR="00812F86" w:rsidRPr="00812F86" w:rsidTr="00812F86">
        <w:tc>
          <w:tcPr>
            <w:tcW w:w="3794" w:type="dxa"/>
          </w:tcPr>
          <w:p w:rsidR="00812F86" w:rsidRPr="00812F86" w:rsidRDefault="00812F86" w:rsidP="00812F86">
            <w:pPr>
              <w:snapToGrid w:val="0"/>
              <w:ind w:right="79"/>
              <w:jc w:val="left"/>
              <w:rPr>
                <w:rFonts w:ascii="Times New Roman" w:eastAsia="Calibri" w:hAnsi="Times New Roman" w:cs="Times New Roman"/>
                <w:color w:val="000000"/>
              </w:rPr>
            </w:pPr>
            <w:r w:rsidRPr="00812F86">
              <w:rPr>
                <w:rFonts w:ascii="Times New Roman" w:eastAsia="Calibri" w:hAnsi="Times New Roman" w:cs="Times New Roman"/>
                <w:color w:val="000000"/>
              </w:rPr>
              <w:t xml:space="preserve">Тема: «Красивая салфетка» </w:t>
            </w:r>
          </w:p>
          <w:p w:rsidR="00812F86" w:rsidRPr="00812F86" w:rsidRDefault="00812F86" w:rsidP="00812F86">
            <w:pPr>
              <w:autoSpaceDE w:val="0"/>
              <w:autoSpaceDN w:val="0"/>
              <w:adjustRightInd w:val="0"/>
              <w:jc w:val="left"/>
              <w:rPr>
                <w:rFonts w:ascii="Times New Roman" w:eastAsia="Calibri" w:hAnsi="Times New Roman" w:cs="Times New Roman"/>
                <w:sz w:val="28"/>
                <w:szCs w:val="28"/>
              </w:rPr>
            </w:pPr>
          </w:p>
        </w:tc>
        <w:tc>
          <w:tcPr>
            <w:tcW w:w="6618" w:type="dxa"/>
          </w:tcPr>
          <w:p w:rsidR="00812F86" w:rsidRPr="00812F86" w:rsidRDefault="00812F86" w:rsidP="00812F86">
            <w:pPr>
              <w:autoSpaceDE w:val="0"/>
              <w:autoSpaceDN w:val="0"/>
              <w:adjustRightInd w:val="0"/>
              <w:jc w:val="left"/>
              <w:rPr>
                <w:rFonts w:ascii="Times New Roman" w:eastAsia="Arial Unicode MS" w:hAnsi="Times New Roman" w:cs="Times New Roman"/>
              </w:rPr>
            </w:pPr>
            <w:r w:rsidRPr="00812F86">
              <w:rPr>
                <w:rFonts w:ascii="Times New Roman" w:eastAsia="Calibri" w:hAnsi="Times New Roman" w:cs="Times New Roman"/>
                <w:color w:val="000000"/>
              </w:rPr>
              <w:t xml:space="preserve">Пр.сод.: </w:t>
            </w:r>
            <w:r w:rsidRPr="00812F86">
              <w:rPr>
                <w:rFonts w:ascii="Times New Roman" w:eastAsia="Arial Unicode MS" w:hAnsi="Times New Roman" w:cs="Times New Roman"/>
              </w:rPr>
              <w:t>учить детей рисовать узорына салфетках круглой и квадратной формы.Показать варианты сочетания элементов</w:t>
            </w:r>
          </w:p>
          <w:p w:rsidR="00812F86" w:rsidRPr="00812F86" w:rsidRDefault="00812F86" w:rsidP="00812F86">
            <w:pPr>
              <w:autoSpaceDE w:val="0"/>
              <w:autoSpaceDN w:val="0"/>
              <w:adjustRightInd w:val="0"/>
              <w:jc w:val="left"/>
              <w:rPr>
                <w:rFonts w:ascii="Times New Roman" w:eastAsia="Arial Unicode MS" w:hAnsi="Times New Roman" w:cs="Times New Roman"/>
              </w:rPr>
            </w:pPr>
            <w:r w:rsidRPr="00812F86">
              <w:rPr>
                <w:rFonts w:ascii="Times New Roman" w:eastAsia="Arial Unicode MS" w:hAnsi="Times New Roman" w:cs="Times New Roman"/>
              </w:rPr>
              <w:t>декора по цвету и форме (точки,круги, пятна, линии прямые и волнистые).Показать зависимость орнаментаот формы салфетки (знакомство с основнымпринципом декоративно-прикладного</w:t>
            </w:r>
          </w:p>
          <w:p w:rsidR="00812F86" w:rsidRPr="00812F86" w:rsidRDefault="00812F86" w:rsidP="00812F86">
            <w:pPr>
              <w:autoSpaceDE w:val="0"/>
              <w:autoSpaceDN w:val="0"/>
              <w:adjustRightInd w:val="0"/>
              <w:jc w:val="left"/>
              <w:rPr>
                <w:rFonts w:ascii="Times New Roman" w:eastAsia="Arial Unicode MS" w:hAnsi="Times New Roman" w:cs="Times New Roman"/>
              </w:rPr>
            </w:pPr>
            <w:r w:rsidRPr="00812F86">
              <w:rPr>
                <w:rFonts w:ascii="Times New Roman" w:eastAsia="Arial Unicode MS" w:hAnsi="Times New Roman" w:cs="Times New Roman"/>
              </w:rPr>
              <w:t>искусства). Развивать чувствоцвета и ритма. Воспитывать интерес кнародному декоративно-прикладномуискусству.</w:t>
            </w:r>
          </w:p>
        </w:tc>
        <w:tc>
          <w:tcPr>
            <w:tcW w:w="4438"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стр.110</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Апрель</w:t>
            </w:r>
          </w:p>
        </w:tc>
      </w:tr>
      <w:tr w:rsidR="00812F86" w:rsidRPr="00812F86" w:rsidTr="00812F86">
        <w:tc>
          <w:tcPr>
            <w:tcW w:w="3794" w:type="dxa"/>
          </w:tcPr>
          <w:p w:rsidR="00812F86" w:rsidRPr="00812F86" w:rsidRDefault="00812F86" w:rsidP="00812F86">
            <w:pPr>
              <w:snapToGrid w:val="0"/>
              <w:ind w:right="79"/>
              <w:jc w:val="left"/>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Тема: «Мышонок-моряк» </w:t>
            </w:r>
          </w:p>
          <w:p w:rsidR="00812F86" w:rsidRPr="00812F86" w:rsidRDefault="00812F86" w:rsidP="00812F86">
            <w:pPr>
              <w:jc w:val="left"/>
              <w:rPr>
                <w:rFonts w:ascii="Times New Roman" w:eastAsia="Calibri" w:hAnsi="Times New Roman" w:cs="Times New Roman"/>
                <w:sz w:val="24"/>
                <w:szCs w:val="24"/>
              </w:rPr>
            </w:pPr>
          </w:p>
        </w:tc>
        <w:tc>
          <w:tcPr>
            <w:tcW w:w="6618" w:type="dxa"/>
          </w:tcPr>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Calibri" w:hAnsi="Times New Roman" w:cs="Times New Roman"/>
                <w:color w:val="000000"/>
                <w:sz w:val="24"/>
                <w:szCs w:val="24"/>
              </w:rPr>
              <w:t>Пр.сод.:</w:t>
            </w:r>
            <w:r w:rsidRPr="00812F86">
              <w:rPr>
                <w:rFonts w:ascii="Times New Roman" w:eastAsia="Arial Unicode MS" w:hAnsi="Times New Roman" w:cs="Times New Roman"/>
                <w:sz w:val="24"/>
                <w:szCs w:val="24"/>
              </w:rPr>
              <w:t>Учить детей создавать из бумагиразные кораблики, самостоятельно комбинируя освоенные приёмы аппликации:</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 xml:space="preserve">срезание уголков для получения корпуса корабля, разрезание прямоугольника или квадрата по диагонали для получения паруса, разрывание бумаги на полоски и кусочки для </w:t>
            </w:r>
            <w:r w:rsidRPr="00812F86">
              <w:rPr>
                <w:rFonts w:ascii="Times New Roman" w:eastAsia="Arial Unicode MS" w:hAnsi="Times New Roman" w:cs="Times New Roman"/>
                <w:sz w:val="24"/>
                <w:szCs w:val="24"/>
              </w:rPr>
              <w:lastRenderedPageBreak/>
              <w:t>получения струй воды и морской пены. Показать разные варианты интеграции рисования и аппликации: 1) построение аппликативной композиции на протонированном фоне; 2) оформление аппликации графическими средствами. Развивать композиционные умения.</w:t>
            </w:r>
          </w:p>
        </w:tc>
        <w:tc>
          <w:tcPr>
            <w:tcW w:w="4438"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lastRenderedPageBreak/>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стр.131</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color w:val="000000"/>
                <w:sz w:val="28"/>
                <w:szCs w:val="28"/>
              </w:rPr>
            </w:pPr>
            <w:r w:rsidRPr="00812F86">
              <w:rPr>
                <w:rFonts w:ascii="Times New Roman" w:eastAsia="Calibri" w:hAnsi="Times New Roman" w:cs="Times New Roman"/>
                <w:i/>
                <w:color w:val="000000"/>
                <w:sz w:val="28"/>
                <w:szCs w:val="28"/>
              </w:rPr>
              <w:lastRenderedPageBreak/>
              <w:t>Май</w:t>
            </w:r>
          </w:p>
        </w:tc>
      </w:tr>
      <w:tr w:rsidR="00812F86" w:rsidRPr="00812F86" w:rsidTr="00812F86">
        <w:tc>
          <w:tcPr>
            <w:tcW w:w="3794"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«Радуга – дуга, дай дождя»</w:t>
            </w:r>
          </w:p>
        </w:tc>
        <w:tc>
          <w:tcPr>
            <w:tcW w:w="6618"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Самостоятельное и творческое отраже</w:t>
            </w:r>
            <w:r w:rsidRPr="00812F86">
              <w:rPr>
                <w:rFonts w:ascii="Times New Roman" w:eastAsia="Calibri" w:hAnsi="Times New Roman" w:cs="Times New Roman"/>
                <w:sz w:val="24"/>
                <w:szCs w:val="24"/>
              </w:rPr>
              <w:softHyphen/>
              <w:t>ние представлений о красивых при</w:t>
            </w:r>
            <w:r w:rsidRPr="00812F86">
              <w:rPr>
                <w:rFonts w:ascii="Times New Roman" w:eastAsia="Calibri" w:hAnsi="Times New Roman" w:cs="Times New Roman"/>
                <w:sz w:val="24"/>
                <w:szCs w:val="24"/>
              </w:rPr>
              <w:softHyphen/>
              <w:t>родных явлениях разными изобрази</w:t>
            </w:r>
            <w:r w:rsidRPr="00812F86">
              <w:rPr>
                <w:rFonts w:ascii="Times New Roman" w:eastAsia="Calibri" w:hAnsi="Times New Roman" w:cs="Times New Roman"/>
                <w:sz w:val="24"/>
                <w:szCs w:val="24"/>
              </w:rPr>
              <w:softHyphen/>
              <w:t>тельно-выразительными средствами. Создание интереса к изображению ра</w:t>
            </w:r>
            <w:r w:rsidRPr="00812F86">
              <w:rPr>
                <w:rFonts w:ascii="Times New Roman" w:eastAsia="Calibri" w:hAnsi="Times New Roman" w:cs="Times New Roman"/>
                <w:sz w:val="24"/>
                <w:szCs w:val="24"/>
              </w:rPr>
              <w:softHyphen/>
              <w:t>дуги. Формирование элементарных представлений по цветоведению (по</w:t>
            </w:r>
            <w:r w:rsidRPr="00812F86">
              <w:rPr>
                <w:rFonts w:ascii="Times New Roman" w:eastAsia="Calibri" w:hAnsi="Times New Roman" w:cs="Times New Roman"/>
                <w:sz w:val="24"/>
                <w:szCs w:val="24"/>
              </w:rPr>
              <w:softHyphen/>
              <w:t>следовательность цветовых дуг в раду</w:t>
            </w:r>
            <w:r w:rsidRPr="00812F86">
              <w:rPr>
                <w:rFonts w:ascii="Times New Roman" w:eastAsia="Calibri" w:hAnsi="Times New Roman" w:cs="Times New Roman"/>
                <w:sz w:val="24"/>
                <w:szCs w:val="24"/>
              </w:rPr>
              <w:softHyphen/>
              <w:t>ге, гармоничные цветосочетания на цветовой модели). Развитие чувства цвета.</w:t>
            </w:r>
          </w:p>
        </w:tc>
        <w:tc>
          <w:tcPr>
            <w:tcW w:w="4438"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стр.138</w:t>
            </w:r>
          </w:p>
        </w:tc>
      </w:tr>
    </w:tbl>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Аппликация</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8221"/>
        <w:gridCol w:w="3969"/>
      </w:tblGrid>
      <w:tr w:rsidR="00812F86" w:rsidRPr="00812F86" w:rsidTr="00812F86">
        <w:tc>
          <w:tcPr>
            <w:tcW w:w="2766"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Тема</w:t>
            </w:r>
          </w:p>
        </w:tc>
        <w:tc>
          <w:tcPr>
            <w:tcW w:w="8221"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Цели</w:t>
            </w:r>
          </w:p>
        </w:tc>
        <w:tc>
          <w:tcPr>
            <w:tcW w:w="3969"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Источник методической литературы</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Сентябрь</w:t>
            </w:r>
          </w:p>
        </w:tc>
      </w:tr>
      <w:tr w:rsidR="00812F86" w:rsidRPr="00812F86" w:rsidTr="00812F86">
        <w:tc>
          <w:tcPr>
            <w:tcW w:w="2766" w:type="dxa"/>
          </w:tcPr>
          <w:p w:rsidR="00812F86" w:rsidRPr="00812F86" w:rsidRDefault="00812F86" w:rsidP="00812F86">
            <w:pPr>
              <w:snapToGrid w:val="0"/>
              <w:spacing w:after="0" w:line="240" w:lineRule="auto"/>
              <w:ind w:right="79"/>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«Цветной домик»</w:t>
            </w:r>
            <w:r w:rsidRPr="00812F86">
              <w:rPr>
                <w:rFonts w:ascii="Times New Roman" w:eastAsia="Calibri" w:hAnsi="Times New Roman" w:cs="Times New Roman"/>
                <w:sz w:val="24"/>
                <w:szCs w:val="24"/>
              </w:rPr>
              <w:t>(аппликация предметная)</w:t>
            </w:r>
          </w:p>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p>
        </w:tc>
        <w:tc>
          <w:tcPr>
            <w:tcW w:w="8221" w:type="dxa"/>
          </w:tcPr>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r w:rsidRPr="00812F86">
              <w:rPr>
                <w:rFonts w:ascii="Times New Roman" w:eastAsia="Times New Roman" w:hAnsi="Times New Roman" w:cs="Times New Roman"/>
                <w:sz w:val="24"/>
                <w:szCs w:val="24"/>
                <w:lang w:eastAsia="ru-RU"/>
              </w:rPr>
              <w:t>Пр. сод.:</w:t>
            </w:r>
            <w:r w:rsidRPr="00812F86">
              <w:rPr>
                <w:rFonts w:ascii="Times New Roman" w:eastAsia="Malgun Gothic" w:hAnsi="Times New Roman" w:cs="Times New Roman"/>
                <w:sz w:val="24"/>
                <w:szCs w:val="24"/>
              </w:rPr>
              <w:t xml:space="preserve">Продолжать учить детейпользоваться ножницами - </w:t>
            </w:r>
            <w:r w:rsidRPr="00812F86">
              <w:rPr>
                <w:rFonts w:ascii="Cambria Math" w:eastAsia="Malgun Gothic" w:hAnsi="Cambria Math" w:cs="Cambria Math"/>
                <w:sz w:val="24"/>
                <w:szCs w:val="24"/>
              </w:rPr>
              <w:t>≪</w:t>
            </w:r>
            <w:r w:rsidRPr="00812F86">
              <w:rPr>
                <w:rFonts w:ascii="Times New Roman" w:eastAsia="Malgun Gothic" w:hAnsi="Times New Roman" w:cs="Times New Roman"/>
                <w:sz w:val="24"/>
                <w:szCs w:val="24"/>
              </w:rPr>
              <w:t>на глаз</w:t>
            </w:r>
            <w:r w:rsidRPr="00812F86">
              <w:rPr>
                <w:rFonts w:ascii="Cambria Math" w:eastAsia="Malgun Gothic" w:hAnsi="Cambria Math" w:cs="Cambria Math"/>
                <w:sz w:val="24"/>
                <w:szCs w:val="24"/>
              </w:rPr>
              <w:t>≫</w:t>
            </w:r>
          </w:p>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r w:rsidRPr="00812F86">
              <w:rPr>
                <w:rFonts w:ascii="Times New Roman" w:eastAsia="Malgun Gothic" w:hAnsi="Times New Roman" w:cs="Times New Roman"/>
                <w:sz w:val="24"/>
                <w:szCs w:val="24"/>
              </w:rPr>
              <w:t>разрезать широкие полоски бумаги накубики (</w:t>
            </w:r>
            <w:r w:rsidRPr="00812F86">
              <w:rPr>
                <w:rFonts w:ascii="Cambria Math" w:eastAsia="Malgun Gothic" w:hAnsi="Cambria Math" w:cs="Cambria Math"/>
                <w:sz w:val="24"/>
                <w:szCs w:val="24"/>
              </w:rPr>
              <w:t>≪</w:t>
            </w:r>
            <w:r w:rsidRPr="00812F86">
              <w:rPr>
                <w:rFonts w:ascii="Times New Roman" w:eastAsia="Malgun Gothic" w:hAnsi="Times New Roman" w:cs="Times New Roman"/>
                <w:sz w:val="24"/>
                <w:szCs w:val="24"/>
              </w:rPr>
              <w:t>квадраты</w:t>
            </w:r>
            <w:r w:rsidRPr="00812F86">
              <w:rPr>
                <w:rFonts w:ascii="Cambria Math" w:eastAsia="Malgun Gothic" w:hAnsi="Cambria Math" w:cs="Cambria Math"/>
                <w:sz w:val="24"/>
                <w:szCs w:val="24"/>
              </w:rPr>
              <w:t>≫</w:t>
            </w:r>
            <w:r w:rsidRPr="00812F86">
              <w:rPr>
                <w:rFonts w:ascii="Times New Roman" w:eastAsia="Malgun Gothic" w:hAnsi="Times New Roman" w:cs="Times New Roman"/>
                <w:sz w:val="24"/>
                <w:szCs w:val="24"/>
              </w:rPr>
              <w:t>) или кирпичики</w:t>
            </w:r>
          </w:p>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r w:rsidRPr="00812F86">
              <w:rPr>
                <w:rFonts w:ascii="Times New Roman" w:eastAsia="Malgun Gothic" w:hAnsi="Times New Roman" w:cs="Times New Roman"/>
                <w:sz w:val="24"/>
                <w:szCs w:val="24"/>
              </w:rPr>
              <w:t>(</w:t>
            </w:r>
            <w:r w:rsidRPr="00812F86">
              <w:rPr>
                <w:rFonts w:ascii="Cambria Math" w:eastAsia="Malgun Gothic" w:hAnsi="Cambria Math" w:cs="Cambria Math"/>
                <w:sz w:val="24"/>
                <w:szCs w:val="24"/>
              </w:rPr>
              <w:t>≪</w:t>
            </w:r>
            <w:r w:rsidRPr="00812F86">
              <w:rPr>
                <w:rFonts w:ascii="Times New Roman" w:eastAsia="Malgun Gothic" w:hAnsi="Times New Roman" w:cs="Times New Roman"/>
                <w:sz w:val="24"/>
                <w:szCs w:val="24"/>
              </w:rPr>
              <w:t>прямоугольники</w:t>
            </w:r>
            <w:r w:rsidRPr="00812F86">
              <w:rPr>
                <w:rFonts w:ascii="Cambria Math" w:eastAsia="Malgun Gothic" w:hAnsi="Cambria Math" w:cs="Cambria Math"/>
                <w:sz w:val="24"/>
                <w:szCs w:val="24"/>
              </w:rPr>
              <w:t>≫</w:t>
            </w:r>
            <w:r w:rsidRPr="00812F86">
              <w:rPr>
                <w:rFonts w:ascii="Times New Roman" w:eastAsia="Malgun Gothic" w:hAnsi="Times New Roman" w:cs="Times New Roman"/>
                <w:sz w:val="24"/>
                <w:szCs w:val="24"/>
              </w:rPr>
              <w:t>). Показать приёмделения квадрата по диагонали на два</w:t>
            </w:r>
          </w:p>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r w:rsidRPr="00812F86">
              <w:rPr>
                <w:rFonts w:ascii="Times New Roman" w:eastAsia="Malgun Gothic" w:hAnsi="Times New Roman" w:cs="Times New Roman"/>
                <w:sz w:val="24"/>
                <w:szCs w:val="24"/>
              </w:rPr>
              <w:t>треугольника для получения крыши дома.Вызвать интерес к составлению композициииз самостоятельно вырезанныхэлементов. Развивать глазомер, чувствоформы и композиции. Воспитывать самостоятельность,</w:t>
            </w:r>
          </w:p>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r w:rsidRPr="00812F86">
              <w:rPr>
                <w:rFonts w:ascii="Times New Roman" w:eastAsia="Malgun Gothic" w:hAnsi="Times New Roman" w:cs="Times New Roman"/>
                <w:sz w:val="24"/>
                <w:szCs w:val="24"/>
              </w:rPr>
              <w:t>уверенность в своихумениях, аккуратность.</w:t>
            </w:r>
          </w:p>
        </w:tc>
        <w:tc>
          <w:tcPr>
            <w:tcW w:w="3969"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30).</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Октябрь</w:t>
            </w:r>
          </w:p>
        </w:tc>
      </w:tr>
      <w:tr w:rsidR="00812F86" w:rsidRPr="00812F86" w:rsidTr="00812F86">
        <w:tc>
          <w:tcPr>
            <w:tcW w:w="2766" w:type="dxa"/>
          </w:tcPr>
          <w:p w:rsidR="00812F86" w:rsidRPr="00812F86" w:rsidRDefault="00812F86" w:rsidP="00812F86">
            <w:pPr>
              <w:snapToGrid w:val="0"/>
              <w:spacing w:after="0" w:line="240" w:lineRule="auto"/>
              <w:ind w:right="79"/>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«Тучки по небу бежали»</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8"/>
                <w:szCs w:val="28"/>
              </w:rPr>
            </w:pPr>
          </w:p>
        </w:tc>
        <w:tc>
          <w:tcPr>
            <w:tcW w:w="8221" w:type="dxa"/>
          </w:tcPr>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познакомить детей с техникойаппликативной мозаики: разрезать</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узкие полоски бумаги синего, серого, голубогои белого цвета на кусочки и наклеивать в пределах нарисованного контура - дождевой тучи. Вызвать интерес к созданию выразительного цветового образа. Развивать мелкую моторику, согласованность в движениях обеих рук. Воспитывать самостоятельность, уверенность, интерес к художественному экспериментированию</w:t>
            </w:r>
          </w:p>
        </w:tc>
        <w:tc>
          <w:tcPr>
            <w:tcW w:w="3969"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50).</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Ноябрь</w:t>
            </w:r>
          </w:p>
        </w:tc>
      </w:tr>
      <w:tr w:rsidR="00812F86" w:rsidRPr="00812F86" w:rsidTr="00812F86">
        <w:tc>
          <w:tcPr>
            <w:tcW w:w="2766"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Заюшкин огород (капустка и морковка)</w:t>
            </w:r>
          </w:p>
        </w:tc>
        <w:tc>
          <w:tcPr>
            <w:tcW w:w="8221" w:type="dxa"/>
          </w:tcPr>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создавать аппликативные изображения овощей: морковку способом разрезания прямоугольника по диагонали и закругления уголков, капусту – способом обрывной и накладной аппликации; </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вызвать интерес к составлению коллективной композиции «Заюшкин огород»;</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чувство формы и композиции;</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коммуникативные навыки, интерес к сотворчеству.</w:t>
            </w:r>
          </w:p>
        </w:tc>
        <w:tc>
          <w:tcPr>
            <w:tcW w:w="3969"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bCs/>
                <w:sz w:val="24"/>
                <w:szCs w:val="24"/>
              </w:rPr>
              <w:lastRenderedPageBreak/>
              <w:t xml:space="preserve">Лыкова И.А. «Изобразительная деятельность в детском саду. Средняя группа». – М.: </w:t>
            </w:r>
            <w:r w:rsidRPr="00812F86">
              <w:rPr>
                <w:rFonts w:ascii="Times New Roman" w:eastAsia="Calibri" w:hAnsi="Times New Roman" w:cs="Times New Roman"/>
                <w:bCs/>
                <w:sz w:val="24"/>
                <w:szCs w:val="24"/>
              </w:rPr>
              <w:lastRenderedPageBreak/>
              <w:t>Издательский дом «Цветной мир», 2014 (с. 56-58).</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lastRenderedPageBreak/>
              <w:t>Декабрь</w:t>
            </w:r>
          </w:p>
        </w:tc>
      </w:tr>
      <w:tr w:rsidR="00812F86" w:rsidRPr="00812F86" w:rsidTr="00812F86">
        <w:tc>
          <w:tcPr>
            <w:tcW w:w="2766" w:type="dxa"/>
          </w:tcPr>
          <w:p w:rsidR="00812F86" w:rsidRPr="00812F86" w:rsidRDefault="00812F86" w:rsidP="00812F86">
            <w:pPr>
              <w:snapToGrid w:val="0"/>
              <w:spacing w:after="0" w:line="240" w:lineRule="auto"/>
              <w:ind w:right="79"/>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«Праздничная ёлочка»</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8"/>
                <w:szCs w:val="28"/>
              </w:rPr>
            </w:pPr>
          </w:p>
        </w:tc>
        <w:tc>
          <w:tcPr>
            <w:tcW w:w="8221" w:type="dxa"/>
          </w:tcPr>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Учить детей составлять аппликативное изображение ёлочки из</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треугольников. Применить для решенияновой творческой задачи освоенный</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способ получения треугольников из квадратов,разрезанных пополам по диагонали.Вызвать желание создать поздравительные</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открытки своими руками.Поддерживать стремление самостоятельно</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комбинировать знакомые приёмыдекорирования аппликативного образа</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(оформлять созданные формы ритмомкрасочных мазков и пятен). Развивать</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чувство формы и ритма. Воспитывать самостоятельность, инициативность.</w:t>
            </w:r>
          </w:p>
        </w:tc>
        <w:tc>
          <w:tcPr>
            <w:tcW w:w="3969"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Лыкова И.А. «Изобразительная деятельность в детском саду. Средняя группа». – М.: Издательский дом «Цветной мир», 2014 (с. 72).</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Январь</w:t>
            </w:r>
          </w:p>
        </w:tc>
      </w:tr>
      <w:tr w:rsidR="00812F86" w:rsidRPr="00812F86" w:rsidTr="00812F86">
        <w:tc>
          <w:tcPr>
            <w:tcW w:w="2766"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Вкусный сыр для медвежат (аппликация предметная с элементами конструирования)</w:t>
            </w:r>
          </w:p>
        </w:tc>
        <w:tc>
          <w:tcPr>
            <w:tcW w:w="8221" w:type="dxa"/>
          </w:tcPr>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вызвать интерес к обыгрыванию сказочной ситуации деления сыра на части (по мотивам венгерской сказки «Два жадных медвежонка»);</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делить бумажный круг пополам – сгибать и разрезать по линии сгиба, каждый полукруг складывать вдвое и склеивать, чтобы получились кусочки сыра (четвертушки);</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показать приёмы оформления сыра дырочками – приклеивать или рисовать круги и овалы;</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формировать представление о целом и его частях на примере сыра (круг – целое, половинки – части, четвертинки – части половинок и круга в целом);</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восприятие формы и пропорций;</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любознательность, интерес к экспериментированию с формой.</w:t>
            </w:r>
          </w:p>
        </w:tc>
        <w:tc>
          <w:tcPr>
            <w:tcW w:w="3969"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154).</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Февраль</w:t>
            </w:r>
          </w:p>
        </w:tc>
      </w:tr>
      <w:tr w:rsidR="00812F86" w:rsidRPr="00812F86" w:rsidTr="00812F86">
        <w:tc>
          <w:tcPr>
            <w:tcW w:w="276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Быстрокрылые самолёты</w:t>
            </w:r>
          </w:p>
        </w:tc>
        <w:tc>
          <w:tcPr>
            <w:tcW w:w="8221" w:type="dxa"/>
          </w:tcPr>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создавать изображение самолёта из бумажных деталей разной формы и размера;</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показать возможность видоизменения деталей (срезание, загибание и отгибание уголков, разрезание прямоугольника пополам поперёк и по диагонали);</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показать аналогию между аппликативной техникой и конструированием из бумаги (свободный перенос освоенных техник);</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творческое мышление;</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интерес к познанию техники и отражению полученных представлений в изодеятельности.</w:t>
            </w:r>
          </w:p>
        </w:tc>
        <w:tc>
          <w:tcPr>
            <w:tcW w:w="3969"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98).</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lastRenderedPageBreak/>
              <w:t>Март</w:t>
            </w:r>
          </w:p>
        </w:tc>
      </w:tr>
      <w:tr w:rsidR="00812F86" w:rsidRPr="00812F86" w:rsidTr="00812F86">
        <w:tc>
          <w:tcPr>
            <w:tcW w:w="2766"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Воробьи в лужах (аппликация с элементами рисования)</w:t>
            </w:r>
          </w:p>
        </w:tc>
        <w:tc>
          <w:tcPr>
            <w:tcW w:w="8221" w:type="dxa"/>
          </w:tcPr>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вырезать круги (лужу, туловище воробья) способом последовательного закругления четырёх уголков квадрата;</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разнообразить и обогащать аппликативную технику, дополнять её графическими элементами для передачи мелких деталей и динамики;</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творческое воображение;</w:t>
            </w:r>
          </w:p>
          <w:p w:rsidR="00812F86" w:rsidRPr="00812F86" w:rsidRDefault="00812F86" w:rsidP="00812F86">
            <w:pPr>
              <w:numPr>
                <w:ilvl w:val="0"/>
                <w:numId w:val="64"/>
              </w:numPr>
              <w:spacing w:after="0" w:line="240" w:lineRule="auto"/>
              <w:ind w:left="34" w:hanging="175"/>
              <w:contextualSpacing/>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интерес к познанию окружающего мира.</w:t>
            </w:r>
          </w:p>
        </w:tc>
        <w:tc>
          <w:tcPr>
            <w:tcW w:w="3969"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118).</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Апрель</w:t>
            </w:r>
          </w:p>
        </w:tc>
      </w:tr>
      <w:tr w:rsidR="00812F86" w:rsidRPr="00812F86" w:rsidTr="00812F86">
        <w:tc>
          <w:tcPr>
            <w:tcW w:w="2766" w:type="dxa"/>
          </w:tcPr>
          <w:p w:rsidR="00812F86" w:rsidRPr="00812F86" w:rsidRDefault="00812F86" w:rsidP="00812F86">
            <w:pPr>
              <w:spacing w:after="0" w:line="240" w:lineRule="auto"/>
              <w:rPr>
                <w:rFonts w:ascii="Times New Roman" w:eastAsia="Calibri" w:hAnsi="Times New Roman" w:cs="Times New Roman"/>
                <w:color w:val="000000"/>
                <w:sz w:val="24"/>
                <w:szCs w:val="24"/>
              </w:rPr>
            </w:pPr>
            <w:r w:rsidRPr="00812F86">
              <w:rPr>
                <w:rFonts w:ascii="Times New Roman" w:eastAsia="Calibri" w:hAnsi="Times New Roman" w:cs="Times New Roman"/>
                <w:color w:val="000000"/>
                <w:sz w:val="24"/>
                <w:szCs w:val="24"/>
              </w:rPr>
              <w:t xml:space="preserve">Тема: «Живые облака» </w:t>
            </w:r>
          </w:p>
          <w:p w:rsidR="00812F86" w:rsidRPr="00812F86" w:rsidRDefault="00812F86" w:rsidP="00812F86">
            <w:pPr>
              <w:autoSpaceDE w:val="0"/>
              <w:autoSpaceDN w:val="0"/>
              <w:adjustRightInd w:val="0"/>
              <w:spacing w:after="0" w:line="240" w:lineRule="auto"/>
              <w:rPr>
                <w:rFonts w:ascii="Times New Roman" w:eastAsia="Calibri" w:hAnsi="Times New Roman" w:cs="Times New Roman"/>
                <w:sz w:val="28"/>
                <w:szCs w:val="28"/>
              </w:rPr>
            </w:pPr>
          </w:p>
        </w:tc>
        <w:tc>
          <w:tcPr>
            <w:tcW w:w="8221" w:type="dxa"/>
          </w:tcPr>
          <w:p w:rsidR="00812F86" w:rsidRPr="00812F86" w:rsidRDefault="00812F86" w:rsidP="00812F86">
            <w:pPr>
              <w:autoSpaceDE w:val="0"/>
              <w:autoSpaceDN w:val="0"/>
              <w:adjustRightInd w:val="0"/>
              <w:spacing w:after="0" w:line="240" w:lineRule="auto"/>
              <w:rPr>
                <w:rFonts w:ascii="Times New Roman" w:eastAsia="Arial Unicode MS" w:hAnsi="Times New Roman" w:cs="Times New Roman"/>
                <w:sz w:val="24"/>
                <w:szCs w:val="24"/>
              </w:rPr>
            </w:pPr>
            <w:r w:rsidRPr="00812F86">
              <w:rPr>
                <w:rFonts w:ascii="Times New Roman" w:eastAsia="Calibri" w:hAnsi="Times New Roman" w:cs="Times New Roman"/>
                <w:color w:val="000000"/>
                <w:sz w:val="24"/>
                <w:szCs w:val="24"/>
              </w:rPr>
              <w:t>Пр. сод.:</w:t>
            </w:r>
            <w:r w:rsidRPr="00812F86">
              <w:rPr>
                <w:rFonts w:ascii="Times New Roman" w:eastAsia="Arial Unicode MS" w:hAnsi="Times New Roman" w:cs="Times New Roman"/>
                <w:sz w:val="24"/>
                <w:szCs w:val="24"/>
              </w:rPr>
              <w:t>Учить детей изображать облака,</w:t>
            </w:r>
          </w:p>
          <w:p w:rsidR="00812F86" w:rsidRPr="00812F86" w:rsidRDefault="00812F86" w:rsidP="00812F86">
            <w:pPr>
              <w:autoSpaceDE w:val="0"/>
              <w:autoSpaceDN w:val="0"/>
              <w:adjustRightInd w:val="0"/>
              <w:spacing w:after="0" w:line="240" w:lineRule="auto"/>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по форме похожие на знакомыепредметы или явления. Продолжать освоение</w:t>
            </w:r>
          </w:p>
          <w:p w:rsidR="00812F86" w:rsidRPr="00812F86" w:rsidRDefault="00812F86" w:rsidP="00812F86">
            <w:pPr>
              <w:autoSpaceDE w:val="0"/>
              <w:autoSpaceDN w:val="0"/>
              <w:adjustRightInd w:val="0"/>
              <w:spacing w:after="0" w:line="240" w:lineRule="auto"/>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обрывной техники аппликации.Развивать воображение, внимание и наблюдательность.Координировать движенияглаз и рук. Воспитывать интерес кпознанию природы, чувство юмора.</w:t>
            </w:r>
          </w:p>
        </w:tc>
        <w:tc>
          <w:tcPr>
            <w:tcW w:w="3969"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120).</w:t>
            </w:r>
          </w:p>
        </w:tc>
      </w:tr>
      <w:tr w:rsidR="00812F86" w:rsidRPr="00812F86" w:rsidTr="00812F86">
        <w:tc>
          <w:tcPr>
            <w:tcW w:w="14956"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Май</w:t>
            </w:r>
          </w:p>
        </w:tc>
      </w:tr>
      <w:tr w:rsidR="00812F86" w:rsidRPr="00812F86" w:rsidTr="00812F86">
        <w:tc>
          <w:tcPr>
            <w:tcW w:w="276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 солнышка в гостях» (аппликация сюжетная с элементами рисования)</w:t>
            </w:r>
          </w:p>
        </w:tc>
        <w:tc>
          <w:tcPr>
            <w:tcW w:w="8221" w:type="dxa"/>
          </w:tcPr>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рисовать простые сюжеты по мотивам сказок;</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закрепить технику вырезания округлых форм из квадратов разной величины;</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подвести к пониманию обобщённого способа изображения разных животных (цыплёнок и утёнок) в аппликации и рисовании – на основе двух кругов или овалов разной величины (туловище и голова);</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чувство цвета, формы и композиции;</w:t>
            </w:r>
          </w:p>
          <w:p w:rsidR="00812F86" w:rsidRPr="00812F86" w:rsidRDefault="00812F86" w:rsidP="00812F86">
            <w:pPr>
              <w:numPr>
                <w:ilvl w:val="0"/>
                <w:numId w:val="64"/>
              </w:numPr>
              <w:spacing w:after="0" w:line="240" w:lineRule="auto"/>
              <w:ind w:left="34" w:hanging="175"/>
              <w:contextualSpacing/>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самостоятельность, уверенность, инициативность.</w:t>
            </w:r>
          </w:p>
        </w:tc>
        <w:tc>
          <w:tcPr>
            <w:tcW w:w="3969"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Лыкова И.А. «Изобразительная деятельность в детском саду. Средняя группа». – М.: Издательский дом «Цветной мир», 2014 (с. 138).</w:t>
            </w:r>
          </w:p>
        </w:tc>
      </w:tr>
    </w:tbl>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Лепка</w:t>
      </w:r>
    </w:p>
    <w:tbl>
      <w:tblPr>
        <w:tblStyle w:val="30"/>
        <w:tblW w:w="14850" w:type="dxa"/>
        <w:tblLook w:val="04A0"/>
      </w:tblPr>
      <w:tblGrid>
        <w:gridCol w:w="2660"/>
        <w:gridCol w:w="7371"/>
        <w:gridCol w:w="4819"/>
      </w:tblGrid>
      <w:tr w:rsidR="00812F86" w:rsidRPr="00812F86" w:rsidTr="00812F86">
        <w:tc>
          <w:tcPr>
            <w:tcW w:w="2660" w:type="dxa"/>
          </w:tcPr>
          <w:p w:rsidR="00812F86" w:rsidRPr="00812F86"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Тема</w:t>
            </w:r>
          </w:p>
        </w:tc>
        <w:tc>
          <w:tcPr>
            <w:tcW w:w="7371" w:type="dxa"/>
          </w:tcPr>
          <w:p w:rsidR="00812F86" w:rsidRPr="00812F86"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Цели</w:t>
            </w:r>
          </w:p>
        </w:tc>
        <w:tc>
          <w:tcPr>
            <w:tcW w:w="4819" w:type="dxa"/>
          </w:tcPr>
          <w:p w:rsidR="00812F86" w:rsidRPr="00812F86" w:rsidRDefault="00812F86" w:rsidP="00812F86">
            <w:pPr>
              <w:rPr>
                <w:rFonts w:ascii="Times New Roman" w:eastAsia="Calibri" w:hAnsi="Times New Roman" w:cs="Times New Roman"/>
                <w:sz w:val="28"/>
                <w:szCs w:val="28"/>
              </w:rPr>
            </w:pPr>
            <w:r w:rsidRPr="00812F86">
              <w:rPr>
                <w:rFonts w:ascii="Times New Roman" w:eastAsia="Calibri" w:hAnsi="Times New Roman" w:cs="Times New Roman"/>
                <w:sz w:val="28"/>
                <w:szCs w:val="28"/>
              </w:rPr>
              <w:t>Источник методической литературы</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Сентябрь</w:t>
            </w:r>
          </w:p>
        </w:tc>
      </w:tr>
      <w:tr w:rsidR="00812F86" w:rsidRPr="00812F86" w:rsidTr="00812F86">
        <w:tc>
          <w:tcPr>
            <w:tcW w:w="2660" w:type="dxa"/>
          </w:tcPr>
          <w:p w:rsidR="00812F86" w:rsidRPr="00812F86" w:rsidRDefault="00812F86" w:rsidP="00812F86">
            <w:pPr>
              <w:snapToGrid w:val="0"/>
              <w:ind w:right="79"/>
              <w:jc w:val="both"/>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«Вот едет наш поезд, колёса стучат…»</w:t>
            </w:r>
          </w:p>
          <w:p w:rsidR="00812F86" w:rsidRPr="00812F86" w:rsidRDefault="00812F86" w:rsidP="00812F86">
            <w:pPr>
              <w:autoSpaceDE w:val="0"/>
              <w:autoSpaceDN w:val="0"/>
              <w:adjustRightInd w:val="0"/>
              <w:jc w:val="both"/>
              <w:rPr>
                <w:rFonts w:ascii="Times New Roman" w:eastAsia="Calibri" w:hAnsi="Times New Roman" w:cs="Times New Roman"/>
                <w:sz w:val="28"/>
                <w:szCs w:val="28"/>
              </w:rPr>
            </w:pPr>
          </w:p>
        </w:tc>
        <w:tc>
          <w:tcPr>
            <w:tcW w:w="7371" w:type="dxa"/>
          </w:tcPr>
          <w:p w:rsidR="00812F86" w:rsidRPr="00812F86" w:rsidRDefault="00812F86" w:rsidP="00812F86">
            <w:pPr>
              <w:autoSpaceDE w:val="0"/>
              <w:autoSpaceDN w:val="0"/>
              <w:adjustRightInd w:val="0"/>
              <w:jc w:val="left"/>
              <w:rPr>
                <w:rFonts w:ascii="Times New Roman" w:eastAsia="Malgun Gothic"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Malgun Gothic" w:hAnsi="Times New Roman" w:cs="Times New Roman"/>
                <w:sz w:val="24"/>
                <w:szCs w:val="24"/>
              </w:rPr>
              <w:t>Учить детей составлять коллективнуюкомпозицию из паровозика ивагончиков. Показать способ деления</w:t>
            </w:r>
          </w:p>
          <w:p w:rsidR="00812F86" w:rsidRPr="00812F86" w:rsidRDefault="00812F86" w:rsidP="00812F86">
            <w:pPr>
              <w:autoSpaceDE w:val="0"/>
              <w:autoSpaceDN w:val="0"/>
              <w:adjustRightInd w:val="0"/>
              <w:jc w:val="both"/>
              <w:rPr>
                <w:rFonts w:ascii="Times New Roman" w:eastAsia="Malgun Gothic" w:hAnsi="Times New Roman" w:cs="Times New Roman"/>
                <w:sz w:val="24"/>
                <w:szCs w:val="24"/>
              </w:rPr>
            </w:pPr>
            <w:r w:rsidRPr="00812F86">
              <w:rPr>
                <w:rFonts w:ascii="Times New Roman" w:eastAsia="Malgun Gothic" w:hAnsi="Times New Roman" w:cs="Times New Roman"/>
                <w:sz w:val="24"/>
                <w:szCs w:val="24"/>
              </w:rPr>
              <w:t>бруска пластилина стекой на примерноравные части (вагончики). Инициироватьпоиск возможностей сочетанияпластилина с другими материалами (колёсаиз пуговиц, труба из колпачка фломастера).</w:t>
            </w:r>
          </w:p>
          <w:p w:rsidR="00812F86" w:rsidRPr="00812F86" w:rsidRDefault="00812F86" w:rsidP="00812F86">
            <w:pPr>
              <w:autoSpaceDE w:val="0"/>
              <w:autoSpaceDN w:val="0"/>
              <w:adjustRightInd w:val="0"/>
              <w:jc w:val="both"/>
              <w:rPr>
                <w:rFonts w:ascii="Times New Roman" w:eastAsia="Calibri" w:hAnsi="Times New Roman" w:cs="Times New Roman"/>
                <w:sz w:val="28"/>
                <w:szCs w:val="28"/>
              </w:rPr>
            </w:pPr>
            <w:r w:rsidRPr="00812F86">
              <w:rPr>
                <w:rFonts w:ascii="Times New Roman" w:eastAsia="Malgun Gothic" w:hAnsi="Times New Roman" w:cs="Times New Roman"/>
                <w:sz w:val="24"/>
                <w:szCs w:val="24"/>
              </w:rPr>
              <w:t>Развивать чувство формы ипропорций. Воспитывать интерес к отражениюсвоих впечатлений об окружающеммире пластическими средствами влепных поделках и композициях.</w:t>
            </w:r>
          </w:p>
        </w:tc>
        <w:tc>
          <w:tcPr>
            <w:tcW w:w="4819"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стр.20</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Октябрь</w:t>
            </w:r>
          </w:p>
        </w:tc>
      </w:tr>
      <w:tr w:rsidR="00812F86" w:rsidRPr="00812F86" w:rsidTr="00812F86">
        <w:tc>
          <w:tcPr>
            <w:tcW w:w="2660" w:type="dxa"/>
          </w:tcPr>
          <w:p w:rsidR="00812F86" w:rsidRPr="00812F86" w:rsidRDefault="00812F86" w:rsidP="00812F86">
            <w:pPr>
              <w:snapToGrid w:val="0"/>
              <w:ind w:right="79"/>
              <w:jc w:val="left"/>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«Ушастые пирамидки»</w:t>
            </w:r>
          </w:p>
          <w:p w:rsidR="00812F86" w:rsidRPr="00812F86" w:rsidRDefault="00812F86" w:rsidP="00812F86">
            <w:pPr>
              <w:autoSpaceDE w:val="0"/>
              <w:autoSpaceDN w:val="0"/>
              <w:adjustRightInd w:val="0"/>
              <w:jc w:val="left"/>
              <w:rPr>
                <w:rFonts w:ascii="Times New Roman" w:eastAsia="Calibri" w:hAnsi="Times New Roman" w:cs="Times New Roman"/>
                <w:sz w:val="28"/>
                <w:szCs w:val="28"/>
              </w:rPr>
            </w:pPr>
          </w:p>
        </w:tc>
        <w:tc>
          <w:tcPr>
            <w:tcW w:w="7371" w:type="dxa"/>
          </w:tcPr>
          <w:p w:rsidR="00812F86" w:rsidRPr="00812F86" w:rsidRDefault="00812F86" w:rsidP="00812F86">
            <w:pPr>
              <w:autoSpaceDE w:val="0"/>
              <w:autoSpaceDN w:val="0"/>
              <w:adjustRightInd w:val="0"/>
              <w:jc w:val="left"/>
              <w:rPr>
                <w:rFonts w:ascii="Times New Roman" w:eastAsia="Malgun Gothic"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Malgun Gothic" w:hAnsi="Times New Roman" w:cs="Times New Roman"/>
                <w:sz w:val="24"/>
                <w:szCs w:val="24"/>
              </w:rPr>
              <w:t xml:space="preserve">учить детей лепить пирамидку из дисков разной величины с верхушкой в виде головы медвежонка, зайчонка, котёнка (по выбору). Показать приёмы планирования работы (выкладывание </w:t>
            </w:r>
            <w:r w:rsidRPr="00812F86">
              <w:rPr>
                <w:rFonts w:ascii="Times New Roman" w:eastAsia="Malgun Gothic" w:hAnsi="Times New Roman" w:cs="Times New Roman"/>
                <w:sz w:val="24"/>
                <w:szCs w:val="24"/>
              </w:rPr>
              <w:lastRenderedPageBreak/>
              <w:t>комочков пластилина в ряд от самого большого к самому маленькому). Развивать чувство цвета, формы и величины.</w:t>
            </w:r>
          </w:p>
          <w:p w:rsidR="00812F86" w:rsidRPr="00812F86" w:rsidRDefault="00812F86" w:rsidP="00812F86">
            <w:pPr>
              <w:autoSpaceDE w:val="0"/>
              <w:autoSpaceDN w:val="0"/>
              <w:adjustRightInd w:val="0"/>
              <w:jc w:val="left"/>
              <w:rPr>
                <w:rFonts w:ascii="Times New Roman" w:eastAsia="Times New Roman" w:hAnsi="Times New Roman" w:cs="Times New Roman"/>
                <w:sz w:val="24"/>
                <w:szCs w:val="24"/>
                <w:lang w:eastAsia="ru-RU"/>
              </w:rPr>
            </w:pPr>
            <w:r w:rsidRPr="00812F86">
              <w:rPr>
                <w:rFonts w:ascii="Times New Roman" w:eastAsia="Malgun Gothic" w:hAnsi="Times New Roman" w:cs="Times New Roman"/>
                <w:sz w:val="24"/>
                <w:szCs w:val="24"/>
              </w:rPr>
              <w:t>Воспитывать уверенность.</w:t>
            </w:r>
          </w:p>
        </w:tc>
        <w:tc>
          <w:tcPr>
            <w:tcW w:w="4819"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lastRenderedPageBreak/>
              <w:t xml:space="preserve">Лыкова И.А. «Изобразительная деятельность в детском саду. Средняя группа». – М.: Издательский дом «Цветной </w:t>
            </w:r>
            <w:r w:rsidRPr="00812F86">
              <w:rPr>
                <w:rFonts w:ascii="Times New Roman" w:eastAsia="Calibri" w:hAnsi="Times New Roman" w:cs="Times New Roman"/>
                <w:bCs/>
                <w:sz w:val="24"/>
                <w:szCs w:val="24"/>
              </w:rPr>
              <w:lastRenderedPageBreak/>
              <w:t xml:space="preserve">мир», 2014. – </w:t>
            </w:r>
            <w:r w:rsidRPr="00812F86">
              <w:rPr>
                <w:rFonts w:ascii="Times New Roman" w:eastAsia="Calibri" w:hAnsi="Times New Roman" w:cs="Times New Roman"/>
                <w:sz w:val="24"/>
                <w:szCs w:val="24"/>
              </w:rPr>
              <w:t>стр.28</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lastRenderedPageBreak/>
              <w:t>Ноябрь</w:t>
            </w:r>
          </w:p>
        </w:tc>
      </w:tr>
      <w:tr w:rsidR="00812F86" w:rsidRPr="00812F86" w:rsidTr="00812F86">
        <w:tc>
          <w:tcPr>
            <w:tcW w:w="2660"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«Вот ежик – ни головы ни ножек»</w:t>
            </w:r>
          </w:p>
        </w:tc>
        <w:tc>
          <w:tcPr>
            <w:tcW w:w="7371" w:type="dxa"/>
          </w:tcPr>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Arial Unicode MS" w:hAnsi="Times New Roman" w:cs="Times New Roman"/>
                <w:sz w:val="24"/>
                <w:szCs w:val="24"/>
              </w:rPr>
              <w:t>учить детей лепить ёжика,передавая характерные особенностивнешнего вида, экспериментировать с</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художественными материалами дляизображения колючей «шубки». Направить на самостоятельный поиск средств образной выразительности. Развивать чувство формы, способности к композиции. Воспитывать уверенность, инициативность</w:t>
            </w:r>
          </w:p>
          <w:p w:rsidR="00812F86" w:rsidRPr="00812F86" w:rsidRDefault="00812F86" w:rsidP="00812F86">
            <w:pPr>
              <w:snapToGrid w:val="0"/>
              <w:ind w:right="79"/>
              <w:jc w:val="left"/>
              <w:rPr>
                <w:rFonts w:ascii="Times New Roman" w:eastAsia="Times New Roman" w:hAnsi="Times New Roman" w:cs="Times New Roman"/>
                <w:sz w:val="24"/>
                <w:szCs w:val="24"/>
                <w:lang w:eastAsia="ru-RU"/>
              </w:rPr>
            </w:pPr>
            <w:r w:rsidRPr="00812F86">
              <w:rPr>
                <w:rFonts w:ascii="Times New Roman" w:eastAsia="Arial Unicode MS" w:hAnsi="Times New Roman" w:cs="Times New Roman"/>
                <w:sz w:val="24"/>
                <w:szCs w:val="24"/>
              </w:rPr>
              <w:t>в изобразительной деятельности.</w:t>
            </w:r>
          </w:p>
        </w:tc>
        <w:tc>
          <w:tcPr>
            <w:tcW w:w="4819"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стр.52</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Декабрь</w:t>
            </w:r>
          </w:p>
        </w:tc>
      </w:tr>
      <w:tr w:rsidR="00812F86" w:rsidRPr="00812F86" w:rsidTr="00812F86">
        <w:tc>
          <w:tcPr>
            <w:tcW w:w="2660" w:type="dxa"/>
          </w:tcPr>
          <w:p w:rsidR="00812F86" w:rsidRPr="00812F86" w:rsidRDefault="00812F86" w:rsidP="00812F86">
            <w:pPr>
              <w:snapToGrid w:val="0"/>
              <w:ind w:right="79"/>
              <w:jc w:val="left"/>
              <w:rPr>
                <w:rFonts w:ascii="Times New Roman" w:eastAsia="Times New Roman" w:hAnsi="Times New Roman" w:cs="Times New Roman"/>
                <w:b/>
                <w:sz w:val="24"/>
                <w:szCs w:val="24"/>
                <w:lang w:eastAsia="ru-RU"/>
              </w:rPr>
            </w:pPr>
            <w:r w:rsidRPr="00812F86">
              <w:rPr>
                <w:rFonts w:ascii="Times New Roman" w:eastAsia="Times New Roman" w:hAnsi="Times New Roman" w:cs="Times New Roman"/>
                <w:sz w:val="24"/>
                <w:szCs w:val="24"/>
                <w:lang w:eastAsia="ru-RU"/>
              </w:rPr>
              <w:t xml:space="preserve">Тема: </w:t>
            </w:r>
            <w:r w:rsidRPr="00812F86">
              <w:rPr>
                <w:rFonts w:ascii="Times New Roman" w:eastAsia="Times New Roman" w:hAnsi="Times New Roman" w:cs="Times New Roman"/>
                <w:b/>
                <w:sz w:val="24"/>
                <w:szCs w:val="24"/>
                <w:lang w:eastAsia="ru-RU"/>
              </w:rPr>
              <w:t>«</w:t>
            </w:r>
            <w:r w:rsidRPr="00812F86">
              <w:rPr>
                <w:rFonts w:ascii="Times New Roman" w:eastAsia="Times New Roman" w:hAnsi="Times New Roman" w:cs="Times New Roman"/>
                <w:sz w:val="24"/>
                <w:szCs w:val="24"/>
                <w:lang w:eastAsia="ru-RU"/>
              </w:rPr>
              <w:t>Снежная баба-франтиха»</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p>
        </w:tc>
        <w:tc>
          <w:tcPr>
            <w:tcW w:w="7371" w:type="dxa"/>
          </w:tcPr>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Продолжать учить детей создаватьвыразительные лепные образыконструктивным способом. Пояснитьсвязь между пластической формой испособом лепки. Учить планировать</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свою работу: задумывать образ, делитьматериал на нужное количество частейразной величины, лепить последовательно,</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начиная с крупных деталей. Показатьприёмы оформления вылепленнойфигурки дополнительными материалами.</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глазомер, чувство формыи пропорций.</w:t>
            </w:r>
          </w:p>
        </w:tc>
        <w:tc>
          <w:tcPr>
            <w:tcW w:w="4819"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 76</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Январь</w:t>
            </w:r>
          </w:p>
        </w:tc>
      </w:tr>
      <w:tr w:rsidR="00812F86" w:rsidRPr="00812F86" w:rsidTr="00812F86">
        <w:tc>
          <w:tcPr>
            <w:tcW w:w="2660"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Сюжетная лепка по мотивам сказки </w:t>
            </w:r>
            <w:r w:rsidRPr="00812F86">
              <w:rPr>
                <w:rFonts w:ascii="Times New Roman" w:eastAsia="Calibri" w:hAnsi="Times New Roman" w:cs="Times New Roman"/>
                <w:sz w:val="24"/>
                <w:szCs w:val="24"/>
              </w:rPr>
              <w:t>«Два жадных медвежонка»</w:t>
            </w:r>
          </w:p>
        </w:tc>
        <w:tc>
          <w:tcPr>
            <w:tcW w:w="7371"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лепить медвежат конструктивным способом и разыгрывать сюжет по мотивам венгерской народной сказки «Два жадных медвежонка». Синхронизировать движения обеих рук. Развивать глазомер, чувство формы и пропорций.</w:t>
            </w:r>
          </w:p>
        </w:tc>
        <w:tc>
          <w:tcPr>
            <w:tcW w:w="4819"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стр.86</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Февраль</w:t>
            </w:r>
          </w:p>
        </w:tc>
      </w:tr>
      <w:tr w:rsidR="00812F86" w:rsidRPr="00812F86" w:rsidTr="00812F86">
        <w:tc>
          <w:tcPr>
            <w:tcW w:w="2660"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«Веселые вертолеты для папы»</w:t>
            </w:r>
          </w:p>
        </w:tc>
        <w:tc>
          <w:tcPr>
            <w:tcW w:w="7371" w:type="dxa"/>
          </w:tcPr>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Calibri" w:hAnsi="Times New Roman" w:cs="Times New Roman"/>
                <w:sz w:val="24"/>
                <w:szCs w:val="24"/>
              </w:rPr>
              <w:t>учить детей лепить воздушный</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транспорт (вертолёт) конструктивным</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способом из разных по форме и размеру</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деталей. Уточнить представление о</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строении и способе передвижения вертолёта.</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Обратить внимание на способыкрепления деталей (примазывание, использованиезубочисток или трубочек).</w:t>
            </w:r>
          </w:p>
          <w:p w:rsidR="00812F86" w:rsidRPr="00812F86" w:rsidRDefault="00812F86" w:rsidP="00812F86">
            <w:pPr>
              <w:autoSpaceDE w:val="0"/>
              <w:autoSpaceDN w:val="0"/>
              <w:adjustRightInd w:val="0"/>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глазомер, мелкую моторику,согласованность в движениях руки и глаза.Вызвать желание порадовать пап (дедушек,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братьев) своими поделками.</w:t>
            </w:r>
          </w:p>
        </w:tc>
        <w:tc>
          <w:tcPr>
            <w:tcW w:w="4819"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стр.98</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Март</w:t>
            </w:r>
          </w:p>
        </w:tc>
      </w:tr>
      <w:tr w:rsidR="00812F86" w:rsidRPr="00812F86" w:rsidTr="00812F86">
        <w:tc>
          <w:tcPr>
            <w:tcW w:w="2660" w:type="dxa"/>
          </w:tcPr>
          <w:p w:rsidR="00812F86" w:rsidRPr="00812F86" w:rsidRDefault="00812F86" w:rsidP="00812F86">
            <w:pPr>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«Цветы сердечки для мамы»</w:t>
            </w:r>
          </w:p>
        </w:tc>
        <w:tc>
          <w:tcPr>
            <w:tcW w:w="7371" w:type="dxa"/>
          </w:tcPr>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Arial Unicode MS" w:hAnsi="Times New Roman" w:cs="Times New Roman"/>
                <w:sz w:val="24"/>
                <w:szCs w:val="24"/>
              </w:rPr>
              <w:t>учить детей лепить рельефныекартины в подарок близким людям -мамам и бабушкам. Показать вариантыизображения цветов с элементами-сердечками.Учить лепить сердечки разными</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способами: 1) моделировать пальцамирук: раскатывать шар, сплющивать вдиск, с одной стороны вытягивать и заострять,с другой вдавливать и сглаживать;2) вырезать формочкой или стекой.</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Вызвать интерес к обрамлению лепныхкартин. Развивать чувство формы иритма. Воспитывать эстетический вкус.</w:t>
            </w:r>
          </w:p>
        </w:tc>
        <w:tc>
          <w:tcPr>
            <w:tcW w:w="4819"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стр.104</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Апрель</w:t>
            </w:r>
          </w:p>
        </w:tc>
      </w:tr>
      <w:tr w:rsidR="00812F86" w:rsidRPr="00812F86" w:rsidTr="00812F86">
        <w:tc>
          <w:tcPr>
            <w:tcW w:w="2660" w:type="dxa"/>
          </w:tcPr>
          <w:p w:rsidR="00812F86" w:rsidRPr="00812F86" w:rsidRDefault="00812F86" w:rsidP="00812F86">
            <w:pPr>
              <w:snapToGrid w:val="0"/>
              <w:ind w:right="79"/>
              <w:jc w:val="left"/>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 xml:space="preserve">Тема: «Звёзды и кометы» </w:t>
            </w:r>
          </w:p>
          <w:p w:rsidR="00812F86" w:rsidRPr="00812F86" w:rsidRDefault="00812F86" w:rsidP="00812F86">
            <w:pPr>
              <w:autoSpaceDE w:val="0"/>
              <w:autoSpaceDN w:val="0"/>
              <w:adjustRightInd w:val="0"/>
              <w:jc w:val="left"/>
              <w:rPr>
                <w:rFonts w:ascii="Times New Roman" w:eastAsia="Calibri" w:hAnsi="Times New Roman" w:cs="Times New Roman"/>
                <w:sz w:val="28"/>
                <w:szCs w:val="28"/>
              </w:rPr>
            </w:pPr>
          </w:p>
        </w:tc>
        <w:tc>
          <w:tcPr>
            <w:tcW w:w="7371" w:type="dxa"/>
          </w:tcPr>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Times New Roman" w:hAnsi="Times New Roman" w:cs="Times New Roman"/>
                <w:sz w:val="24"/>
                <w:szCs w:val="24"/>
                <w:lang w:eastAsia="ru-RU"/>
              </w:rPr>
              <w:t>Пр. сод.:</w:t>
            </w:r>
            <w:r w:rsidRPr="00812F86">
              <w:rPr>
                <w:rFonts w:ascii="Times New Roman" w:eastAsia="Arial Unicode MS" w:hAnsi="Times New Roman" w:cs="Times New Roman"/>
                <w:sz w:val="24"/>
                <w:szCs w:val="24"/>
              </w:rPr>
              <w:t>Продолжать освоение техникирельефной лепки. Вызвать интерес ксозданию рельефной картины со звёздами,</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созвездиями и кометами. Инициироватьсамостоятельный поиск средств иприёмов изображения (скручивание исвивание удлинённых жгутиков для хвостакометы, наложение одного цветовогослоя на другой). Познакомить со способом</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смешивания цветов пластилина,пластилиновой растяжкой. Развиватьчувство формы и композиции. Воспитывать</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навыки сотрудничества (умение создаватьработу в парах).</w:t>
            </w:r>
          </w:p>
        </w:tc>
        <w:tc>
          <w:tcPr>
            <w:tcW w:w="4819"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стр.124</w:t>
            </w:r>
          </w:p>
        </w:tc>
      </w:tr>
      <w:tr w:rsidR="00812F86" w:rsidRPr="00812F86" w:rsidTr="00812F86">
        <w:tc>
          <w:tcPr>
            <w:tcW w:w="14850" w:type="dxa"/>
            <w:gridSpan w:val="3"/>
          </w:tcPr>
          <w:p w:rsidR="00812F86" w:rsidRPr="00812F86" w:rsidRDefault="00812F86" w:rsidP="00812F86">
            <w:pP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Май</w:t>
            </w:r>
          </w:p>
        </w:tc>
      </w:tr>
      <w:tr w:rsidR="00812F86" w:rsidRPr="00812F86" w:rsidTr="00812F86">
        <w:tc>
          <w:tcPr>
            <w:tcW w:w="2660"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«Муха-цокотуха»</w:t>
            </w:r>
          </w:p>
        </w:tc>
        <w:tc>
          <w:tcPr>
            <w:tcW w:w="7371" w:type="dxa"/>
          </w:tcPr>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Times New Roman" w:hAnsi="Times New Roman" w:cs="Times New Roman"/>
                <w:sz w:val="24"/>
                <w:szCs w:val="24"/>
                <w:lang w:eastAsia="ru-RU"/>
              </w:rPr>
              <w:t xml:space="preserve">Пр. сод.: </w:t>
            </w:r>
            <w:r w:rsidRPr="00812F86">
              <w:rPr>
                <w:rFonts w:ascii="Times New Roman" w:eastAsia="Arial Unicode MS" w:hAnsi="Times New Roman" w:cs="Times New Roman"/>
                <w:sz w:val="24"/>
                <w:szCs w:val="24"/>
              </w:rPr>
              <w:t>Учить детей лепить насекомых</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 xml:space="preserve">в движении, передавая характерныеособенности строения и окраски. Вызватьинтерес к созданию коллективнойкомпозиции по мотивам литературногопроизведения </w:t>
            </w:r>
            <w:r w:rsidRPr="00812F86">
              <w:rPr>
                <w:rFonts w:ascii="Cambria Math" w:eastAsia="Arial Unicode MS" w:hAnsi="Cambria Math" w:cs="Cambria Math"/>
                <w:sz w:val="24"/>
                <w:szCs w:val="24"/>
              </w:rPr>
              <w:t>≪</w:t>
            </w:r>
            <w:r w:rsidRPr="00812F86">
              <w:rPr>
                <w:rFonts w:ascii="Times New Roman" w:eastAsia="Arial Unicode MS" w:hAnsi="Times New Roman" w:cs="Times New Roman"/>
                <w:sz w:val="24"/>
                <w:szCs w:val="24"/>
              </w:rPr>
              <w:t>Муха-цокотуха</w:t>
            </w:r>
            <w:r w:rsidRPr="00812F86">
              <w:rPr>
                <w:rFonts w:ascii="Cambria Math" w:eastAsia="Arial Unicode MS" w:hAnsi="Cambria Math" w:cs="Cambria Math"/>
                <w:sz w:val="24"/>
                <w:szCs w:val="24"/>
              </w:rPr>
              <w:t>≫</w:t>
            </w:r>
            <w:r w:rsidRPr="00812F86">
              <w:rPr>
                <w:rFonts w:ascii="Times New Roman" w:eastAsia="Arial Unicode MS" w:hAnsi="Times New Roman" w:cs="Times New Roman"/>
                <w:sz w:val="24"/>
                <w:szCs w:val="24"/>
              </w:rPr>
              <w:t>. Показать</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возможность сочетания разных материаловдля создания мелких деталей(для крыльев использовать фольгу или</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фантики, для усиков - проволоку, спички,зубочистки; для глазок - бисер, пуговички).Формировать коммуникативныенавыки. Развивать согласованность в работеглаз и рук (при этом синхронизироватьдвижения рук в процессе создания</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скульптурного образа). Показать возможностьсочетания разных материаловдля создания мелких деталей (для крыльев</w:t>
            </w:r>
          </w:p>
          <w:p w:rsidR="00812F86" w:rsidRPr="00812F86" w:rsidRDefault="00812F86" w:rsidP="00812F86">
            <w:pPr>
              <w:autoSpaceDE w:val="0"/>
              <w:autoSpaceDN w:val="0"/>
              <w:adjustRightInd w:val="0"/>
              <w:jc w:val="left"/>
              <w:rPr>
                <w:rFonts w:ascii="Times New Roman" w:eastAsia="Arial Unicode MS" w:hAnsi="Times New Roman" w:cs="Times New Roman"/>
                <w:sz w:val="24"/>
                <w:szCs w:val="24"/>
              </w:rPr>
            </w:pPr>
            <w:r w:rsidRPr="00812F86">
              <w:rPr>
                <w:rFonts w:ascii="Times New Roman" w:eastAsia="Arial Unicode MS" w:hAnsi="Times New Roman" w:cs="Times New Roman"/>
                <w:sz w:val="24"/>
                <w:szCs w:val="24"/>
              </w:rPr>
              <w:t>использовать фольгу или фантики,для усиков - проволоку, спички, зубочистки;для глазок - бисер, пуговички). Воспитывать интерес к живой природе.</w:t>
            </w:r>
          </w:p>
        </w:tc>
        <w:tc>
          <w:tcPr>
            <w:tcW w:w="4819" w:type="dxa"/>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812F86">
              <w:rPr>
                <w:rFonts w:ascii="Times New Roman" w:eastAsia="Calibri" w:hAnsi="Times New Roman" w:cs="Times New Roman"/>
                <w:sz w:val="24"/>
                <w:szCs w:val="24"/>
              </w:rPr>
              <w:t>стр142</w:t>
            </w:r>
          </w:p>
        </w:tc>
      </w:tr>
    </w:tbl>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Конструирование</w:t>
      </w: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343"/>
        <w:gridCol w:w="4819"/>
      </w:tblGrid>
      <w:tr w:rsidR="00812F86" w:rsidRPr="00812F86" w:rsidTr="00812F86">
        <w:tc>
          <w:tcPr>
            <w:tcW w:w="3936"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Тема</w:t>
            </w:r>
          </w:p>
        </w:tc>
        <w:tc>
          <w:tcPr>
            <w:tcW w:w="6343"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Цели</w:t>
            </w:r>
          </w:p>
        </w:tc>
        <w:tc>
          <w:tcPr>
            <w:tcW w:w="4819"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Источник методической литературы</w:t>
            </w:r>
          </w:p>
        </w:tc>
      </w:tr>
      <w:tr w:rsidR="00812F86" w:rsidRPr="00812F86" w:rsidTr="00812F86">
        <w:tc>
          <w:tcPr>
            <w:tcW w:w="15098" w:type="dxa"/>
            <w:gridSpan w:val="3"/>
          </w:tcPr>
          <w:p w:rsidR="00812F86" w:rsidRPr="00812F86" w:rsidRDefault="00812F86" w:rsidP="00812F86">
            <w:pPr>
              <w:spacing w:after="0" w:line="240" w:lineRule="auto"/>
              <w:jc w:val="center"/>
              <w:rPr>
                <w:rFonts w:ascii="Times New Roman" w:eastAsia="Calibri" w:hAnsi="Times New Roman" w:cs="Times New Roman"/>
                <w:i/>
                <w:iCs/>
                <w:sz w:val="28"/>
                <w:szCs w:val="28"/>
              </w:rPr>
            </w:pPr>
            <w:r w:rsidRPr="00812F86">
              <w:rPr>
                <w:rFonts w:ascii="Times New Roman" w:eastAsia="Calibri" w:hAnsi="Times New Roman" w:cs="Times New Roman"/>
                <w:i/>
                <w:iCs/>
                <w:sz w:val="28"/>
                <w:szCs w:val="28"/>
              </w:rPr>
              <w:t>Сентябрь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Конструирование из строительного материала</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4"/>
                <w:szCs w:val="24"/>
              </w:rPr>
              <w:t>Тема: «Домики»</w:t>
            </w: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napToGrid w:val="0"/>
              <w:spacing w:after="0" w:line="240" w:lineRule="auto"/>
              <w:ind w:right="79"/>
              <w:jc w:val="both"/>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Пр. сод.: закреплять умения и навыки, приобретённые в младшей группе. Учить сооружать теремок по образцу воспитателя, прочную высокую постройку с перекрытием, отбирать детали и гармонично сочетать их по цвету, знакомить с новой формой – бруском.</w:t>
            </w:r>
          </w:p>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47</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4"/>
                <w:szCs w:val="24"/>
              </w:rPr>
            </w:pPr>
            <w:r w:rsidRPr="00812F86">
              <w:rPr>
                <w:rFonts w:ascii="Times New Roman" w:eastAsia="Calibri" w:hAnsi="Times New Roman" w:cs="Times New Roman"/>
                <w:i/>
                <w:sz w:val="24"/>
                <w:szCs w:val="24"/>
              </w:rPr>
              <w:t>Октябрь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«Будка для собаки»</w:t>
            </w:r>
          </w:p>
          <w:p w:rsidR="00812F86" w:rsidRPr="00812F86" w:rsidRDefault="00812F86" w:rsidP="00812F86">
            <w:pPr>
              <w:autoSpaceDE w:val="0"/>
              <w:autoSpaceDN w:val="0"/>
              <w:adjustRightInd w:val="0"/>
              <w:spacing w:after="0" w:line="240" w:lineRule="auto"/>
              <w:jc w:val="both"/>
              <w:rPr>
                <w:rFonts w:ascii="Times New Roman" w:eastAsia="Malgun Gothic" w:hAnsi="Times New Roman" w:cs="Times New Roman"/>
                <w:sz w:val="24"/>
                <w:szCs w:val="24"/>
              </w:rPr>
            </w:pP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Times New Roman" w:hAnsi="Times New Roman" w:cs="Times New Roman"/>
                <w:sz w:val="24"/>
                <w:szCs w:val="24"/>
                <w:lang w:eastAsia="ru-RU"/>
              </w:rPr>
              <w:t>Пр. сод.: продолжать учить детей складывать лист пополам, срезать уголки возле линии сгиба, аккуратно работать клеем, формировать знания детей о домашних животных, геометрических фигурах. Воспитывать любовь к животным, желание заботиться о них. (Куцакова, с.55)</w:t>
            </w: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55</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Ноябрь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160" w:line="259" w:lineRule="auto"/>
              <w:rPr>
                <w:rFonts w:ascii="Times New Roman" w:eastAsia="Calibri" w:hAnsi="Times New Roman" w:cs="Times New Roman"/>
                <w:sz w:val="28"/>
                <w:szCs w:val="28"/>
              </w:rPr>
            </w:pPr>
            <w:r w:rsidRPr="00812F86">
              <w:rPr>
                <w:rFonts w:ascii="Times New Roman" w:eastAsia="Calibri" w:hAnsi="Times New Roman" w:cs="Times New Roman"/>
                <w:sz w:val="24"/>
                <w:szCs w:val="24"/>
              </w:rPr>
              <w:t>Тема: «Теремок»</w:t>
            </w:r>
            <w:r w:rsidRPr="00812F86">
              <w:rPr>
                <w:rFonts w:ascii="Times New Roman" w:eastAsia="Calibri" w:hAnsi="Times New Roman" w:cs="Times New Roman"/>
                <w:sz w:val="24"/>
                <w:szCs w:val="24"/>
              </w:rPr>
              <w:br/>
            </w: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160" w:line="259"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Пр. сод.: формирование умения строить домик по образцу, совершенствовать умение детей строить здание в определенной последовательности; закреплять названия деталей: кирпичик, брусок, кубик; развивать умение анализировать образец; развивать умение создавать прочную, устойчивую постройку; воспитывать творческую инициативу, самостоятельность в создании построек; развивать творческое воображение, координацию и ловкость движений. </w:t>
            </w: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Times New Roman" w:hAnsi="Times New Roman" w:cs="Times New Roman"/>
                <w:sz w:val="24"/>
                <w:szCs w:val="24"/>
                <w:lang w:eastAsia="ru-RU"/>
              </w:rPr>
              <w:t>Конспект.</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Декабрь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autoSpaceDE w:val="0"/>
              <w:autoSpaceDN w:val="0"/>
              <w:adjustRightInd w:val="0"/>
              <w:spacing w:after="0" w:line="240" w:lineRule="auto"/>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«Зайчик»</w:t>
            </w:r>
          </w:p>
          <w:p w:rsidR="00812F86" w:rsidRPr="00812F86" w:rsidRDefault="00812F86" w:rsidP="00812F86">
            <w:pPr>
              <w:autoSpaceDE w:val="0"/>
              <w:autoSpaceDN w:val="0"/>
              <w:adjustRightInd w:val="0"/>
              <w:spacing w:after="0" w:line="240" w:lineRule="auto"/>
              <w:rPr>
                <w:rFonts w:ascii="Times New Roman" w:eastAsia="Times New Roman" w:hAnsi="Times New Roman" w:cs="Times New Roman"/>
                <w:sz w:val="24"/>
                <w:szCs w:val="24"/>
                <w:lang w:eastAsia="ru-RU"/>
              </w:rPr>
            </w:pPr>
          </w:p>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Times New Roman" w:hAnsi="Times New Roman" w:cs="Times New Roman"/>
                <w:sz w:val="24"/>
                <w:szCs w:val="24"/>
                <w:lang w:eastAsia="ru-RU"/>
              </w:rPr>
              <w:t xml:space="preserve">Пр. сод.: упражнять детей в изготовлении игрушек по принципу «оригами», научить использовать при создании поделок несложные схемы, выкройки, побуждать проявлять аккуратность в процессе деятельности, не сорить, не пачкать, не разбрасывать, не нарушать уют и красоту в помещении, воспитывать желание радовать близких. </w:t>
            </w: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155</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Январь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Конструирование из бумаги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Тема: «Пригласительный билет»</w:t>
            </w: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Цель: Познакомить детей со свойствами бумаги. Учить складывать прямоугольный лист бумаги пополам, совмещая при этом углы и стороны листа, проглаживать линию сгиба.</w:t>
            </w: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54</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Февраль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napToGrid w:val="0"/>
              <w:spacing w:after="0" w:line="240" w:lineRule="auto"/>
              <w:ind w:right="79"/>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lastRenderedPageBreak/>
              <w:t>Тема: Зимние развлечения – моделирование снеговиков и постройка зимней игровой площадки»</w:t>
            </w:r>
          </w:p>
          <w:p w:rsidR="00812F86" w:rsidRPr="00812F86" w:rsidRDefault="00812F86" w:rsidP="00812F86">
            <w:pPr>
              <w:snapToGrid w:val="0"/>
              <w:spacing w:after="0" w:line="240" w:lineRule="auto"/>
              <w:ind w:right="79"/>
              <w:rPr>
                <w:rFonts w:ascii="Times New Roman" w:eastAsia="Calibri"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napToGrid w:val="0"/>
              <w:spacing w:after="0" w:line="240" w:lineRule="auto"/>
              <w:ind w:right="79"/>
              <w:rPr>
                <w:rFonts w:ascii="Times New Roman" w:eastAsia="Times New Roman" w:hAnsi="Times New Roman" w:cs="Times New Roman"/>
                <w:b/>
                <w:sz w:val="24"/>
                <w:szCs w:val="24"/>
                <w:lang w:eastAsia="ru-RU"/>
              </w:rPr>
            </w:pPr>
            <w:r w:rsidRPr="00812F86">
              <w:rPr>
                <w:rFonts w:ascii="Times New Roman" w:eastAsia="Times New Roman" w:hAnsi="Times New Roman" w:cs="Times New Roman"/>
                <w:sz w:val="24"/>
                <w:szCs w:val="24"/>
                <w:lang w:eastAsia="ru-RU"/>
              </w:rPr>
              <w:t xml:space="preserve">Пр. сод.: развитие фантазии и воображения детей; закрепление навыков постройки ограды и ворот; обучение созданию на плате сюжетной композиции. </w:t>
            </w:r>
          </w:p>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Куцакова Л.В. </w:t>
            </w:r>
            <w:r w:rsidRPr="00812F86">
              <w:rPr>
                <w:rFonts w:ascii="Times New Roman" w:eastAsia="Times New Roman" w:hAnsi="Times New Roman" w:cs="Times New Roman"/>
                <w:sz w:val="24"/>
                <w:szCs w:val="24"/>
                <w:lang w:eastAsia="ru-RU"/>
              </w:rPr>
              <w:t>«Строим из лего», с.44</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Март</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rPr>
                <w:rFonts w:ascii="Times New Roman" w:eastAsia="Times New Roman" w:hAnsi="Times New Roman" w:cs="Times New Roman"/>
                <w:lang w:eastAsia="ru-RU"/>
              </w:rPr>
            </w:pPr>
            <w:r w:rsidRPr="00812F86">
              <w:rPr>
                <w:rFonts w:ascii="Times New Roman" w:eastAsia="Times New Roman" w:hAnsi="Times New Roman" w:cs="Times New Roman"/>
                <w:lang w:eastAsia="ru-RU"/>
              </w:rPr>
              <w:t>Тема: «Мебель для детского сада»</w:t>
            </w:r>
          </w:p>
          <w:p w:rsidR="00812F86" w:rsidRPr="00812F86" w:rsidRDefault="00812F86" w:rsidP="00812F86">
            <w:pPr>
              <w:spacing w:after="0" w:line="240" w:lineRule="auto"/>
              <w:rPr>
                <w:rFonts w:ascii="Times New Roman" w:eastAsia="Calibri"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rPr>
                <w:rFonts w:ascii="Times New Roman" w:eastAsia="Calibri" w:hAnsi="Times New Roman" w:cs="Times New Roman"/>
              </w:rPr>
            </w:pPr>
            <w:r w:rsidRPr="00812F86">
              <w:rPr>
                <w:rFonts w:ascii="Times New Roman" w:eastAsia="Times New Roman" w:hAnsi="Times New Roman" w:cs="Times New Roman"/>
                <w:lang w:eastAsia="ru-RU"/>
              </w:rPr>
              <w:t xml:space="preserve">Пр. сод.: научить строить различные предметы мебели, объединять постройки единым сюжетом; сообща обыгрывать их. Научить отражать в своих конструкциях имеющиеся представления из своего опыта, закреплять представления о строительных деталях и их свойствах. </w:t>
            </w:r>
          </w:p>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118</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Апрель</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napToGrid w:val="0"/>
              <w:spacing w:after="0" w:line="240" w:lineRule="auto"/>
              <w:ind w:right="79"/>
              <w:rPr>
                <w:rFonts w:ascii="Times New Roman" w:eastAsia="Times New Roman" w:hAnsi="Times New Roman" w:cs="Times New Roman"/>
                <w:sz w:val="24"/>
                <w:szCs w:val="24"/>
                <w:lang w:eastAsia="ru-RU"/>
              </w:rPr>
            </w:pPr>
            <w:r w:rsidRPr="00812F86">
              <w:rPr>
                <w:rFonts w:ascii="Times New Roman" w:eastAsia="Times New Roman" w:hAnsi="Times New Roman" w:cs="Times New Roman"/>
                <w:sz w:val="24"/>
                <w:szCs w:val="24"/>
                <w:lang w:eastAsia="ru-RU"/>
              </w:rPr>
              <w:t>Тема: «Такие разные дома»</w:t>
            </w:r>
          </w:p>
          <w:p w:rsidR="00812F86" w:rsidRPr="00812F86" w:rsidRDefault="00812F86" w:rsidP="00812F86">
            <w:pPr>
              <w:snapToGrid w:val="0"/>
              <w:spacing w:after="0" w:line="240" w:lineRule="auto"/>
              <w:ind w:right="79"/>
              <w:rPr>
                <w:rFonts w:ascii="Times New Roman" w:eastAsia="Calibri" w:hAnsi="Times New Roman" w:cs="Times New Roman"/>
                <w:sz w:val="28"/>
                <w:szCs w:val="28"/>
              </w:rPr>
            </w:pP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napToGrid w:val="0"/>
              <w:spacing w:after="0" w:line="240" w:lineRule="auto"/>
              <w:ind w:right="79"/>
              <w:rPr>
                <w:rFonts w:ascii="Times New Roman" w:eastAsia="Times New Roman" w:hAnsi="Times New Roman" w:cs="Times New Roman"/>
                <w:b/>
                <w:sz w:val="24"/>
                <w:szCs w:val="24"/>
                <w:lang w:eastAsia="ru-RU"/>
              </w:rPr>
            </w:pPr>
            <w:r w:rsidRPr="00812F86">
              <w:rPr>
                <w:rFonts w:ascii="Times New Roman" w:eastAsia="Times New Roman" w:hAnsi="Times New Roman" w:cs="Times New Roman"/>
                <w:sz w:val="24"/>
                <w:szCs w:val="24"/>
                <w:lang w:eastAsia="ru-RU"/>
              </w:rPr>
              <w:t xml:space="preserve">Пр. сод.: учить детей сооружать постройку с перекрытием, строить дома высокие, низкие, используя разные строительные детали, формировать обобщенное представление о домах, развивать фантазию у детей, воспитывать чувство ответственности, желание прийти другу на помощь. </w:t>
            </w: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39</w:t>
            </w:r>
          </w:p>
        </w:tc>
      </w:tr>
      <w:tr w:rsidR="00812F86" w:rsidRPr="00812F86" w:rsidTr="00812F86">
        <w:tc>
          <w:tcPr>
            <w:tcW w:w="15098" w:type="dxa"/>
            <w:gridSpan w:val="3"/>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Май</w:t>
            </w:r>
          </w:p>
        </w:tc>
      </w:tr>
      <w:tr w:rsidR="00812F86" w:rsidRPr="00812F86" w:rsidTr="00812F86">
        <w:tc>
          <w:tcPr>
            <w:tcW w:w="3936"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rPr>
              <w:t>Тема: «Зверюшки и птицы в лесу»</w:t>
            </w:r>
            <w:r w:rsidRPr="00812F86">
              <w:rPr>
                <w:rFonts w:ascii="Times New Roman" w:eastAsia="Calibri" w:hAnsi="Times New Roman" w:cs="Times New Roman"/>
              </w:rPr>
              <w:br/>
            </w:r>
          </w:p>
        </w:tc>
        <w:tc>
          <w:tcPr>
            <w:tcW w:w="6343"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rPr>
                <w:rFonts w:ascii="Times New Roman" w:eastAsia="Calibri" w:hAnsi="Times New Roman" w:cs="Times New Roman"/>
              </w:rPr>
            </w:pPr>
            <w:r w:rsidRPr="00812F86">
              <w:rPr>
                <w:rFonts w:ascii="Times New Roman" w:eastAsia="Calibri" w:hAnsi="Times New Roman" w:cs="Times New Roman"/>
              </w:rPr>
              <w:t xml:space="preserve">Пр. сод.: продолжать знакомить детей со свойствами бумаги, картона, ткани. Развить желание мастерить. Сформировать изобразительные навыки. Учить пользоваться клеем, кисточкой, ножницами, бережно относиться к материалам. Способствовать проявлению творчества, фантазии. </w:t>
            </w:r>
          </w:p>
        </w:tc>
        <w:tc>
          <w:tcPr>
            <w:tcW w:w="4819"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Куцакова Л.В. Конструирование и художественный труд в детском саду. – М.: Сфера, 2010. – с. 130</w:t>
            </w:r>
          </w:p>
        </w:tc>
      </w:tr>
    </w:tbl>
    <w:p w:rsidR="00812F86" w:rsidRPr="00812F86" w:rsidRDefault="00812F86" w:rsidP="00812F86">
      <w:pPr>
        <w:spacing w:after="0" w:line="240" w:lineRule="auto"/>
        <w:jc w:val="both"/>
        <w:rPr>
          <w:rFonts w:ascii="Times New Roman" w:eastAsia="Calibri" w:hAnsi="Times New Roman" w:cs="Times New Roman"/>
          <w:b/>
          <w:i/>
          <w:sz w:val="28"/>
          <w:szCs w:val="28"/>
        </w:rPr>
      </w:pPr>
    </w:p>
    <w:p w:rsidR="00812F86" w:rsidRPr="00812F86" w:rsidRDefault="00812F86" w:rsidP="00812F86">
      <w:pPr>
        <w:spacing w:after="0" w:line="240" w:lineRule="auto"/>
        <w:jc w:val="both"/>
        <w:rPr>
          <w:rFonts w:ascii="Times New Roman" w:eastAsia="Calibri" w:hAnsi="Times New Roman" w:cs="Times New Roman"/>
          <w:b/>
          <w:i/>
          <w:sz w:val="28"/>
          <w:szCs w:val="28"/>
        </w:rPr>
      </w:pPr>
    </w:p>
    <w:p w:rsidR="00812F86" w:rsidRPr="00812F86" w:rsidRDefault="00812F86" w:rsidP="00812F86">
      <w:pPr>
        <w:spacing w:after="0" w:line="240" w:lineRule="auto"/>
        <w:jc w:val="both"/>
        <w:rPr>
          <w:rFonts w:ascii="Times New Roman" w:eastAsia="Calibri" w:hAnsi="Times New Roman" w:cs="Times New Roman"/>
          <w:b/>
          <w:i/>
          <w:sz w:val="28"/>
          <w:szCs w:val="28"/>
        </w:rPr>
      </w:pPr>
    </w:p>
    <w:p w:rsidR="00812F86" w:rsidRPr="00812F86" w:rsidRDefault="00812F86" w:rsidP="00812F86">
      <w:pPr>
        <w:spacing w:after="0" w:line="240" w:lineRule="auto"/>
        <w:jc w:val="both"/>
        <w:rPr>
          <w:rFonts w:ascii="Times New Roman" w:eastAsia="Calibri" w:hAnsi="Times New Roman" w:cs="Times New Roman"/>
          <w:b/>
          <w:i/>
          <w:sz w:val="28"/>
          <w:szCs w:val="28"/>
        </w:rPr>
      </w:pPr>
    </w:p>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Музыкальная деятельность</w:t>
      </w:r>
    </w:p>
    <w:tbl>
      <w:tblPr>
        <w:tblStyle w:val="30"/>
        <w:tblpPr w:leftFromText="180" w:rightFromText="180" w:vertAnchor="text" w:tblpY="1"/>
        <w:tblOverlap w:val="never"/>
        <w:tblW w:w="14992" w:type="dxa"/>
        <w:tblLook w:val="06A0"/>
      </w:tblPr>
      <w:tblGrid>
        <w:gridCol w:w="5211"/>
        <w:gridCol w:w="5245"/>
        <w:gridCol w:w="4536"/>
      </w:tblGrid>
      <w:tr w:rsidR="00812F86" w:rsidRPr="00812F86" w:rsidTr="00812F86">
        <w:trPr>
          <w:trHeight w:val="20"/>
        </w:trPr>
        <w:tc>
          <w:tcPr>
            <w:tcW w:w="5211" w:type="dxa"/>
            <w:tcBorders>
              <w:right w:val="single" w:sz="4" w:space="0" w:color="auto"/>
            </w:tcBorders>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sz w:val="24"/>
                <w:szCs w:val="24"/>
              </w:rPr>
              <w:t>Цели</w:t>
            </w:r>
          </w:p>
        </w:tc>
        <w:tc>
          <w:tcPr>
            <w:tcW w:w="5245" w:type="dxa"/>
            <w:tcBorders>
              <w:left w:val="single" w:sz="4" w:space="0" w:color="auto"/>
              <w:right w:val="single" w:sz="4" w:space="0" w:color="auto"/>
            </w:tcBorders>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sz w:val="24"/>
                <w:szCs w:val="24"/>
              </w:rPr>
              <w:t>Репертуар</w:t>
            </w:r>
          </w:p>
        </w:tc>
        <w:tc>
          <w:tcPr>
            <w:tcW w:w="4536" w:type="dxa"/>
            <w:tcBorders>
              <w:left w:val="single" w:sz="4" w:space="0" w:color="auto"/>
            </w:tcBorders>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sz w:val="24"/>
                <w:szCs w:val="24"/>
              </w:rPr>
              <w:t>Источник методической литературы</w:t>
            </w:r>
          </w:p>
        </w:tc>
      </w:tr>
      <w:tr w:rsidR="00812F86" w:rsidRPr="00812F86" w:rsidTr="00812F86">
        <w:trPr>
          <w:trHeight w:val="20"/>
        </w:trPr>
        <w:tc>
          <w:tcPr>
            <w:tcW w:w="14992" w:type="dxa"/>
            <w:gridSpan w:val="3"/>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i/>
                <w:sz w:val="24"/>
                <w:szCs w:val="24"/>
              </w:rPr>
              <w:t>Сентябрь</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ритмично двигаться под музыку.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Формировать умение внимательнослушать музыку, не отвлекаться во время прослушивания.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Познакомить с новыми песнями, учить петь </w:t>
            </w:r>
            <w:r w:rsidRPr="00812F86">
              <w:rPr>
                <w:rFonts w:ascii="Times New Roman" w:eastAsia="Calibri" w:hAnsi="Times New Roman" w:cs="Times New Roman"/>
                <w:sz w:val="24"/>
                <w:szCs w:val="24"/>
              </w:rPr>
              <w:lastRenderedPageBreak/>
              <w:t>напевно, протяжно.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 слух узнавать знакомые музыкальные инструменты.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смену частей музыки и передавать это в движении.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«Марш»,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«Ах ты, берёза»,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«Угадай, на чём играю».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«Барабанщики», Э .Перлова, Д. Кабалевского.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Л.Комиссарова. Наглядные средства в </w:t>
            </w:r>
            <w:r w:rsidRPr="00812F86">
              <w:rPr>
                <w:rFonts w:ascii="Times New Roman" w:eastAsia="Calibri" w:hAnsi="Times New Roman" w:cs="Times New Roman"/>
                <w:sz w:val="24"/>
                <w:szCs w:val="24"/>
              </w:rPr>
              <w:lastRenderedPageBreak/>
              <w:t>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Развивать у детей умение начинать движение после вступления.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определять характер музыки, высказываться о ней.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вместе начинать и заканчивать песни.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тембровый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умение передавать в движении динамические изменения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«Марш»,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«Ах ты, берёза»,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«Угадай, на чём играю».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«Барабанщики», Э .Перлова, Д. Кабалевского.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легко бегать по кругу и врассыпную.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музыкальную отзывчивость на музыку.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широко открывая рот, естественным звуком, без напряжения, без крика.</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Учить детей определять на слух направление мелодии.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Самостоятельно менять движения в соответствии с трёхчастной формой музыки. </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с султанчиками»,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«Ах ты, берёза»,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«Лесенка».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«Барабанщики», Э .Перлова, Д. Кабалевского.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маховые движения рук.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произведением,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чётко, внятно пропевать слова.</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Продолжать развивать у детей звуковысотный слух,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в соответствии с характером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с султанчиками»,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«Колыбельная»,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«Лесенка».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«Ну – ка, угадай», Е.Тиличеевой.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простукивать несложный ритмический рисунок.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Расширить представления детей о характере музыки и замысле композитора.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брать дыхание после вступления и </w:t>
            </w:r>
            <w:r w:rsidRPr="00812F86">
              <w:rPr>
                <w:rFonts w:ascii="Times New Roman" w:eastAsia="Calibri" w:hAnsi="Times New Roman" w:cs="Times New Roman"/>
                <w:sz w:val="24"/>
                <w:szCs w:val="24"/>
              </w:rPr>
              <w:lastRenderedPageBreak/>
              <w:t>между музыкальными фразами.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 и заканчивать с её окончанием.</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«Пляска с султанчиками»,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«Колыбельная»,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«Ну – ка, угадай», Е.Тиличеевой.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w:t>
            </w:r>
            <w:r w:rsidRPr="00812F86">
              <w:rPr>
                <w:rFonts w:ascii="Times New Roman" w:eastAsia="Calibri" w:hAnsi="Times New Roman" w:cs="Times New Roman"/>
                <w:sz w:val="24"/>
                <w:szCs w:val="24"/>
              </w:rPr>
              <w:lastRenderedPageBreak/>
              <w:t>«Просвещение»,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кружиться с султанчиком в сторону поднятой руки.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Обогащать словарь детей определениями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Подводить детей к умению петь без музыкального сопровождения.</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Показывать  жестом руки (снизу вверх или</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сверху вниз) направление мелодии.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несложный ритмический рисунок.</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с султанчиками»,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«Колыбельная»,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«Лесенка».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«Ну-ка, угадай», Е.Тиличеевой.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умение слышать и передавать в движении начало и окончание звучания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 о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выдерживать паузы между музыкальными фразами.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импровизировать интонации мелодии.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ритмично в соответствии с характером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«Экосез», И.Гуммеля.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«Колыбельная»,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tabs>
                <w:tab w:val="right" w:pos="4644"/>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«Как поет кошка?»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с султанчиками», обр.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динамические оттенки и выражать их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эмоциональную отзывчивость на знакомые произведения.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эмоционально, передавать характер и смысл песен.</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Развивать у детей умение самостоятельно находить интонацию, исполняя звукоподражание.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динамические изменения в музыке и передавать это в движении.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«Экосез», И.Гуммеля.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«Колыбельная»,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«Ах ты, берёза», обр.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«Заинька», В.Карасёвой.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«Белые гуси»,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на скрипочке играю», А. Филиппенко.</w:t>
            </w:r>
          </w:p>
          <w:p w:rsidR="00812F86" w:rsidRPr="00812F86" w:rsidRDefault="00812F86" w:rsidP="00812F86">
            <w:pPr>
              <w:tabs>
                <w:tab w:val="right" w:pos="4644"/>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«Как поет кошка?»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с султанчиками», обр.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14992" w:type="dxa"/>
            <w:gridSpan w:val="3"/>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i/>
                <w:sz w:val="24"/>
                <w:szCs w:val="24"/>
              </w:rPr>
              <w:t>Октябрь</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характер музыки и предавать его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Рассказать детям о композиторе , о жанре </w:t>
            </w:r>
            <w:r w:rsidRPr="00812F86">
              <w:rPr>
                <w:rFonts w:ascii="Times New Roman" w:eastAsia="Calibri" w:hAnsi="Times New Roman" w:cs="Times New Roman"/>
                <w:sz w:val="24"/>
                <w:szCs w:val="24"/>
              </w:rPr>
              <w:lastRenderedPageBreak/>
              <w:t>вальса.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различать на слух динамические    оттенки (форте, меццо форте, пиано).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песнями.Учить детей подстраиваться к интонации взрослого.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разнохарактерные части музыки и двигаться в соответствии с этим характером.</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«Прогулка»,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«Первый вальс», Д.Кабалевский.</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«Громко-тихо».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«Курочки и петушки», обр. Г.Фрида.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Музыка в детском саду. Средняя группа, </w:t>
            </w:r>
            <w:r w:rsidRPr="00812F86">
              <w:rPr>
                <w:rFonts w:ascii="Times New Roman" w:eastAsia="Calibri" w:hAnsi="Times New Roman" w:cs="Times New Roman"/>
                <w:sz w:val="24"/>
                <w:szCs w:val="24"/>
              </w:rPr>
              <w:lastRenderedPageBreak/>
              <w:t>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начинать движение с началом музыки и заканчивать с её окончанием.</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Узнать, помнят ли дети название произведения и композитора. Внимательно, до конца слушать музыку.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точно интонировать мелодию.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развивать у детей динамический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лёгком беге, учиться «клевать» зёрнышки.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«Прогулка»,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«Первый вальс», Д.Кабалевский.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«Громко-тихо».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«Курочки и петушки», обр. Г.Фрида.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парами, сохранять дистанцию.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Отмечать динамические оттенки в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Познакомить детей с музыкальными терминами: (форте, меццо форте, пиано).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не опережая и не отставая друг от друга.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Закрепить у детей навык передавать в движении характер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парами», лит. нар.мелодия, обр.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«Первый вальс», Д.Кабалевский.</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«Громко-тихо».</w:t>
            </w:r>
          </w:p>
          <w:p w:rsidR="00812F86" w:rsidRPr="00812F86" w:rsidRDefault="00812F86" w:rsidP="00812F86">
            <w:pPr>
              <w:tabs>
                <w:tab w:val="left" w:pos="6195"/>
              </w:tabs>
              <w:jc w:val="left"/>
              <w:rPr>
                <w:rFonts w:ascii="Times New Roman" w:eastAsia="Calibri" w:hAnsi="Times New Roman" w:cs="Times New Roman"/>
                <w:sz w:val="24"/>
                <w:szCs w:val="24"/>
              </w:rPr>
            </w:pP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«Курочки и петушки», обр. Г.Фрида.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Различать и передавать в движении смену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Развивать у детей способность эмоциональной отзывчивости на музыку.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Добиваться ровного звучания голоса, не допуская крикливого пения.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восприятие звуков септимы.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 и точно останавливаться в конце каждой части.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парами», лит. нар.мелодия, обр.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«Первый вальс», Д.Кабалевский.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«Качели»,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«Огородная – хороводная», Б.Можжевелова.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Н.Ветлугина. Музыкальный  букварь, Москва, «Музыка»,1987</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ритмично притопывать правой ногой, затем левой.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Рассказать детям о композиторе, определить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слышать высоки и низкие звуки интервала м.7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правильно произносить гласные в словах и согласные в конце слов.</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хороводный шаг, оттягивая носок.</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парами», лит. нар.мелодия, обр.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«Скакалка», А.Хачатурян.</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«Качели»,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«Огородная – хороводная», Б.Можжевелова.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Н.Ветлугина. Музыкальный  букварь, Москва, «Музыка»,1987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несложный ритмический рисунок.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 слух узнавать знакомое произведение, называть имя композитора, отмечать динамические оттенки в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Формировать у детей звуковысотный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Добиваться слаженного пения, учить вместе начинать и заканчивать песню.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Добиваться выразительной передачи музыкально – игровых образов.</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лёгком подскоке.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парами», лит. нар.мелодия, обр.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«Скакалка», А.Хачатурян.</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«Качели»,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«Огородная – хороводная», Б.Можжевелова.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«Пляска парами», лит. нар.мелодия, обр. Т.Попатенко.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Н.Ветлугина. Музыкальный  букварь, Москва, «Музыка»,1987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вслушиваться в музыку, развивать умение осознанно, вдумчиво воспринимать музыкальное произведение.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самостоятельно различать звуки м.7, показывая руками звуковысотность.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брать дыхание после вступления и между музыкальными фразами.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у детей внимание, выдержку, дружеские отношения в игре.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«Скакалка», А.Хачатурян.</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«Качели»,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«Огородная – хороводная», Б.Можжевелова.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Н.Ветлугина. Музыкальный  букварь, Москва, «Музыка»,1987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лёгких прыжках на двух ногах.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сравнивать пьесы, разные по характеру, опираясь на различение средств музыкальной выразительности.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эмоциональную отзывчивость на песни разного характера.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Развивать у детей умение самостоятельно </w:t>
            </w:r>
            <w:r w:rsidRPr="00812F86">
              <w:rPr>
                <w:rFonts w:ascii="Times New Roman" w:eastAsia="Calibri" w:hAnsi="Times New Roman" w:cs="Times New Roman"/>
                <w:sz w:val="24"/>
                <w:szCs w:val="24"/>
              </w:rPr>
              <w:lastRenderedPageBreak/>
              <w:t xml:space="preserve">находить интонацию, исполняя звукоподражание.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согласовывать движения со своей парой.</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«Подпрыгивание», М.Сатуллиной.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«Скакалка», А.Хачатурян.</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«Первый вальс», Д.Кабалевского.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 зелёном лугу»,обр.Н.Метлова.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«Дождик»,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«Осень», И.Кишко.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«Спой свое имя».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«Пляска парами», лит. нар.мелодия, обр. </w:t>
            </w:r>
            <w:r w:rsidRPr="00812F86">
              <w:rPr>
                <w:rFonts w:ascii="Times New Roman" w:eastAsia="Calibri" w:hAnsi="Times New Roman" w:cs="Times New Roman"/>
                <w:sz w:val="24"/>
                <w:szCs w:val="24"/>
              </w:rPr>
              <w:lastRenderedPageBreak/>
              <w:t>Т.Попатенко.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Т.Орлова. Учите детей петь. Москва, «Просвещение», 1986 </w:t>
            </w:r>
          </w:p>
        </w:tc>
      </w:tr>
      <w:tr w:rsidR="00812F86" w:rsidRPr="00812F86" w:rsidTr="00812F86">
        <w:trPr>
          <w:trHeight w:val="20"/>
        </w:trPr>
        <w:tc>
          <w:tcPr>
            <w:tcW w:w="14992" w:type="dxa"/>
            <w:gridSpan w:val="3"/>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i/>
                <w:sz w:val="24"/>
                <w:szCs w:val="24"/>
              </w:rPr>
              <w:lastRenderedPageBreak/>
              <w:t>Ноябрь</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в соответствии с характером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композитором , учить определять характер музыки.</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Продолжать развивать тембровый слух у детей.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песнями. Учить детей правильно интонировать мелодию.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спокойной, мягкой ходьбе и плясовых движениях.</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«Вертушка», обр. Я.Степового.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«Плач куклы», Т.Попатенко.</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«На чем играю?»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себе пару»,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реагировать на начало и конец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узнавать знакомое произведение и его автора. Внимательно, до конца слушать пьесу.</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Уметь определять на слух звучание музыкальных инструментов (колокольчик, металлофон, треугольник).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Вырабатывать у детей напевное звучание. Учить правильно брать дыхание.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Самостоятельно реагировать на изменение характера музыки двухчастной формы.</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«Вертушка», обр. Я.Степового.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«Плач куклы», Т.Попатенко.</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«На чем играю?»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себе пару»,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в движении смену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эмоционально на неё откликаясь.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у детей умение сохранять  осанку, чётко, внятно проговаривать слова.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на слух ложки, трещотки, рубель.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Обращать внимание детей на темповые изменения в первой части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«Праздничная пляска», М 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«Плач куклы»,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«На чем играю?»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себе пару»,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кружиться парами на лёгком беге, </w:t>
            </w:r>
            <w:r w:rsidRPr="00812F86">
              <w:rPr>
                <w:rFonts w:ascii="Times New Roman" w:eastAsia="Calibri" w:hAnsi="Times New Roman" w:cs="Times New Roman"/>
                <w:sz w:val="24"/>
                <w:szCs w:val="24"/>
              </w:rPr>
              <w:lastRenderedPageBreak/>
              <w:t>ритмично притопывать ногой.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композитором,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естественным звуком, напевно, протяжно, без крика.</w:t>
            </w:r>
          </w:p>
          <w:p w:rsidR="00812F86" w:rsidRPr="00812F86" w:rsidRDefault="00812F86" w:rsidP="00812F86">
            <w:pPr>
              <w:tabs>
                <w:tab w:val="left" w:pos="4410"/>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контрастные  части в музыкальном произведении.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двигаться в соответствии с характером музыки. </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«Праздничная пляска», М 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«Баю – баю», В.Витлина.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«Солнышко     и  дождик».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быстрее сядет на стульчик», эстонск. нар.мел.</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 xml:space="preserve">Музыка в детском саду. Средняя группа, </w:t>
            </w:r>
            <w:r w:rsidRPr="00812F86">
              <w:rPr>
                <w:rFonts w:ascii="Times New Roman" w:eastAsia="Calibri" w:hAnsi="Times New Roman" w:cs="Times New Roman"/>
                <w:sz w:val="24"/>
                <w:szCs w:val="24"/>
              </w:rPr>
              <w:lastRenderedPageBreak/>
              <w:t>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Развивать у детей умение ориентироваться в пространстве.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 слух узнавать произведение, внимательно, до конца его слушать.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 точной передаче ритмического рисунка мелодии, отдельных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реагировать на смену частей в двухчастной форме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Упражнять детей в лёгком беге. Слышать окончание музыки. </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«Праздничная пляска», М 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«Баю – баю», В.Витлина.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«Солнышко     и  дождик».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быстрее сядет на стульчик», эстонск. нар.мел.</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самостоятельно начинать и заканчивать движение.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воспитывать к ней интерес.</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учить детей различать весёлый и грустный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точно попадать на первый звук мелодии после вступления.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у детей внимание, выдержку, быстроту реакции.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«Праздничная пляска», М 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«Баю – баю», В.Витлина.</w:t>
            </w:r>
          </w:p>
          <w:p w:rsidR="00812F86" w:rsidRPr="00812F86" w:rsidRDefault="00812F86" w:rsidP="00812F86">
            <w:pPr>
              <w:tabs>
                <w:tab w:val="left" w:pos="619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«Солнышко     и  дождик».</w:t>
            </w:r>
          </w:p>
          <w:p w:rsidR="00812F86" w:rsidRPr="00812F86" w:rsidRDefault="00812F86" w:rsidP="00812F86">
            <w:pPr>
              <w:tabs>
                <w:tab w:val="left" w:pos="6195"/>
              </w:tabs>
              <w:jc w:val="left"/>
              <w:rPr>
                <w:rFonts w:ascii="Times New Roman" w:eastAsia="Calibri" w:hAnsi="Times New Roman" w:cs="Times New Roman"/>
                <w:sz w:val="24"/>
                <w:szCs w:val="24"/>
              </w:rPr>
            </w:pP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быстрее сядет на стульчик», эстонск. нар.мел.</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отмечать движением сильную долю такта.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сравнивать знакомые произведения, формировать отзывчивость и музыкальный вкус.</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Подводить детей к умению петь без музыкального сопровождения, учить сольному пению.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Развивать у детей умение самостоятельно находить интонацию, исполняя свое имя.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Побуждать детей импровизировать на заданную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музыкальную тему.  </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«Праздничная пляска», М 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«Баю – баю», В.Витлина.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«Плач куклы».Т.Попатенко.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tabs>
                <w:tab w:val="right" w:pos="4644"/>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«Как поет кошка?»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«Скачут по дорожке» А.Филиппенко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Добиваться выразительной передачи танцевально - игровых движений.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Продолжать развивать у детей умение самостоятельно находить интонацию, исполняя звукоподражание.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эмоционально передавать характер песен.</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ритмично играть в шумовом оркестре.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в движениях  веселый, легкий характер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«Праздничная пляска», М 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«Спой своё имя».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«Две тетери», обр. В.Агафонникова.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«Барабанщик»,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«Снег – снежок», Е.Макшанцева.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«Ходим, бегаем»,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«Скачут по дорожке» А.Филиппенко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Е.Макшанцева. Детские забавы. М., «Просвещение», 1991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14992" w:type="dxa"/>
            <w:gridSpan w:val="3"/>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i/>
                <w:sz w:val="24"/>
                <w:szCs w:val="24"/>
              </w:rPr>
              <w:t>Декабрь</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строить ровный круг, упражнять в лёгком беге на носочках.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произведением, автором,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песнями, учить детей правильно передавать мелодию.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Продолжать воспитывать у детей умение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сохранять правильную осанку при пении, правильно передавать поступенное движение мелодии сверху вниз.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двухчастную форму музыки и выполнять соответствующие движения.</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«Поезд»,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и упражнение «Скок-скок».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«Медведь и дети», И.Беркович.</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 и заканчивать с её окончанием.</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узнавать знакомое произведение, до конца внимательно его дослушивать.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сопровождать пение показом руки вверх и вниз.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протяжно.напевно, не спеша, в одном темпе.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эмоционально передавать игровые </w:t>
            </w:r>
            <w:r w:rsidRPr="00812F86">
              <w:rPr>
                <w:rFonts w:ascii="Times New Roman" w:eastAsia="Calibri" w:hAnsi="Times New Roman" w:cs="Times New Roman"/>
                <w:sz w:val="24"/>
                <w:szCs w:val="24"/>
              </w:rPr>
              <w:lastRenderedPageBreak/>
              <w:t>образы в соответствии с музыкой.</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«Поезд»,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и упражнение «Скок-скок».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«Медведь и дети», И.Беркович.</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сужать и расширять круг.</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эмоционально на него откликаться.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звуковысотный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пение после музыкального вступления.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лёгкие прыжки на двух ногах.</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«Поезд»,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и упражнение «Скок-скок».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зайчиков», А.Филиппенко.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tabs>
                <w:tab w:val="left" w:pos="541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Л.Комиссарова. Наглядные средства в музыкальном воспитании дошкольников.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динамические оттенки в музыке и выражать их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Вызвать у детей интерес к новому произведению,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чётко произносить гласные в словах и согласные в конце слов.</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в соответствии с характером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менять движения с изменением характера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«Плясовая»,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зайчиков»,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«Игра с погремушками», Ф.Флотова.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несложный ритмический рисунок, «фонарики», кружение на носочках вокруг себя.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узнавать произведение, различать темповые и динамические оттенки в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подстраиваться к интонациям взрослого, подводить к навыку точного интонирования мелодий.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самостоятельно начинать движения после вступления.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знакомые плясовые движения.</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«Плясовая»,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зайчиков»,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«Игра с погремушками», Ф.Флотова.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Добивать у детей лёгкости, естественности в выполнении всех движений.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умение у детей осознанно, вдумчиво воспринимать музыкальное произведение.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брать дыхание после вступления и между музыкальными фразами.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различать динамические оттенки и </w:t>
            </w:r>
            <w:r w:rsidRPr="00812F86">
              <w:rPr>
                <w:rFonts w:ascii="Times New Roman" w:eastAsia="Calibri" w:hAnsi="Times New Roman" w:cs="Times New Roman"/>
                <w:sz w:val="24"/>
                <w:szCs w:val="24"/>
              </w:rPr>
              <w:lastRenderedPageBreak/>
              <w:t>выражать их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движения с погремущкой.</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«Плясовая»,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зайчиков»,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«Игра с погремушками», Ф.Флотова.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согласовывать свои движения с музыкой, меняя их в зависимости от смены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сравнивать знакомые пьесы, побуждать высказываться о прослушанных произведениях.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без музыкального сопровождения, точно попадать на первый звук мелодии.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запоминать  последовательность танцевальных движений.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ориентироваться в пространстве.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зайчиков»,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«Плясовая»,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«Поезд»,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«Игра с погремушками», Ф.Флотова.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выразительно и эмоционально исполнять танцы.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выразительно, эмоционально передавать характер песен.</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Побуждать детей произвольно находить интонации, построенные на нескольких звуках.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ритмический слух, исполняя мелодию в шумовом оркестре.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эмоционально передавать игровые образы.</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зайчиков»,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бусинок», М.Черёмухина.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«Нарядили ёлочку»,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«Танец около ёлки», Ю 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«Здравствуй, Дед Мороз»,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«Сочини песенку».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«Снежинка»,Т.Ломовой.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Игры по желанию детей.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14992" w:type="dxa"/>
            <w:gridSpan w:val="3"/>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i/>
                <w:sz w:val="24"/>
                <w:szCs w:val="24"/>
              </w:rPr>
              <w:t>Январь</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лёгком беге, уметь останавливаться с окончанием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новым произведением, автором, учить детей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новыми песнями, учить детей правильно передавать мелодию.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 слух определять высокие и низкие звуки.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выполнять ритмичные подскоки, вовремя вступать на свою музыкальную фразу. </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«Бег с остановками»,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«Колокольчики звенят», В.Моцарта.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«Санки»,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«Васька – кот», р.н.м., обр. Г.Лобачёва.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«Чудесный мешочек»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«Весёлый танец», В Семёнова.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Н.Г.Кононова. Музыкально – дидактические игры для дошкольников. М., «Просвещение», 1982</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движения в соответствии с характером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Расширять представления детей о характере музыки и замысле композитора.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одновременно начинать песню, не отставать друг от друга.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звуковысотный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менять движения в связи с изменением характера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«Весёлый танец»,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«Колокольчики звенят», В.Моцарта.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«Санки»,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«Васька кот», р.н.м., обр.Г.Лобачёва.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«Чудесный мешочек»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«Квач», И.Гайдна.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Н.Г.Кононова. Музыкально – дидактические игры для дошкольников. М., «Просвещение», 1982</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различать динамические оттенки и выражать их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обогащать словарь музыкальными терминами.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подстраиваться к голосу взрослого, смягчать концы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ритмический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вовремя вступать на каждую музыкальную фразу.</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«Весёлый танец»,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«Колокольчики звенят», В.Моцарта.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«Санки»,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«Васька кот», р.н.м., обр. Г.Лобачёва.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«Прогулка»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«Квач», И.Гайдна.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Н.Г.Кононова. Музыкально – дидактические игры для дошкольников. М., «Просвещение», 1982</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Добиваться слаженности, синхронности движений.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Углубить представления детей о пьесе, развивать эмоциональную отзывчивость на музыку.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навык протяжного, напевного исполнения.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Побуждать детей передавать интонацией характер музыки. Спеть, как поёт весёлый и грустный петушок.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дружеские взаимоотношения в игре, добиваться точной координации движений.</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«Весёлый танец», В.Семёнова.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«Колокольчики звенят», В.Моцарта.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«Санки»,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«Васька кот», р.н.м., обр. Г.Лобачёва.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«Петушок».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«Квач», И.Гайдна.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tc>
      </w:tr>
      <w:tr w:rsidR="00812F86" w:rsidRPr="00812F86" w:rsidTr="00812F86">
        <w:trPr>
          <w:trHeight w:val="20"/>
        </w:trPr>
        <w:tc>
          <w:tcPr>
            <w:tcW w:w="14992" w:type="dxa"/>
            <w:gridSpan w:val="3"/>
          </w:tcPr>
          <w:p w:rsidR="00812F86" w:rsidRPr="00812F86" w:rsidRDefault="00812F86" w:rsidP="00812F86">
            <w:pPr>
              <w:rPr>
                <w:rFonts w:ascii="Times New Roman" w:eastAsia="Calibri" w:hAnsi="Times New Roman" w:cs="Times New Roman"/>
                <w:sz w:val="24"/>
                <w:szCs w:val="24"/>
              </w:rPr>
            </w:pPr>
            <w:r w:rsidRPr="00812F86">
              <w:rPr>
                <w:rFonts w:ascii="Times New Roman" w:eastAsia="Calibri" w:hAnsi="Times New Roman" w:cs="Times New Roman"/>
                <w:i/>
                <w:sz w:val="24"/>
                <w:szCs w:val="24"/>
              </w:rPr>
              <w:t>Февраль</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двигаться в соответствии с характером музыки.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новым произведением,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песнями. Учить детей одновременно начинать пение после вступления.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различать три  контрастные пьесы </w:t>
            </w:r>
            <w:r w:rsidRPr="00812F86">
              <w:rPr>
                <w:rFonts w:ascii="Times New Roman" w:eastAsia="Calibri" w:hAnsi="Times New Roman" w:cs="Times New Roman"/>
                <w:sz w:val="24"/>
                <w:szCs w:val="24"/>
              </w:rPr>
              <w:lastRenderedPageBreak/>
              <w:t>и показывать это на картинках.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динамические оттенки и выражать их в движении.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«Сапожки скачут по дорожке»,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«Частушки», Д.Кабалевский.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«Что делают дети».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«Тише, громче в бубен бей», Е.Тиличеевой.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Н.Г.Кононова. Музыкально – дидактические игры для дошкольников. М., «Просвещение», 1982</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в движении передавать смену частей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узнавать знакомое произведение, развивать способность понимать содержание пьесы.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правильно закрывать фишкой карточки (дети поют, маршируют, спят).</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правильно передавать мелодию, подстраиваться к голосу взрослого.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динамический слух.</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«Погладь птичку», Т.Ломовой.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«Частушки», Д.Кабалевский.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«Что делают дети».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«Тише, громче в бубен бей», Е.Тиличеевой.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Н.Г.Кононова. Музыкально – дидактические игры для дошкольников. М., «Просвещение», 1982</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tc>
      </w:tr>
      <w:tr w:rsidR="00812F86" w:rsidRPr="00812F86" w:rsidTr="00812F86">
        <w:trPr>
          <w:trHeight w:val="20"/>
        </w:trPr>
        <w:tc>
          <w:tcPr>
            <w:tcW w:w="5211" w:type="dxa"/>
            <w:tcBorders>
              <w:bottom w:val="single" w:sz="4" w:space="0" w:color="000000" w:themeColor="text1"/>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танцем. Учить детей двигаться парами по кругу, выполнять подскоки, высоко поднимая колени.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Углубить представления детей о пьесе, развивать эмоциональную отзывчивость на музыку.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развивать ритмический слух у детей.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чётко, внятно произносить слова, смягчать концы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в движении весёлый характер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«Парный танец»,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«Частушки», Д.Кабалевский.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М/Д игра «Что делают дети».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«Тише, громче в бубен бей», Е.Тиличеевой.</w:t>
            </w:r>
          </w:p>
        </w:tc>
        <w:tc>
          <w:tcPr>
            <w:tcW w:w="4536" w:type="dxa"/>
            <w:tcBorders>
              <w:left w:val="single" w:sz="4" w:space="0" w:color="auto"/>
              <w:bottom w:val="single" w:sz="4" w:space="0" w:color="000000" w:themeColor="text1"/>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Н.Г.Кононова. Музыкально – дидактические игры для дошкольников. М., «Просвещение», 1982</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 и заканчивать с её окончанием.</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Вызвать интерес у детей к новому произведению. Учить детей внимательно от начала до конца слушать пьесу.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брать дыхание после вступления и между музыкальными фразами, петь широко открывая рот. </w:t>
            </w:r>
          </w:p>
          <w:p w:rsidR="00812F86" w:rsidRPr="00812F86" w:rsidRDefault="00812F86" w:rsidP="00812F86">
            <w:pPr>
              <w:tabs>
                <w:tab w:val="left" w:pos="424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первоначальные творческие проявления в пении, побуждать к импровизациям в пении. Поощрять творческую инициативу детей.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движении прямого галопа.</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«Парный танец»,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«Медвежата»,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«Кукла Таня знакомится с ребятами» Н.Мурычевой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«Лошадки в конюшне»,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менять движения с изменением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 слух узнавать знакомое произведение, уметь высказываться о характере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точной передаче ритмического рисунка мелодии и отдельных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попевкой. Учить детей прохлопывать ритм в ладоши.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останавливаться в конце каждой части.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«Парный танец»,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«Медвежата»,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иду с цветами»,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«Лошадки в конюшне»,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несложный ритмический рисунок.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умение детей осознанно, вдумчиво воспринимать  музыкальное произведение.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Подводить детей к умению петь без музыкального сопровождения.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точно передавать ритмический рисунок попевки.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в движении смену частей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«Парный танец»,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«Медвежата»,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иду с цветами»,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«Лошадки в конюшне»,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 движении отмечать сильную долю такта.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сравнивать произведения, различать в музыке выразительные и изобразительные средства.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цепочкой, вовремя вступая на свою музыкальную фразу.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играть попевку на металлофоне, точно передавая ритмический рисунок.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правую и левую ногу, совершенствовать галоп.</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«Парный танец»,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«Медвежата»,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«Частушки», Д.Кабалевский.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иду с цветами»,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«Лошадки в конюшне»,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добиваться лёгкости, естественности, слаженности движений.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навык нефальшивого, протяжного, напевного исполнения.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Продолжать развивать  творческие проявления </w:t>
            </w:r>
            <w:r w:rsidRPr="00812F86">
              <w:rPr>
                <w:rFonts w:ascii="Times New Roman" w:eastAsia="Calibri" w:hAnsi="Times New Roman" w:cs="Times New Roman"/>
                <w:sz w:val="24"/>
                <w:szCs w:val="24"/>
              </w:rPr>
              <w:lastRenderedPageBreak/>
              <w:t>в пении, побуждать к импровизации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правильным приёмам звукоизвлечения, развивать чувство ансамбля.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свободно ориентироваться в пространстве.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«Парный танец»,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 солдаты», Ю.Слонова.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запели песенку», Р.Рустамова.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«Заболела бабушка», И.Мурычёвой.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«Кукла Таня знакомится с ребятами» </w:t>
            </w:r>
            <w:r w:rsidRPr="00812F86">
              <w:rPr>
                <w:rFonts w:ascii="Times New Roman" w:eastAsia="Calibri" w:hAnsi="Times New Roman" w:cs="Times New Roman"/>
                <w:sz w:val="24"/>
                <w:szCs w:val="24"/>
              </w:rPr>
              <w:lastRenderedPageBreak/>
              <w:t>Н.Мурычевой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иду с цветами»,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«Лошадки в конюшне»,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Сб.2, ст.5, Н.Новгород, 2005</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Н.Кононова. Обучение дошкольников </w:t>
            </w:r>
            <w:r w:rsidRPr="00812F86">
              <w:rPr>
                <w:rFonts w:ascii="Times New Roman" w:eastAsia="Calibri" w:hAnsi="Times New Roman" w:cs="Times New Roman"/>
                <w:sz w:val="24"/>
                <w:szCs w:val="24"/>
              </w:rPr>
              <w:lastRenderedPageBreak/>
              <w:t>игре на музыкальных инструментах. М. «Просвещение», 1990</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tc>
      </w:tr>
      <w:tr w:rsidR="00812F86" w:rsidRPr="00812F86" w:rsidTr="00812F86">
        <w:trPr>
          <w:trHeight w:val="20"/>
        </w:trPr>
        <w:tc>
          <w:tcPr>
            <w:tcW w:w="5211" w:type="dxa"/>
            <w:tcBorders>
              <w:right w:val="single" w:sz="4" w:space="0" w:color="auto"/>
            </w:tcBorders>
          </w:tcPr>
          <w:p w:rsidR="00812F86" w:rsidRPr="00812F86" w:rsidRDefault="00812F86" w:rsidP="00812F86">
            <w:pPr>
              <w:rPr>
                <w:rFonts w:ascii="Times New Roman" w:eastAsia="Calibri" w:hAnsi="Times New Roman" w:cs="Times New Roman"/>
                <w:sz w:val="24"/>
                <w:szCs w:val="24"/>
              </w:rPr>
            </w:pPr>
          </w:p>
        </w:tc>
        <w:tc>
          <w:tcPr>
            <w:tcW w:w="5245" w:type="dxa"/>
            <w:tcBorders>
              <w:left w:val="single" w:sz="4" w:space="0" w:color="auto"/>
              <w:right w:val="single" w:sz="4" w:space="0" w:color="auto"/>
            </w:tcBorders>
          </w:tcPr>
          <w:p w:rsidR="00812F86" w:rsidRPr="00812F86" w:rsidRDefault="00812F86" w:rsidP="00812F86">
            <w:pPr>
              <w:rPr>
                <w:rFonts w:ascii="Times New Roman" w:eastAsia="Calibri" w:hAnsi="Times New Roman" w:cs="Times New Roman"/>
                <w:i/>
                <w:sz w:val="24"/>
                <w:szCs w:val="24"/>
              </w:rPr>
            </w:pPr>
            <w:r w:rsidRPr="00812F86">
              <w:rPr>
                <w:rFonts w:ascii="Times New Roman" w:eastAsia="Calibri" w:hAnsi="Times New Roman" w:cs="Times New Roman"/>
                <w:i/>
                <w:sz w:val="24"/>
                <w:szCs w:val="24"/>
              </w:rPr>
              <w:t>Март</w:t>
            </w:r>
          </w:p>
        </w:tc>
        <w:tc>
          <w:tcPr>
            <w:tcW w:w="4536" w:type="dxa"/>
            <w:tcBorders>
              <w:left w:val="single" w:sz="4" w:space="0" w:color="auto"/>
            </w:tcBorders>
          </w:tcPr>
          <w:p w:rsidR="00812F86" w:rsidRPr="00812F86" w:rsidRDefault="00812F86" w:rsidP="00812F86">
            <w:pPr>
              <w:rPr>
                <w:rFonts w:ascii="Times New Roman" w:eastAsia="Calibri" w:hAnsi="Times New Roman" w:cs="Times New Roman"/>
                <w:sz w:val="24"/>
                <w:szCs w:val="24"/>
              </w:rPr>
            </w:pP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легко, без напряжения сгибать и разгибать колени.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произведением,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 слух определять звучание двух колокольчиков.</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песнями. Учить детей правильно передавать мелодию.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хороводным шагом и останавливаться с окончанием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«Пружинка», Т.Ломовой.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«Воробушки»,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нужный колокольчик».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«Займи домик».</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Музыкально - дидактические игры для дошкольников. М., «Просвещение»,1982</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  движении отмечать сильную долю такта.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узнавать на слух знакомое произведение, отличать динамические оттенки в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определять на слух звучание трёх колокольчиков.</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одновременно начинать пение после музыкального вступления, широко открывать рот.</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динамические оттенки в музыке и выражать их в движении.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«Пружинка», Т.Ломовой.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«Воробушки»,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нужный колокольчик».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«Займи домик».</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Музыкально - дидактические игры для дошкольников. М., «Просвещение»,1982</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движения в соответствии с характером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эмоционально отзываться на музыку.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чётко, внятно произносить слова, подстраиваться к голосу взрослого.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звуковысотный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несложный ритмический рисунок.</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«Потанцуй со мной , дружок»,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«Воробушки»,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нужный колокольчик».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«Займи домик».</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Музыкально - дидактические игры для дошкольников. М., «Просвещение»,1982</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приставной шаг вперёд и назад, кружиться на носочках.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«Рассказ папы», учить понимать детей , что эта музыка изображает голос папы.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прислушиваться к аккомпонементу, смягчать концы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учить детей определять на слух звучание нескольких колокольчиков.</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Воспитывать дружеские взаимоотношения в игре. </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«Потанцуй со мной , дружок»,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поёт»,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«Найди нужный колокольчик».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«Займи домик».</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Л. Комиссарова. Наглядные средства в музыкальном воспитании дошкольников. М.,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Музыкально - дидактические игры для дошкольников. М., «Просвещение»,1982</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выполнять «пружинку», ритмично прохлопывать ритм.</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«Колыбельная песня», учить понимать детей , что музыка изображает голос мамы.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брать дыхание после вступления и между музыкальными фразами.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попевкой, учить играть на бубне.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после музыкального вступления.</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«Потанцуй со мной , дружок»,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поёт»,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«Небо синее»,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«Узнай по голосу».</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 Комиссарова. Наглядные средства в музыкальном воспитании дошкольников. М.,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«лодочку», останавливаться с окончанием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«Маленький марш», подвести детей к тому, что музыка передаёт характер ребёнка.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точной передаче ритмического рисунка мелодии и отдельных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играть попевку на металлофоне.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узнавать голос своего товарища. Развивать тембровый слух.</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«Потанцуй со мной , дружок»,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поёт»,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«Небо синее»,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«Узнай по голосу».</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 Комиссарова. Наглядные средства в музыкальном воспитании дошкольников. М.,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Совершенствовать  лёгкий подскок.</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развивать тембровый слух детей.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Подводить детей к умению петь без музыкального сопровождения. Учить сольному пению.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Осваивать приёмы правильного звукоизвлечения, развивать самостоятельность.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свободно ориентироваться в пространстве.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«Потанцуй со мной , дружок»,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поёт»,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«Небо синее»,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«Узнай по голосу».</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 Комиссарова. Наглядные средства в музыкальном воспитании дошкольников. М.,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Н.Кононова. Обучение дошкольников игре на музыкальных инструментах. М. </w:t>
            </w:r>
            <w:r w:rsidRPr="00812F86">
              <w:rPr>
                <w:rFonts w:ascii="Times New Roman" w:eastAsia="Calibri" w:hAnsi="Times New Roman" w:cs="Times New Roman"/>
                <w:sz w:val="24"/>
                <w:szCs w:val="24"/>
              </w:rPr>
              <w:lastRenderedPageBreak/>
              <w:t>«Просвещение»,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различать динамические оттенки и выражать их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Провести с детьми музыкальную викторину на знание музыкальных произведений.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характер и смысл песен, работать над выразительностью исполнения мелодий.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Правильно передавать ритмический рисунок на металлофоне. Учить играть ансамблем.</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у детей внимание, быстроту реакции, выдержку.</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«Потанцуй со мной , дружок»,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«Кто поёт»,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«Воробушки»,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«Зима прошла», Н.Метлова.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«Песенка о весне», Г.Фрида.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«Детский сад», А.Филиппенко.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«Небо синее»,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«Узнай по голосу».</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 Комиссарова. Наглядные средства в музыкальном воспитании дошкольников. М.,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rPr>
                <w:rFonts w:ascii="Times New Roman" w:eastAsia="Calibri" w:hAnsi="Times New Roman" w:cs="Times New Roman"/>
                <w:sz w:val="24"/>
                <w:szCs w:val="24"/>
              </w:rPr>
            </w:pPr>
          </w:p>
        </w:tc>
        <w:tc>
          <w:tcPr>
            <w:tcW w:w="5245" w:type="dxa"/>
            <w:tcBorders>
              <w:left w:val="single" w:sz="4" w:space="0" w:color="auto"/>
              <w:right w:val="single" w:sz="4" w:space="0" w:color="auto"/>
            </w:tcBorders>
          </w:tcPr>
          <w:p w:rsidR="00812F86" w:rsidRPr="00812F86" w:rsidRDefault="00812F86" w:rsidP="00812F86">
            <w:pPr>
              <w:rPr>
                <w:rFonts w:ascii="Times New Roman" w:eastAsia="Calibri" w:hAnsi="Times New Roman" w:cs="Times New Roman"/>
                <w:i/>
                <w:sz w:val="24"/>
                <w:szCs w:val="24"/>
              </w:rPr>
            </w:pPr>
            <w:r w:rsidRPr="00812F86">
              <w:rPr>
                <w:rFonts w:ascii="Times New Roman" w:eastAsia="Calibri" w:hAnsi="Times New Roman" w:cs="Times New Roman"/>
                <w:i/>
                <w:sz w:val="24"/>
                <w:szCs w:val="24"/>
              </w:rPr>
              <w:t>Апрель</w:t>
            </w:r>
          </w:p>
        </w:tc>
        <w:tc>
          <w:tcPr>
            <w:tcW w:w="4536" w:type="dxa"/>
            <w:tcBorders>
              <w:left w:val="single" w:sz="4" w:space="0" w:color="auto"/>
            </w:tcBorders>
          </w:tcPr>
          <w:p w:rsidR="00812F86" w:rsidRPr="00812F86" w:rsidRDefault="00812F86" w:rsidP="00812F86">
            <w:pPr>
              <w:rPr>
                <w:rFonts w:ascii="Times New Roman" w:eastAsia="Calibri" w:hAnsi="Times New Roman" w:cs="Times New Roman"/>
                <w:sz w:val="24"/>
                <w:szCs w:val="24"/>
              </w:rPr>
            </w:pP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прыгать на двух ногах. Слышать сильную долю такта.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пьесой,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Познакомить детей с новыми песнями, учить правильно интонировать мелодию.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различать динамические оттенки – </w:t>
            </w:r>
            <w:r w:rsidRPr="00812F86">
              <w:rPr>
                <w:rFonts w:ascii="Times New Roman" w:eastAsia="Calibri" w:hAnsi="Times New Roman" w:cs="Times New Roman"/>
                <w:sz w:val="24"/>
                <w:szCs w:val="24"/>
                <w:lang w:val="en-US"/>
              </w:rPr>
              <w:t>f</w:t>
            </w:r>
            <w:r w:rsidRPr="00812F86">
              <w:rPr>
                <w:rFonts w:ascii="Times New Roman" w:eastAsia="Calibri" w:hAnsi="Times New Roman" w:cs="Times New Roman"/>
                <w:sz w:val="24"/>
                <w:szCs w:val="24"/>
              </w:rPr>
              <w:t xml:space="preserve">, </w:t>
            </w:r>
            <w:r w:rsidRPr="00812F86">
              <w:rPr>
                <w:rFonts w:ascii="Times New Roman" w:eastAsia="Calibri" w:hAnsi="Times New Roman" w:cs="Times New Roman"/>
                <w:sz w:val="24"/>
                <w:szCs w:val="24"/>
                <w:lang w:val="en-US"/>
              </w:rPr>
              <w:t>mf</w:t>
            </w:r>
            <w:r w:rsidRPr="00812F86">
              <w:rPr>
                <w:rFonts w:ascii="Times New Roman" w:eastAsia="Calibri" w:hAnsi="Times New Roman" w:cs="Times New Roman"/>
                <w:sz w:val="24"/>
                <w:szCs w:val="24"/>
              </w:rPr>
              <w:t xml:space="preserve">, </w:t>
            </w:r>
            <w:r w:rsidRPr="00812F86">
              <w:rPr>
                <w:rFonts w:ascii="Times New Roman" w:eastAsia="Calibri" w:hAnsi="Times New Roman" w:cs="Times New Roman"/>
                <w:sz w:val="24"/>
                <w:szCs w:val="24"/>
                <w:lang w:val="en-US"/>
              </w:rPr>
              <w:t>p</w:t>
            </w:r>
            <w:r w:rsidRPr="00812F86">
              <w:rPr>
                <w:rFonts w:ascii="Times New Roman" w:eastAsia="Calibri" w:hAnsi="Times New Roman" w:cs="Times New Roman"/>
                <w:sz w:val="24"/>
                <w:szCs w:val="24"/>
              </w:rPr>
              <w:t xml:space="preserve">, </w:t>
            </w:r>
            <w:r w:rsidRPr="00812F86">
              <w:rPr>
                <w:rFonts w:ascii="Times New Roman" w:eastAsia="Calibri" w:hAnsi="Times New Roman" w:cs="Times New Roman"/>
                <w:sz w:val="24"/>
                <w:szCs w:val="24"/>
                <w:lang w:val="en-US"/>
              </w:rPr>
              <w:t>mp</w:t>
            </w:r>
            <w:r w:rsidRPr="00812F86">
              <w:rPr>
                <w:rFonts w:ascii="Times New Roman" w:eastAsia="Calibri" w:hAnsi="Times New Roman" w:cs="Times New Roman"/>
                <w:sz w:val="24"/>
                <w:szCs w:val="24"/>
              </w:rPr>
              <w:t>.</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движения в соответствии с характером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«Весёлые мячики», И.Сатулиной.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«Прогулка»,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«Громко  - тихо»,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«Цветные платочки»,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 Комиссарова. Наглядные средства в музыкальном воспитании дошкольников. М.,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 движении передавать весёлый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узнавать на слух знакомое произведение, внимательно, до конца его слушать.</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одновременно начинать песню после музыкального вступления.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развивать у детей динамический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менять движения в связи с изменением характера музыки.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«Весёлые мячики», И.Сатулиной.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«Прогулка»,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«Громко  - тихо», Г.Левдокимова.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«Цветные платочки»,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 Бекина. Музыка и движение. Москва, «Просвещение»,1981</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 Комиссарова. Наглядные средства в музыкальном воспитании дошкольников. М., «Просвещение», 1986</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 и заканчивать с её окончанием.</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высказываться о музыке, эмоционально на него откликаться.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чётко, внятно пропевать слова, широко открывать рот.</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у детей звуковысотный слух.</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выполнять движения с предметом, вовремя вступать на свою музыкальную фразу.</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«Приглашение»,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«Прогулка»,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«Птица и птенчики»,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«Цветные платочки»,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в парах выполнять притопы одной ногой , затем другой, кружиться «лодочкой».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Вызвать у детей интерес к новому произведению, учить распознавать замысел композитора.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брать дыхание после вступления и между музыкальными фразами.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Осваивать навыки игры на металлофоне на двух звуках (до1 – до2).</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свободно ориентироваться в пространстве.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«Приглашение»,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с комариком плясала», обр. А.Зилоти.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«Птица и птенчики»,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«Цветные платочки», Т.Ломовой.</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top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менять движение с изменением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вслушиваться в музыку, различать темповые и динамические оттенки.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точной передаче ритмического рисунка мелодии и отдельных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учить детей правильно извлекать звуки на металлофоне.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w:t>
            </w:r>
          </w:p>
        </w:tc>
        <w:tc>
          <w:tcPr>
            <w:tcW w:w="5245" w:type="dxa"/>
            <w:tcBorders>
              <w:top w:val="single" w:sz="4" w:space="0" w:color="auto"/>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«Приглашение»,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с комариком плясала», обр. А.Зилоти.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«Птица и птенчики»,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«Выходи, подружка», обр.В.Сибирского.</w:t>
            </w:r>
          </w:p>
        </w:tc>
        <w:tc>
          <w:tcPr>
            <w:tcW w:w="4536" w:type="dxa"/>
            <w:tcBorders>
              <w:top w:val="single" w:sz="4" w:space="0" w:color="auto"/>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отмечать в движении сильную долю такта.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осознанно воспринимать пьесу, различать выразительные средства в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Подводить детей к умению петь без музыкального сопровождения.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звуки по высоте, продолжать обучение на металлофоне.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различать динамические оттенки и выражать их в движении.</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«Приглашение»,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«Я с комариком плясала», обр. А.Зилоти.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«Птица и птенчики»,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«Выходи, подружка», обр.В.Сибирского.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реагировать на темповые и </w:t>
            </w:r>
            <w:r w:rsidRPr="00812F86">
              <w:rPr>
                <w:rFonts w:ascii="Times New Roman" w:eastAsia="Calibri" w:hAnsi="Times New Roman" w:cs="Times New Roman"/>
                <w:sz w:val="24"/>
                <w:szCs w:val="24"/>
              </w:rPr>
              <w:lastRenderedPageBreak/>
              <w:t>динамические изменения в музыке.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сравнивать пьесы, обогащать музыкальный словарь детей.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петь естественным звуком, без напряжения, без крика.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осваивать приёмы звукоизвлечения на металлофоне.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передавать в движении характер музыки.</w:t>
            </w:r>
          </w:p>
          <w:p w:rsidR="00812F86" w:rsidRPr="00812F86" w:rsidRDefault="00812F86" w:rsidP="00812F86">
            <w:pPr>
              <w:jc w:val="left"/>
              <w:rPr>
                <w:rFonts w:ascii="Times New Roman" w:eastAsia="Calibri" w:hAnsi="Times New Roman" w:cs="Times New Roman"/>
                <w:sz w:val="24"/>
                <w:szCs w:val="24"/>
              </w:rPr>
            </w:pP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«Приглашение», обр.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«Я с комариком плясала», обр. А.Зилоти.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«Прогулка», М.Раухвергера.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«Птица и птенчики»,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«Выходи, подружка», обр.В.Сибирского.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 xml:space="preserve">Музыка в детском саду. Средняя группа, </w:t>
            </w:r>
            <w:r w:rsidRPr="00812F86">
              <w:rPr>
                <w:rFonts w:ascii="Times New Roman" w:eastAsia="Calibri" w:hAnsi="Times New Roman" w:cs="Times New Roman"/>
                <w:sz w:val="24"/>
                <w:szCs w:val="24"/>
              </w:rPr>
              <w:lastRenderedPageBreak/>
              <w:t>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исполнять танец точно, ритмично и одновременно.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Побуждать детей самостоятельно находить                                                                                         нужную интонацию. Поощрять инициативу и                              самостоятельность детей в нахождении нужных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интонаций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навык нефальшивого, протяжного, напевного исполнения.</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творческую активность детей.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Воспитывать внимание, быстроту реакции, выдержку.</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«Приглашение», обр. И.Арсеева.</w:t>
            </w:r>
          </w:p>
          <w:p w:rsidR="00812F86" w:rsidRPr="00812F86" w:rsidRDefault="00812F86" w:rsidP="00812F86">
            <w:pPr>
              <w:tabs>
                <w:tab w:val="left" w:pos="454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Пчела жужжит» Т.Ломовой.</w:t>
            </w:r>
          </w:p>
          <w:p w:rsidR="00812F86" w:rsidRPr="00812F86" w:rsidRDefault="00812F86" w:rsidP="00812F86">
            <w:pPr>
              <w:tabs>
                <w:tab w:val="left" w:pos="4545"/>
              </w:tabs>
              <w:jc w:val="left"/>
              <w:rPr>
                <w:rFonts w:ascii="Times New Roman" w:eastAsia="Calibri" w:hAnsi="Times New Roman" w:cs="Times New Roman"/>
                <w:sz w:val="24"/>
                <w:szCs w:val="24"/>
              </w:rPr>
            </w:pP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«Паровоз», И.Компанейца.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«Наша песенка простая», А.Александрова.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«Строим дом», М.Красева.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«Птица и птенчики»,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«Выходи, подружка», обр.В.Сибирского.</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Сб.3, ст.5, Н.Новгород, 2005</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p w:rsidR="00812F86" w:rsidRPr="00812F86" w:rsidRDefault="00812F86" w:rsidP="00812F86">
            <w:pPr>
              <w:jc w:val="left"/>
              <w:rPr>
                <w:rFonts w:ascii="Times New Roman" w:eastAsia="Calibri" w:hAnsi="Times New Roman" w:cs="Times New Roman"/>
                <w:sz w:val="24"/>
                <w:szCs w:val="24"/>
              </w:rPr>
            </w:pPr>
          </w:p>
        </w:tc>
      </w:tr>
      <w:tr w:rsidR="00812F86" w:rsidRPr="00812F86" w:rsidTr="00812F86">
        <w:trPr>
          <w:trHeight w:val="20"/>
        </w:trPr>
        <w:tc>
          <w:tcPr>
            <w:tcW w:w="5211" w:type="dxa"/>
            <w:tcBorders>
              <w:right w:val="single" w:sz="4" w:space="0" w:color="auto"/>
            </w:tcBorders>
          </w:tcPr>
          <w:p w:rsidR="00812F86" w:rsidRPr="00812F86" w:rsidRDefault="00812F86" w:rsidP="00812F86">
            <w:pPr>
              <w:rPr>
                <w:rFonts w:ascii="Times New Roman" w:eastAsia="Calibri" w:hAnsi="Times New Roman" w:cs="Times New Roman"/>
                <w:sz w:val="24"/>
                <w:szCs w:val="24"/>
              </w:rPr>
            </w:pPr>
          </w:p>
        </w:tc>
        <w:tc>
          <w:tcPr>
            <w:tcW w:w="5245" w:type="dxa"/>
            <w:tcBorders>
              <w:left w:val="single" w:sz="4" w:space="0" w:color="auto"/>
              <w:right w:val="single" w:sz="4" w:space="0" w:color="auto"/>
            </w:tcBorders>
          </w:tcPr>
          <w:p w:rsidR="00812F86" w:rsidRPr="00812F86" w:rsidRDefault="00812F86" w:rsidP="00812F86">
            <w:pPr>
              <w:rPr>
                <w:rFonts w:ascii="Times New Roman" w:eastAsia="Calibri" w:hAnsi="Times New Roman" w:cs="Times New Roman"/>
                <w:i/>
                <w:sz w:val="24"/>
                <w:szCs w:val="24"/>
              </w:rPr>
            </w:pPr>
            <w:r w:rsidRPr="00812F86">
              <w:rPr>
                <w:rFonts w:ascii="Times New Roman" w:eastAsia="Calibri" w:hAnsi="Times New Roman" w:cs="Times New Roman"/>
                <w:i/>
                <w:sz w:val="24"/>
                <w:szCs w:val="24"/>
              </w:rPr>
              <w:t>Май</w:t>
            </w:r>
          </w:p>
        </w:tc>
        <w:tc>
          <w:tcPr>
            <w:tcW w:w="4536" w:type="dxa"/>
            <w:tcBorders>
              <w:left w:val="single" w:sz="4" w:space="0" w:color="auto"/>
            </w:tcBorders>
          </w:tcPr>
          <w:p w:rsidR="00812F86" w:rsidRPr="00812F86" w:rsidRDefault="00812F86" w:rsidP="00812F86">
            <w:pPr>
              <w:rPr>
                <w:rFonts w:ascii="Times New Roman" w:eastAsia="Calibri" w:hAnsi="Times New Roman" w:cs="Times New Roman"/>
                <w:sz w:val="24"/>
                <w:szCs w:val="24"/>
              </w:rPr>
            </w:pP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двигаться в соответствии с характером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новым произведением, учить определять характер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с новыми песнями. Учить детей правильно интонировать мелодию.</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Познакомить детей с попевкой. Учить петь и играть мелодию на одном звуке.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начинать движение с началом музыки и заканчивать с её окончанием.</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«Полечка»,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«Москвичок»,  Ю.Чичкова.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«Солнышко»,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«Серенькая кошечка», В.Витлина.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идём с флажками»,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«Лётчики, на аэродром»,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менять движения с изменением характера музыки.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узнавать знакомое произведение. Развивать способность понимать содержание пьесы.</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детей одновременно начинать мелодию, </w:t>
            </w:r>
            <w:r w:rsidRPr="00812F86">
              <w:rPr>
                <w:rFonts w:ascii="Times New Roman" w:eastAsia="Calibri" w:hAnsi="Times New Roman" w:cs="Times New Roman"/>
                <w:sz w:val="24"/>
                <w:szCs w:val="24"/>
              </w:rPr>
              <w:lastRenderedPageBreak/>
              <w:t>не отставать и не опережать друг друга.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точно передавать ритмический рисунок попевки.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лёгком беге.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«Полечка»,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«Москвичок»,  Ю.Чичкова.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«Солнышко»,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«Серенькая кошечка», В.Витлина.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идём с флажками»,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«Лётчики, на аэродром»,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Н.Кононова. Обучение дошкольников игре на музыкальных инструментах. М. </w:t>
            </w:r>
            <w:r w:rsidRPr="00812F86">
              <w:rPr>
                <w:rFonts w:ascii="Times New Roman" w:eastAsia="Calibri" w:hAnsi="Times New Roman" w:cs="Times New Roman"/>
                <w:sz w:val="24"/>
                <w:szCs w:val="24"/>
              </w:rPr>
              <w:lastRenderedPageBreak/>
              <w:t>«Просвещение»,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детей различать динамические оттенки и выражать их в движении.</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Расширить представления детей о характере музыке и замысле композитора.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чётко, внятно произносить слова, смягчать концы музыкальных фраз.</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правильным приёмам звукоизвлечения на металлофоне.</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свободно ориентироваться к пространстве.</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«Полечка»,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«Москвичок»,  Ю.Чичкова.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«Солнышко»,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«Серенькая кошечка», В.Витлина.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идём с флажками»,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«Лётчики, на аэродром»,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tc>
      </w:tr>
      <w:tr w:rsidR="00812F86" w:rsidRPr="00812F86" w:rsidTr="00812F86">
        <w:trPr>
          <w:trHeight w:val="20"/>
        </w:trPr>
        <w:tc>
          <w:tcPr>
            <w:tcW w:w="5211" w:type="dxa"/>
            <w:tcBorders>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Добиваться у детей слаженности, синхронности движений.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Развивать чувство ансамбля, учить детей прислушиваться друг к другу.</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выразительно передавать характер и смысл песни.</w:t>
            </w:r>
          </w:p>
          <w:p w:rsidR="00812F86" w:rsidRPr="00812F86" w:rsidRDefault="00812F86" w:rsidP="00812F86">
            <w:pPr>
              <w:tabs>
                <w:tab w:val="left" w:pos="454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Побуждать детей самостоятельно находить                                                                                         нужную интонацию. Поощрять инициативу и                              самостоятельность детей в нахождении нужных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интонаций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Побуждать детей выразительно передавать движения игровых персонажей.</w:t>
            </w:r>
          </w:p>
        </w:tc>
        <w:tc>
          <w:tcPr>
            <w:tcW w:w="5245" w:type="dxa"/>
            <w:tcBorders>
              <w:left w:val="single" w:sz="4" w:space="0" w:color="auto"/>
              <w:righ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«Полечка», И.Арсеева.</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«Мы идём с флажками», Е.Тиличеевой.</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«Солнышко», Т.Попатенко.</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«Серенькая кошечка», В.Витлина.</w:t>
            </w:r>
          </w:p>
          <w:p w:rsidR="00812F86" w:rsidRPr="00812F86" w:rsidRDefault="00812F86" w:rsidP="00812F86">
            <w:pPr>
              <w:tabs>
                <w:tab w:val="left" w:pos="4545"/>
              </w:tabs>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«Пароход гудит» Т.Ломовой .</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«Лётчики, на аэродром», М.Раухвергера.</w:t>
            </w:r>
          </w:p>
        </w:tc>
        <w:tc>
          <w:tcPr>
            <w:tcW w:w="4536" w:type="dxa"/>
            <w:tcBorders>
              <w:left w:val="single" w:sz="4" w:space="0" w:color="auto"/>
            </w:tcBorders>
          </w:tcPr>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Музыка в детском саду. Средняя группа, Н.Ветлугина. Москва, «Музыка», 1987</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Н.Кононова. Обучение дошкольников игре на музыкальных инструментах. М. «Просвещение», 1990</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Т.Орлова. Учите детей петь. Москва, «Просвещение», 1986</w:t>
            </w:r>
          </w:p>
          <w:p w:rsidR="00812F86" w:rsidRPr="00812F86" w:rsidRDefault="00812F86" w:rsidP="00812F86">
            <w:pPr>
              <w:jc w:val="left"/>
              <w:rPr>
                <w:rFonts w:ascii="Times New Roman" w:eastAsia="Calibri" w:hAnsi="Times New Roman" w:cs="Times New Roman"/>
                <w:sz w:val="24"/>
                <w:szCs w:val="24"/>
              </w:rPr>
            </w:pPr>
            <w:r w:rsidRPr="00812F86">
              <w:rPr>
                <w:rFonts w:ascii="Times New Roman" w:eastAsia="Calibri" w:hAnsi="Times New Roman" w:cs="Times New Roman"/>
                <w:sz w:val="24"/>
                <w:szCs w:val="24"/>
              </w:rPr>
              <w:t>Э.П.Костина. Я люблю музыку. Сб.3, ст.5, Н.Новгород, 2005</w:t>
            </w:r>
          </w:p>
        </w:tc>
      </w:tr>
    </w:tbl>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b/>
          <w:sz w:val="28"/>
          <w:szCs w:val="28"/>
        </w:rPr>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b/>
          <w:bCs/>
          <w:i/>
          <w:sz w:val="28"/>
          <w:szCs w:val="28"/>
        </w:rPr>
      </w:pPr>
      <w:r w:rsidRPr="00812F86">
        <w:rPr>
          <w:rFonts w:ascii="Times New Roman" w:eastAsia="Calibri" w:hAnsi="Times New Roman" w:cs="Times New Roman"/>
          <w:b/>
          <w:bCs/>
          <w:i/>
          <w:sz w:val="28"/>
          <w:szCs w:val="28"/>
        </w:rPr>
        <w:t>Формы  реализации Программы</w:t>
      </w:r>
    </w:p>
    <w:p w:rsidR="00812F86" w:rsidRPr="00812F86" w:rsidRDefault="00812F86" w:rsidP="00812F8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12F86">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 качестве адекватных форм работы с детьми используются: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835"/>
        <w:gridCol w:w="9355"/>
      </w:tblGrid>
      <w:tr w:rsidR="00812F86" w:rsidRPr="00812F86" w:rsidTr="00812F86">
        <w:trPr>
          <w:trHeight w:val="654"/>
        </w:trPr>
        <w:tc>
          <w:tcPr>
            <w:tcW w:w="2660"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Образовательная область</w:t>
            </w:r>
          </w:p>
        </w:tc>
        <w:tc>
          <w:tcPr>
            <w:tcW w:w="2835" w:type="dxa"/>
          </w:tcPr>
          <w:p w:rsidR="00812F86" w:rsidRPr="00812F86" w:rsidRDefault="00812F86" w:rsidP="00812F86">
            <w:pPr>
              <w:spacing w:after="0" w:line="240" w:lineRule="auto"/>
              <w:ind w:left="-118" w:right="-108"/>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Виды детской деятельности</w:t>
            </w:r>
          </w:p>
        </w:tc>
        <w:tc>
          <w:tcPr>
            <w:tcW w:w="9355"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Формы организации образовательной деятельности</w:t>
            </w:r>
          </w:p>
        </w:tc>
      </w:tr>
      <w:tr w:rsidR="00812F86" w:rsidRPr="00812F86" w:rsidTr="00812F86">
        <w:trPr>
          <w:trHeight w:val="20"/>
        </w:trPr>
        <w:tc>
          <w:tcPr>
            <w:tcW w:w="2660" w:type="dxa"/>
          </w:tcPr>
          <w:p w:rsidR="00812F86" w:rsidRPr="00812F86" w:rsidRDefault="00812F86" w:rsidP="00812F86">
            <w:pPr>
              <w:spacing w:after="0" w:line="240" w:lineRule="auto"/>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 xml:space="preserve">Художественно-эстетическое </w:t>
            </w:r>
            <w:r w:rsidRPr="00812F86">
              <w:rPr>
                <w:rFonts w:ascii="Times New Roman" w:eastAsia="Calibri" w:hAnsi="Times New Roman" w:cs="Times New Roman"/>
                <w:i/>
                <w:sz w:val="28"/>
                <w:szCs w:val="28"/>
              </w:rPr>
              <w:lastRenderedPageBreak/>
              <w:t>развитие</w:t>
            </w:r>
          </w:p>
        </w:tc>
        <w:tc>
          <w:tcPr>
            <w:tcW w:w="2835" w:type="dxa"/>
          </w:tcPr>
          <w:p w:rsidR="00812F86" w:rsidRPr="00812F86" w:rsidRDefault="00812F86" w:rsidP="00812F86">
            <w:pPr>
              <w:spacing w:after="0" w:line="240" w:lineRule="auto"/>
              <w:ind w:right="-108"/>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 xml:space="preserve">Рисование, </w:t>
            </w:r>
          </w:p>
          <w:p w:rsidR="00812F86" w:rsidRPr="00812F86" w:rsidRDefault="00812F86" w:rsidP="00812F86">
            <w:pPr>
              <w:spacing w:after="0" w:line="240" w:lineRule="auto"/>
              <w:ind w:right="-108"/>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лепка, аппликация, </w:t>
            </w:r>
            <w:r w:rsidRPr="00812F86">
              <w:rPr>
                <w:rFonts w:ascii="Times New Roman" w:eastAsia="Calibri" w:hAnsi="Times New Roman" w:cs="Times New Roman"/>
                <w:sz w:val="28"/>
                <w:szCs w:val="28"/>
              </w:rPr>
              <w:lastRenderedPageBreak/>
              <w:t>конструирование,</w:t>
            </w:r>
          </w:p>
          <w:p w:rsidR="00812F86" w:rsidRPr="00812F86" w:rsidRDefault="00812F86" w:rsidP="00812F86">
            <w:pPr>
              <w:spacing w:after="0" w:line="240" w:lineRule="auto"/>
              <w:ind w:right="-108"/>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музыкальная деятельность, театрализованная деятельность</w:t>
            </w:r>
          </w:p>
        </w:tc>
        <w:tc>
          <w:tcPr>
            <w:tcW w:w="9355" w:type="dxa"/>
          </w:tcPr>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 xml:space="preserve">Рассматривание эстетически привлекательных предметов </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Игра</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Организация выставок</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Изготовление украшений</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Слушание соответствующей возрасту народной, классической, детской музыки</w:t>
            </w:r>
          </w:p>
          <w:p w:rsidR="00812F86" w:rsidRPr="00812F86" w:rsidRDefault="00812F86" w:rsidP="00812F86">
            <w:pPr>
              <w:numPr>
                <w:ilvl w:val="0"/>
                <w:numId w:val="11"/>
              </w:numPr>
              <w:spacing w:after="0" w:line="240" w:lineRule="auto"/>
              <w:ind w:left="175" w:right="-108"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Экспериментирование со звуками</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Музыкально-дидактическая игра</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Разучивание музыкальных игр  и танцев</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Совместное пение</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Праздники</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Развлечения </w:t>
            </w:r>
          </w:p>
        </w:tc>
      </w:tr>
    </w:tbl>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b/>
          <w:bCs/>
          <w:i/>
          <w:sz w:val="28"/>
          <w:szCs w:val="28"/>
        </w:rPr>
      </w:pPr>
      <w:r w:rsidRPr="00812F86">
        <w:rPr>
          <w:rFonts w:ascii="Times New Roman" w:eastAsia="Calibri" w:hAnsi="Times New Roman" w:cs="Times New Roman"/>
          <w:b/>
          <w:bCs/>
          <w:i/>
          <w:sz w:val="28"/>
          <w:szCs w:val="28"/>
        </w:rPr>
        <w:lastRenderedPageBreak/>
        <w:t>Методы и средства реализации Программы</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5880"/>
        <w:gridCol w:w="5812"/>
      </w:tblGrid>
      <w:tr w:rsidR="00812F86" w:rsidRPr="00812F86" w:rsidTr="00812F86">
        <w:tc>
          <w:tcPr>
            <w:tcW w:w="3159" w:type="dxa"/>
          </w:tcPr>
          <w:p w:rsidR="00812F86" w:rsidRPr="00812F86" w:rsidRDefault="00812F86" w:rsidP="00812F86">
            <w:pPr>
              <w:spacing w:after="0" w:line="240" w:lineRule="auto"/>
              <w:jc w:val="center"/>
              <w:rPr>
                <w:rFonts w:ascii="Times New Roman" w:eastAsia="Calibri" w:hAnsi="Times New Roman" w:cs="Times New Roman"/>
                <w:i/>
                <w:sz w:val="28"/>
                <w:szCs w:val="28"/>
              </w:rPr>
            </w:pPr>
          </w:p>
        </w:tc>
        <w:tc>
          <w:tcPr>
            <w:tcW w:w="5880"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Методы</w:t>
            </w:r>
          </w:p>
        </w:tc>
        <w:tc>
          <w:tcPr>
            <w:tcW w:w="5812"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Средства</w:t>
            </w:r>
          </w:p>
        </w:tc>
      </w:tr>
      <w:tr w:rsidR="00812F86" w:rsidRPr="00812F86" w:rsidTr="00812F86">
        <w:tc>
          <w:tcPr>
            <w:tcW w:w="3159"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Художественно-эстетическое развитие</w:t>
            </w:r>
          </w:p>
        </w:tc>
        <w:tc>
          <w:tcPr>
            <w:tcW w:w="5880" w:type="dxa"/>
          </w:tcPr>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u w:val="single"/>
              </w:rPr>
            </w:pPr>
            <w:r w:rsidRPr="00812F86">
              <w:rPr>
                <w:rFonts w:ascii="Times New Roman" w:eastAsia="Calibri" w:hAnsi="Times New Roman" w:cs="Times New Roman"/>
                <w:sz w:val="28"/>
                <w:szCs w:val="28"/>
                <w:u w:val="single"/>
              </w:rPr>
              <w:t>Методы эстетического воспитания:</w:t>
            </w:r>
          </w:p>
          <w:p w:rsidR="00812F86" w:rsidRPr="00812F86" w:rsidRDefault="00812F86" w:rsidP="00812F86">
            <w:pPr>
              <w:tabs>
                <w:tab w:val="left" w:pos="993"/>
              </w:tabs>
              <w:spacing w:after="0" w:line="240" w:lineRule="auto"/>
              <w:ind w:left="385" w:hanging="142"/>
              <w:contextualSpacing/>
              <w:jc w:val="both"/>
              <w:rPr>
                <w:rFonts w:ascii="Times New Roman" w:eastAsia="Calibri" w:hAnsi="Times New Roman" w:cs="Times New Roman"/>
                <w:sz w:val="28"/>
                <w:szCs w:val="28"/>
                <w:lang w:eastAsia="ru-RU"/>
              </w:rPr>
            </w:pPr>
            <w:r w:rsidRPr="00812F86">
              <w:rPr>
                <w:rFonts w:ascii="Times New Roman" w:eastAsia="Calibri" w:hAnsi="Times New Roman" w:cs="Times New Roman"/>
                <w:sz w:val="28"/>
                <w:szCs w:val="28"/>
                <w:lang w:eastAsia="ru-RU"/>
              </w:rPr>
              <w:t xml:space="preserve">- метод пробуждения ярких эстетических эмоций и переживаний с целью овладения даром сопереживания;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метод побуждения к сопереживанию, эмоциональной отзывчивости на прекрасное в окружающем мире;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метод эстетического убеждения;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метод сенсорного насыщения (без сенсорной основы немыслимо приобщение детей к художественной культуре);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метод эстетического выбора («убеждения красотой»), направленный на формирование эстетического вкуса;</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метод разнообразной художественной практики;</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метод сотворчества (с педагогом, народным мастером, художником, сверстниками);</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метод нетривиальных (необыденных) </w:t>
            </w:r>
            <w:r w:rsidRPr="00812F86">
              <w:rPr>
                <w:rFonts w:ascii="Times New Roman" w:eastAsia="Calibri" w:hAnsi="Times New Roman" w:cs="Times New Roman"/>
                <w:sz w:val="28"/>
                <w:szCs w:val="28"/>
              </w:rPr>
              <w:lastRenderedPageBreak/>
              <w:t>творческих ситуаций, пробуждающих интерес к художественной деятельности;</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метод эвристических и поисковых ситуаций.</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u w:val="single"/>
              </w:rPr>
            </w:pPr>
            <w:r w:rsidRPr="00812F86">
              <w:rPr>
                <w:rFonts w:ascii="Times New Roman" w:eastAsia="Calibri" w:hAnsi="Times New Roman" w:cs="Times New Roman"/>
                <w:sz w:val="28"/>
                <w:szCs w:val="28"/>
                <w:u w:val="single"/>
              </w:rPr>
              <w:t>Методы музыкального развития:</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наглядный: сопровождение музыкального ряда изобразительным, показ движений;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словесный: беседы о различных музыкальных жанрах;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словесно-слуховой: пение;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слуховой: слушание музыки;</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игровой: музыкальные игры; </w:t>
            </w:r>
          </w:p>
          <w:p w:rsidR="00812F86" w:rsidRPr="00812F86" w:rsidRDefault="00812F86" w:rsidP="00812F86">
            <w:pPr>
              <w:spacing w:after="0" w:line="240" w:lineRule="auto"/>
              <w:ind w:left="385" w:hanging="14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-практический: разучивание песен, танцев, воспроизведение мелодий.</w:t>
            </w:r>
          </w:p>
        </w:tc>
        <w:tc>
          <w:tcPr>
            <w:tcW w:w="5812" w:type="dxa"/>
          </w:tcPr>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lastRenderedPageBreak/>
              <w:t>эстетическое общение</w:t>
            </w:r>
            <w:r w:rsidRPr="00812F86">
              <w:rPr>
                <w:rFonts w:ascii="Times New Roman" w:eastAsia="Calibri"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t>природа</w:t>
            </w:r>
            <w:r w:rsidRPr="00812F86">
              <w:rPr>
                <w:rFonts w:ascii="Times New Roman" w:eastAsia="Calibri" w:hAnsi="Times New Roman" w:cs="Times New Roman"/>
                <w:sz w:val="28"/>
                <w:szCs w:val="28"/>
                <w:u w:val="wave"/>
              </w:rPr>
              <w:t>:</w:t>
            </w:r>
            <w:r w:rsidRPr="00812F86">
              <w:rPr>
                <w:rFonts w:ascii="Times New Roman" w:eastAsia="Calibri" w:hAnsi="Times New Roman" w:cs="Times New Roman"/>
                <w:sz w:val="28"/>
                <w:szCs w:val="28"/>
              </w:rPr>
              <w:t xml:space="preserve"> имеет огромные возможности для понимания детьми богатства мира, в котором живут;</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t>искусство</w:t>
            </w:r>
            <w:r w:rsidRPr="00812F86">
              <w:rPr>
                <w:rFonts w:ascii="Times New Roman" w:eastAsia="Calibri" w:hAnsi="Times New Roman" w:cs="Times New Roman"/>
                <w:sz w:val="28"/>
                <w:szCs w:val="28"/>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t>окружающая предметная среда</w:t>
            </w:r>
            <w:r w:rsidRPr="00812F86">
              <w:rPr>
                <w:rFonts w:ascii="Times New Roman" w:eastAsia="Calibri"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t>самостоятельная художественная деятельность</w:t>
            </w:r>
            <w:r w:rsidRPr="00812F86">
              <w:rPr>
                <w:rFonts w:ascii="Times New Roman" w:eastAsia="Calibri" w:hAnsi="Times New Roman" w:cs="Times New Roman"/>
                <w:sz w:val="28"/>
                <w:szCs w:val="28"/>
              </w:rPr>
              <w:t xml:space="preserve"> детей (музыкальная, </w:t>
            </w:r>
            <w:r w:rsidRPr="00812F86">
              <w:rPr>
                <w:rFonts w:ascii="Times New Roman" w:eastAsia="Calibri" w:hAnsi="Times New Roman" w:cs="Times New Roman"/>
                <w:sz w:val="28"/>
                <w:szCs w:val="28"/>
              </w:rPr>
              <w:lastRenderedPageBreak/>
              <w:t>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t>разнообразные виды игр</w:t>
            </w:r>
            <w:r w:rsidRPr="00812F86">
              <w:rPr>
                <w:rFonts w:ascii="Times New Roman" w:eastAsia="Calibri" w:hAnsi="Times New Roman" w:cs="Times New Roman"/>
                <w:sz w:val="28"/>
                <w:szCs w:val="28"/>
                <w:u w:val="wave"/>
              </w:rPr>
              <w:t>:</w:t>
            </w:r>
            <w:r w:rsidRPr="00812F86">
              <w:rPr>
                <w:rFonts w:ascii="Times New Roman" w:eastAsia="Calibri" w:hAnsi="Times New Roman" w:cs="Times New Roman"/>
                <w:sz w:val="28"/>
                <w:szCs w:val="28"/>
              </w:rPr>
              <w:t xml:space="preserve"> дидактические, подвижные, сюжетно-ролевые, игры-драматизации и др.;</w:t>
            </w:r>
          </w:p>
          <w:p w:rsidR="00812F86" w:rsidRPr="00812F86" w:rsidRDefault="00812F86" w:rsidP="005A1F77">
            <w:pPr>
              <w:numPr>
                <w:ilvl w:val="0"/>
                <w:numId w:val="72"/>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iCs/>
                <w:sz w:val="28"/>
                <w:szCs w:val="28"/>
                <w:u w:val="wave"/>
              </w:rPr>
              <w:t>разные виды труда детей</w:t>
            </w:r>
            <w:r w:rsidRPr="00812F86">
              <w:rPr>
                <w:rFonts w:ascii="Times New Roman" w:eastAsia="Calibri" w:hAnsi="Times New Roman" w:cs="Times New Roman"/>
                <w:sz w:val="28"/>
                <w:szCs w:val="28"/>
              </w:rPr>
              <w:t xml:space="preserve">  способствуют формированию представлений о красоте бытия и радости ее создания.</w:t>
            </w:r>
          </w:p>
        </w:tc>
      </w:tr>
    </w:tbl>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b/>
          <w:sz w:val="28"/>
          <w:szCs w:val="28"/>
          <w:lang w:val="en-US"/>
        </w:rPr>
        <w:lastRenderedPageBreak/>
        <w:t>ΙΙΙ</w:t>
      </w:r>
      <w:r w:rsidRPr="00812F86">
        <w:rPr>
          <w:rFonts w:ascii="Times New Roman" w:eastAsia="Calibri" w:hAnsi="Times New Roman" w:cs="Times New Roman"/>
          <w:b/>
          <w:sz w:val="28"/>
          <w:szCs w:val="28"/>
        </w:rPr>
        <w:t xml:space="preserve"> раздел. Организационный.</w:t>
      </w:r>
    </w:p>
    <w:p w:rsidR="00812F86" w:rsidRPr="00812F86" w:rsidRDefault="00812F86" w:rsidP="00812F86">
      <w:pPr>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Обеспеченность методическими материалами, средствами обучения и воспитания</w:t>
      </w:r>
    </w:p>
    <w:p w:rsidR="00812F86" w:rsidRPr="00812F86" w:rsidRDefault="00812F86" w:rsidP="00812F86">
      <w:pPr>
        <w:tabs>
          <w:tab w:val="left" w:pos="-4678"/>
        </w:tabs>
        <w:spacing w:after="0" w:line="240" w:lineRule="auto"/>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2946"/>
        <w:gridCol w:w="9501"/>
      </w:tblGrid>
      <w:tr w:rsidR="00812F86" w:rsidRPr="00812F86" w:rsidTr="00812F86">
        <w:trPr>
          <w:trHeight w:val="20"/>
        </w:trPr>
        <w:tc>
          <w:tcPr>
            <w:tcW w:w="2545" w:type="dxa"/>
          </w:tcPr>
          <w:p w:rsidR="00812F86" w:rsidRPr="00812F86" w:rsidRDefault="00812F86" w:rsidP="00812F86">
            <w:pPr>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sz w:val="28"/>
                <w:szCs w:val="28"/>
              </w:rPr>
              <w:t>Основные направления развития</w:t>
            </w:r>
          </w:p>
        </w:tc>
        <w:tc>
          <w:tcPr>
            <w:tcW w:w="2946"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Перечень программ</w:t>
            </w:r>
          </w:p>
        </w:tc>
        <w:tc>
          <w:tcPr>
            <w:tcW w:w="9501"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Перечень технологий, пособий</w:t>
            </w:r>
          </w:p>
        </w:tc>
      </w:tr>
      <w:tr w:rsidR="00812F86" w:rsidRPr="00812F86" w:rsidTr="00812F86">
        <w:trPr>
          <w:trHeight w:val="20"/>
        </w:trPr>
        <w:tc>
          <w:tcPr>
            <w:tcW w:w="2545" w:type="dxa"/>
          </w:tcPr>
          <w:p w:rsidR="00812F86" w:rsidRPr="00812F86" w:rsidRDefault="00812F86" w:rsidP="00812F86">
            <w:pPr>
              <w:spacing w:after="0" w:line="240" w:lineRule="auto"/>
              <w:ind w:left="-11" w:right="-68"/>
              <w:contextualSpacing/>
              <w:jc w:val="center"/>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Художественно-эстетическое развитие:</w:t>
            </w:r>
          </w:p>
          <w:p w:rsidR="00812F86" w:rsidRPr="00812F86" w:rsidRDefault="00812F86" w:rsidP="00812F86">
            <w:pPr>
              <w:spacing w:after="0" w:line="240" w:lineRule="auto"/>
              <w:ind w:left="-11" w:right="-68"/>
              <w:contextualSpacing/>
              <w:jc w:val="center"/>
              <w:rPr>
                <w:rFonts w:ascii="Times New Roman" w:eastAsia="Calibri" w:hAnsi="Times New Roman" w:cs="Times New Roman"/>
                <w:sz w:val="28"/>
                <w:szCs w:val="28"/>
              </w:rPr>
            </w:pPr>
            <w:r w:rsidRPr="00812F86">
              <w:rPr>
                <w:rFonts w:ascii="Times New Roman" w:eastAsia="Calibri" w:hAnsi="Times New Roman" w:cs="Times New Roman"/>
                <w:i/>
                <w:sz w:val="28"/>
                <w:szCs w:val="28"/>
              </w:rPr>
              <w:t>изобразительное искусство, продуктивная деятельность</w:t>
            </w:r>
          </w:p>
        </w:tc>
        <w:tc>
          <w:tcPr>
            <w:tcW w:w="2946" w:type="dxa"/>
            <w:vMerge w:val="restart"/>
          </w:tcPr>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w:t>
            </w:r>
            <w:r w:rsidRPr="00812F86">
              <w:rPr>
                <w:rFonts w:ascii="Times New Roman" w:eastAsia="Calibri" w:hAnsi="Times New Roman" w:cs="Times New Roman"/>
                <w:sz w:val="28"/>
                <w:szCs w:val="28"/>
              </w:rPr>
              <w:lastRenderedPageBreak/>
              <w:t>«Детство-Пресс», Издательство РГПУ им. А.И. Герцена, 2014.</w:t>
            </w:r>
          </w:p>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Лыкова  И.А. Программа художественного воспитания, обучения и развития детей 2-7 лет «Цветные ладошки». – М.: ТЦ СФЕРА, 2007.</w:t>
            </w:r>
          </w:p>
        </w:tc>
        <w:tc>
          <w:tcPr>
            <w:tcW w:w="9501" w:type="dxa"/>
          </w:tcPr>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Лыкова И.А. Программа художественного воспитания, обучения и развития детей 2-7 лет «Цветные ладошки». – М.: ТЦ СФЕРА, 2007.</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Лыкова И.А. Изобразительная деятельность в детском саду. – М.: ИД «Цветной мир», 2014.</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Лыкова И.А. Дидактические игры и занятия. Интеграция художественной и познавательной деятельности дошкольников. – М.: ТЦ СФЕРА, 2009.</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Лыкова И.А. Художественный труд в детском саду «Умелые ручки». – М.: ИД «Цветной мир», 2010.</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Лыкова И.А. Художественный труд в детском саду. Конспекты занятий и методические рекомендации. – М.: ИД «Цветной мир», 2010.</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Вербенец. Образовательная область «Художественное творчество». Методический комплект программы «Детство». –  СПб: ДЕТСТВО-</w:t>
            </w:r>
            <w:r w:rsidRPr="00812F86">
              <w:rPr>
                <w:rFonts w:ascii="Times New Roman" w:eastAsia="Calibri" w:hAnsi="Times New Roman" w:cs="Times New Roman"/>
                <w:sz w:val="28"/>
                <w:szCs w:val="28"/>
              </w:rPr>
              <w:lastRenderedPageBreak/>
              <w:t>ПРЕСС, 2012.</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Дубровская Н.В. Игры с цветом .Знакомство детей с основами цветоведения. С-П.; «Детство-Пресс». 2005.</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Казакова Р.Г. и др. Рисование с детьми школьного возраста. Нетрадиционные техники, сценарии занятий, планирование. - М.: ТЦ Сфера, 2005.</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Колдина Д.Н. Аппликация с детьми. – М.: Мозаика-Синтез, 2007. </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color w:val="000000"/>
                <w:sz w:val="28"/>
                <w:szCs w:val="28"/>
              </w:rPr>
              <w:t>Курочкина Н.А. Знакомим с книжной графикой. - СПб.: Детство-Пресс, 2001.</w:t>
            </w:r>
          </w:p>
          <w:p w:rsidR="00812F86" w:rsidRPr="00812F86" w:rsidRDefault="00812F86" w:rsidP="00812F86">
            <w:pPr>
              <w:numPr>
                <w:ilvl w:val="0"/>
                <w:numId w:val="2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Куцакова Л.В. Конструирование и художественный труд в детском саду. – М.: ТЦ СФЕРА, 2010.</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Леонова Н.Н. Художественно-эстетическое развитие детей в младшей и средней группах ДОУ. –  СПб: ДЕТСТВО-ПРЕСС, 2014.</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Леонова Н.Н. Художественно-эстетическое развитие детей в старшей и подготовительной группах ДОУ. –  СПб: ДЕТСТВО-ПРЕСС, 2014.</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Логунова Т.А. Первые уроки дизайна. Основы народного и декоративно-прикладного искусства. - М.: Мозаика-Синтез, 2011.</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Межуева Ю.А. Сказочная гжель. – М.: Мозаика-Синтез, 2011.</w:t>
            </w:r>
          </w:p>
          <w:p w:rsidR="00812F86" w:rsidRPr="00812F86" w:rsidRDefault="00812F86" w:rsidP="005A1F77">
            <w:pPr>
              <w:numPr>
                <w:ilvl w:val="0"/>
                <w:numId w:val="73"/>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Смотрова Н.А. Нитяные игрушки. – СПб: ДЕТСТВО-ПРЕСС, 2007.</w:t>
            </w:r>
          </w:p>
          <w:p w:rsidR="00812F86" w:rsidRPr="00812F86" w:rsidRDefault="00812F86" w:rsidP="00812F86">
            <w:pPr>
              <w:numPr>
                <w:ilvl w:val="0"/>
                <w:numId w:val="22"/>
              </w:numPr>
              <w:spacing w:after="0" w:line="240" w:lineRule="auto"/>
              <w:ind w:left="175"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Шайдурова Н.В. Весёлые матрёшки. – СПб: ДЕТСТВО-ПРЕСС, 2008.</w:t>
            </w:r>
          </w:p>
        </w:tc>
      </w:tr>
      <w:tr w:rsidR="00812F86" w:rsidRPr="00812F86" w:rsidTr="00812F86">
        <w:trPr>
          <w:trHeight w:val="20"/>
        </w:trPr>
        <w:tc>
          <w:tcPr>
            <w:tcW w:w="2545" w:type="dxa"/>
          </w:tcPr>
          <w:p w:rsidR="00812F86" w:rsidRPr="00812F86" w:rsidRDefault="00812F86" w:rsidP="00812F86">
            <w:pPr>
              <w:spacing w:after="0" w:line="240" w:lineRule="auto"/>
              <w:ind w:left="-11" w:right="-68"/>
              <w:contextualSpacing/>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lastRenderedPageBreak/>
              <w:t>Музыкальная деятельность</w:t>
            </w:r>
          </w:p>
        </w:tc>
        <w:tc>
          <w:tcPr>
            <w:tcW w:w="2946" w:type="dxa"/>
            <w:vMerge/>
          </w:tcPr>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p>
        </w:tc>
        <w:tc>
          <w:tcPr>
            <w:tcW w:w="9501" w:type="dxa"/>
          </w:tcPr>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Бекина С.И. Музыка и движение. – М.: Просвещение,1984.</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Ветлугина Н. Музыка в детском саду. Первая младшая группа. – М.: «Музыка», 1990.</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Ветлугина Н. Музыка в детском саду. Вторая младшая группа. – М.: «Музыка», 1990.</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Ветлугина Н. Музыка в детском саду. Средняя  группа. – М.: «Музыка», 1989.</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Ветлугина Н. Музыка в детском саду. Старшая группа. – М.: «Музыка», 1989.</w:t>
            </w:r>
          </w:p>
          <w:p w:rsidR="00812F86" w:rsidRPr="00812F86" w:rsidRDefault="00812F86" w:rsidP="00812F86">
            <w:pPr>
              <w:numPr>
                <w:ilvl w:val="0"/>
                <w:numId w:val="24"/>
              </w:numPr>
              <w:spacing w:after="0" w:line="240" w:lineRule="auto"/>
              <w:ind w:left="141" w:hanging="284"/>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Ветлугина Н. Музыка в детском саду. Подготовительная группа. – М.: «Музыка», 1988.</w:t>
            </w:r>
          </w:p>
          <w:p w:rsidR="00812F86" w:rsidRPr="00812F86" w:rsidRDefault="00812F86" w:rsidP="00812F86">
            <w:pPr>
              <w:numPr>
                <w:ilvl w:val="0"/>
                <w:numId w:val="24"/>
              </w:numPr>
              <w:spacing w:after="0" w:line="240" w:lineRule="auto"/>
              <w:ind w:left="141" w:hanging="284"/>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Ветлугина Н. Музыкальный букварь. – М.: «Музыка», 1987.</w:t>
            </w:r>
          </w:p>
          <w:p w:rsidR="00812F86" w:rsidRPr="00812F86" w:rsidRDefault="00812F86" w:rsidP="00812F86">
            <w:pPr>
              <w:numPr>
                <w:ilvl w:val="0"/>
                <w:numId w:val="24"/>
              </w:numPr>
              <w:spacing w:after="0" w:line="240" w:lineRule="auto"/>
              <w:ind w:left="141" w:hanging="284"/>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Комиссарова Л. Наглядные средства в музыкальном воспитании </w:t>
            </w:r>
            <w:r w:rsidRPr="00812F86">
              <w:rPr>
                <w:rFonts w:ascii="Times New Roman" w:eastAsia="Calibri" w:hAnsi="Times New Roman" w:cs="Times New Roman"/>
                <w:sz w:val="28"/>
                <w:szCs w:val="28"/>
              </w:rPr>
              <w:lastRenderedPageBreak/>
              <w:t>дошкольников. – М.: «Просвещение», 1986.</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Кононова Н. Музыкально- дидактические игры для дошкольников. – М.: Просвещение,1982.</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Н.Кононова. Обучение дошкольников игре на музыкальных инструментах. – М.: «Просвещение», 1990.</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Костина Э. Я люблю музыку. – Н. Новгород, 2005.</w:t>
            </w:r>
          </w:p>
          <w:p w:rsidR="00812F86" w:rsidRPr="00812F86" w:rsidRDefault="00812F86" w:rsidP="00812F86">
            <w:pPr>
              <w:numPr>
                <w:ilvl w:val="0"/>
                <w:numId w:val="24"/>
              </w:numPr>
              <w:spacing w:after="0" w:line="240" w:lineRule="auto"/>
              <w:ind w:left="141" w:hanging="284"/>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Макшанцева Е. Детские забавы. – М.: Просвещение,1991.</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Орлова Т. Учите детей петь. – М.: Просвещение,1988.</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Радынова О. Слушаем музыку. – М.: Просвещение,1990.</w:t>
            </w:r>
          </w:p>
          <w:p w:rsidR="00812F86" w:rsidRPr="00812F86" w:rsidRDefault="00812F86" w:rsidP="00812F86">
            <w:pPr>
              <w:numPr>
                <w:ilvl w:val="0"/>
                <w:numId w:val="24"/>
              </w:numPr>
              <w:spacing w:after="0" w:line="240" w:lineRule="auto"/>
              <w:ind w:left="141" w:hanging="284"/>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Обучение дошкольников игре на детских музыкальных инструментах. – М.: Просвещение,1990.</w:t>
            </w:r>
          </w:p>
        </w:tc>
      </w:tr>
      <w:tr w:rsidR="00812F86" w:rsidRPr="00812F86" w:rsidTr="00812F86">
        <w:trPr>
          <w:trHeight w:val="20"/>
        </w:trPr>
        <w:tc>
          <w:tcPr>
            <w:tcW w:w="2545" w:type="dxa"/>
          </w:tcPr>
          <w:p w:rsidR="00812F86" w:rsidRPr="00812F86" w:rsidRDefault="00812F86" w:rsidP="00812F86">
            <w:pPr>
              <w:spacing w:after="0" w:line="240" w:lineRule="auto"/>
              <w:ind w:left="-11" w:right="-68"/>
              <w:contextualSpacing/>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lastRenderedPageBreak/>
              <w:t>театрализованная деятельность</w:t>
            </w:r>
          </w:p>
        </w:tc>
        <w:tc>
          <w:tcPr>
            <w:tcW w:w="2946" w:type="dxa"/>
            <w:vMerge/>
          </w:tcPr>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p>
        </w:tc>
        <w:tc>
          <w:tcPr>
            <w:tcW w:w="9501" w:type="dxa"/>
          </w:tcPr>
          <w:p w:rsidR="00812F86" w:rsidRPr="00812F86" w:rsidRDefault="00812F86" w:rsidP="005A1F77">
            <w:pPr>
              <w:numPr>
                <w:ilvl w:val="0"/>
                <w:numId w:val="7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Антипина А.Е. Театрализованная деятельность в детском саду. – М.: ТЦ Сфера, 2003.</w:t>
            </w:r>
          </w:p>
          <w:p w:rsidR="00812F86" w:rsidRPr="00812F86" w:rsidRDefault="00812F86" w:rsidP="005A1F77">
            <w:pPr>
              <w:numPr>
                <w:ilvl w:val="0"/>
                <w:numId w:val="7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Дерягина Л.Б. Играем в сказку. – СПб: ДЕТСТВО-ПРЕСС, 2010.</w:t>
            </w:r>
          </w:p>
          <w:p w:rsidR="00812F86" w:rsidRPr="00812F86" w:rsidRDefault="00812F86" w:rsidP="005A1F77">
            <w:pPr>
              <w:numPr>
                <w:ilvl w:val="0"/>
                <w:numId w:val="7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Мигунова Е.В. Театральная педагогика в детском саду. – М.: ТЦ Сфера, 2009. </w:t>
            </w:r>
          </w:p>
          <w:p w:rsidR="00812F86" w:rsidRPr="00812F86" w:rsidRDefault="00812F86" w:rsidP="005A1F77">
            <w:pPr>
              <w:numPr>
                <w:ilvl w:val="0"/>
                <w:numId w:val="7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Петрова И.М. Театр на столе. – СПб: ДЕТСТВО-ПРЕСС, 2009.</w:t>
            </w:r>
          </w:p>
          <w:p w:rsidR="00812F86" w:rsidRPr="00812F86" w:rsidRDefault="00812F86" w:rsidP="005A1F77">
            <w:pPr>
              <w:numPr>
                <w:ilvl w:val="0"/>
                <w:numId w:val="74"/>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Сорокина Н.Ф. Играем в кукольный театр. – М.: ТЦ Сфера, 2004.</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Щеткин А.В. Театральная деятельность в детском саду. – М.: Мозика-Синтез, 2007.</w:t>
            </w:r>
          </w:p>
        </w:tc>
      </w:tr>
    </w:tbl>
    <w:p w:rsidR="00812F86" w:rsidRPr="00812F86" w:rsidRDefault="00812F86" w:rsidP="00812F86">
      <w:pPr>
        <w:tabs>
          <w:tab w:val="left" w:pos="-4678"/>
        </w:tabs>
        <w:spacing w:after="0" w:line="240" w:lineRule="auto"/>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Перечень наглядно-демонстрационного материала</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Серия картин «Времена года»</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Пособие «Сказки – ребятам»</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Иллюстрации художников к сказкам</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w:t>
      </w:r>
      <w:r w:rsidRPr="00812F86">
        <w:rPr>
          <w:rFonts w:ascii="Times New Roman" w:eastAsia="Calibri" w:hAnsi="Times New Roman" w:cs="Times New Roman"/>
          <w:sz w:val="28"/>
          <w:szCs w:val="28"/>
        </w:rPr>
        <w:lastRenderedPageBreak/>
        <w:t>Сказка о царе Салтане», М.А. Врубель «Царевна-лебедь», Т.А. Маврина « По щучьему веленью», И.А. Кузнецов «Гора самоцветов».</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Пособие «Сказки Чуковского»</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Портрет Чуковского</w:t>
      </w:r>
      <w:r w:rsidRPr="00812F86">
        <w:rPr>
          <w:rFonts w:ascii="Times New Roman" w:eastAsia="Calibri" w:hAnsi="Times New Roman" w:cs="Times New Roman"/>
          <w:i/>
          <w:sz w:val="28"/>
          <w:szCs w:val="28"/>
        </w:rPr>
        <w:t xml:space="preserve">, </w:t>
      </w:r>
      <w:r w:rsidRPr="00812F86">
        <w:rPr>
          <w:rFonts w:ascii="Times New Roman" w:eastAsia="Calibri" w:hAnsi="Times New Roman" w:cs="Times New Roman"/>
          <w:sz w:val="28"/>
          <w:szCs w:val="28"/>
        </w:rPr>
        <w:t>Мойдодыр, Айболит, Краденое солнце, Тараканище.</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Из серии «Любимые сказки» (иллюстрации художника И.И. Хохлова)</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нар.сказка «Рукавичка», бел. нар. сказка «Пых», к пьесе-сказке С.Я. Маршака «Кошкин дом», р.н.с. «У страха глаза велики», р.н.с. «Теремок», англ. нар.сказка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Иллюстрации художника Н. Воробьёва</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«Курочка-Ряба», «Иван-царевич и серый волк», «По щучьему велению».</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Русское народное декоративно-прикладное искусство в детском саду</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
    <w:p w:rsidR="00812F86" w:rsidRPr="00812F86" w:rsidRDefault="00812F86" w:rsidP="00812F86">
      <w:pPr>
        <w:spacing w:after="0" w:line="240" w:lineRule="auto"/>
        <w:ind w:firstLine="709"/>
        <w:contextualSpacing/>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Русская народная игрушка</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Погремушки, Куклы из соломы, Тряпичные куклы, Пряники «Козули», Конь-каталка, Гороховецкие игрушки, Кузнецы.Игрушка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 Каргопольские игрушки, Чернышинские игрушки, Вырковские игрушки, Хлудневские игрушки.</w:t>
      </w: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p>
    <w:p w:rsidR="00812F86" w:rsidRDefault="00812F86" w:rsidP="00812F86"/>
    <w:p w:rsidR="00812F86" w:rsidRDefault="00812F86" w:rsidP="00812F86"/>
    <w:p w:rsidR="00812F86" w:rsidRDefault="00812F86" w:rsidP="00812F86"/>
    <w:p w:rsidR="00812F86" w:rsidRDefault="00812F86" w:rsidP="00812F86"/>
    <w:p w:rsidR="00812F86" w:rsidRDefault="00812F86" w:rsidP="00812F86"/>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b/>
          <w:sz w:val="28"/>
          <w:szCs w:val="28"/>
        </w:rPr>
        <w:t>ПЕРСПЕКТИВНО-ТЕМАТИЧЕСКОЕ ПЛАНИРОВАНИЕРЕГЛАМЕНТИРОВАННОЙ ОБРАЗОВАТЕЛЬНОЙ ДЕЯТЕЛЬНОСТИ</w:t>
      </w:r>
    </w:p>
    <w:p w:rsidR="00812F86" w:rsidRPr="00812F86" w:rsidRDefault="00812F86" w:rsidP="00812F86">
      <w:pPr>
        <w:tabs>
          <w:tab w:val="left" w:pos="3180"/>
        </w:tabs>
        <w:spacing w:after="0" w:line="240" w:lineRule="auto"/>
        <w:ind w:left="851"/>
        <w:jc w:val="both"/>
        <w:rPr>
          <w:rFonts w:ascii="Times New Roman" w:eastAsia="Calibri" w:hAnsi="Times New Roman" w:cs="Times New Roman"/>
          <w:b/>
          <w:i/>
          <w:color w:val="FF0000"/>
          <w:sz w:val="28"/>
          <w:szCs w:val="28"/>
        </w:rPr>
      </w:pPr>
      <w:r w:rsidRPr="00812F86">
        <w:rPr>
          <w:rFonts w:ascii="Times New Roman" w:eastAsia="Calibri" w:hAnsi="Times New Roman" w:cs="Times New Roman"/>
          <w:b/>
          <w:i/>
          <w:color w:val="FF0000"/>
          <w:sz w:val="28"/>
          <w:szCs w:val="28"/>
        </w:rPr>
        <w:tab/>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646"/>
        <w:gridCol w:w="3697"/>
      </w:tblGrid>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Тема</w:t>
            </w:r>
          </w:p>
        </w:tc>
        <w:tc>
          <w:tcPr>
            <w:tcW w:w="8646"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Цели</w:t>
            </w:r>
          </w:p>
        </w:tc>
        <w:tc>
          <w:tcPr>
            <w:tcW w:w="3697"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Источник методической литературы</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Сентябрь</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7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7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7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ходить по гимнастической скамейке прямо, ставя ногу с носка, подлезать под дугу на четвереньках с опорой на колени и предплечья.</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подбрасывать мяч и мягко ловить двумя руками; закреплять ходьбу по гимнастической скамейке, ставя ногу с носка.</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медленному бегу; упражнять в ходьбе по гимнастической скамейке и спрыгивание  с неё.</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p w:rsidR="00812F86" w:rsidRPr="00812F86" w:rsidRDefault="00812F86" w:rsidP="00812F86">
            <w:pPr>
              <w:spacing w:after="0" w:line="240" w:lineRule="auto"/>
              <w:jc w:val="both"/>
              <w:rPr>
                <w:rFonts w:ascii="Times New Roman" w:eastAsia="Calibri" w:hAnsi="Times New Roman" w:cs="Times New Roman"/>
                <w:sz w:val="24"/>
                <w:szCs w:val="24"/>
              </w:rPr>
            </w:pP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7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7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contextualSpacing/>
              <w:jc w:val="center"/>
              <w:rPr>
                <w:rFonts w:ascii="Times New Roman" w:eastAsia="Calibri" w:hAnsi="Times New Roman" w:cs="Times New Roman"/>
                <w:sz w:val="24"/>
                <w:szCs w:val="24"/>
              </w:rPr>
            </w:pPr>
          </w:p>
          <w:p w:rsidR="00812F86" w:rsidRPr="00812F86" w:rsidRDefault="00812F86" w:rsidP="00812F86">
            <w:pPr>
              <w:spacing w:after="0" w:line="240" w:lineRule="auto"/>
              <w:contextualSpacing/>
              <w:jc w:val="center"/>
              <w:rPr>
                <w:rFonts w:ascii="Times New Roman" w:eastAsia="Calibri" w:hAnsi="Times New Roman" w:cs="Times New Roman"/>
                <w:sz w:val="24"/>
                <w:szCs w:val="24"/>
              </w:rPr>
            </w:pPr>
          </w:p>
          <w:p w:rsidR="00812F86" w:rsidRPr="00812F86" w:rsidRDefault="00812F86" w:rsidP="005A1F77">
            <w:pPr>
              <w:numPr>
                <w:ilvl w:val="0"/>
                <w:numId w:val="7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мягко, прыгать на двух ногах на месте и с продвижением вперед; упражнять в подбрасывании и ловле мяча двумя руками.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подлезании под дуги на четвереньках с опорой на колени и кисти, в умении мягко прыгать на двух ногах на месте и с продвижением вперёд.</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во время бега соблюдать расстояние междудруг другом; упражнять в прыжках на двух ногах с продвижением вперёд; развивать ориентировку в пространстве.</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p w:rsidR="00812F86" w:rsidRPr="00812F86" w:rsidRDefault="00812F86" w:rsidP="00812F86">
            <w:pPr>
              <w:spacing w:after="0" w:line="240" w:lineRule="auto"/>
              <w:jc w:val="both"/>
              <w:rPr>
                <w:rFonts w:ascii="Times New Roman" w:eastAsia="Calibri" w:hAnsi="Times New Roman" w:cs="Times New Roman"/>
                <w:sz w:val="24"/>
                <w:szCs w:val="24"/>
              </w:rPr>
            </w:pPr>
          </w:p>
        </w:tc>
      </w:tr>
      <w:tr w:rsidR="00812F86" w:rsidRPr="00812F86" w:rsidTr="00812F86">
        <w:trPr>
          <w:trHeight w:val="37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3 неделя</w:t>
            </w:r>
          </w:p>
          <w:p w:rsidR="00812F86" w:rsidRPr="00812F86" w:rsidRDefault="00812F86" w:rsidP="005A1F77">
            <w:pPr>
              <w:numPr>
                <w:ilvl w:val="0"/>
                <w:numId w:val="7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7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ind w:left="720"/>
              <w:contextualSpacing/>
              <w:jc w:val="center"/>
              <w:rPr>
                <w:rFonts w:ascii="Times New Roman" w:eastAsia="Calibri" w:hAnsi="Times New Roman" w:cs="Times New Roman"/>
                <w:sz w:val="24"/>
                <w:szCs w:val="24"/>
              </w:rPr>
            </w:pPr>
          </w:p>
          <w:p w:rsidR="00812F86" w:rsidRPr="00812F86" w:rsidRDefault="00812F86" w:rsidP="005A1F77">
            <w:pPr>
              <w:numPr>
                <w:ilvl w:val="0"/>
                <w:numId w:val="7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по гимнастической скамейке, в подлезании под дуги на четвереньках с опорой на колени и кисти.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подбрасывании и ловле мяча двумя руками, в ходьбе по скамейке уверенным шагом.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во время бега держать спину и голову прямо; упражнять в ползании по гимнастической скамейке на четвереньках, опираясь на ступни и ладони.</w:t>
            </w:r>
          </w:p>
        </w:tc>
        <w:tc>
          <w:tcPr>
            <w:tcW w:w="3697" w:type="dxa"/>
          </w:tcPr>
          <w:p w:rsidR="00812F86" w:rsidRPr="00812F86" w:rsidRDefault="00812F86" w:rsidP="00812F86">
            <w:pPr>
              <w:spacing w:after="0" w:line="240" w:lineRule="auto"/>
              <w:rPr>
                <w:rFonts w:ascii="Calibri" w:eastAsia="Calibri" w:hAnsi="Calibri"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tc>
      </w:tr>
      <w:tr w:rsidR="00812F86" w:rsidRPr="00812F86" w:rsidTr="00812F86">
        <w:trPr>
          <w:trHeight w:val="1932"/>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8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прыжках на двух ногах с продвижением вперёд, согласовывая отталкивание с движением рук вперед-вверх; в подбрасывании и ловле мяча двумя руками.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ползать по гимнастической скамейке на животе, подтягиваясь руками; упражнять в прыжках на двух ногах с продвижением вперед.</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бегать врассыпную; упражнять в прыжках на двух ногах с продвижением вперёд.</w:t>
            </w:r>
          </w:p>
        </w:tc>
        <w:tc>
          <w:tcPr>
            <w:tcW w:w="3697" w:type="dxa"/>
          </w:tcPr>
          <w:p w:rsidR="00812F86" w:rsidRPr="00812F86" w:rsidRDefault="00812F86" w:rsidP="00812F86">
            <w:pPr>
              <w:spacing w:after="0" w:line="240" w:lineRule="auto"/>
              <w:rPr>
                <w:rFonts w:ascii="Calibri" w:eastAsia="Calibri" w:hAnsi="Calibri"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Октябрь</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8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ходить по бревну приставным шагом; упражнять в ползании на животе по гимнастической скамейке, подтягиваясь на руках.</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принимать исходное положение при бросках мяча на дальность; упражнять в ходьбе по скамейке приставным шагом, с правильной осанкой.</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ползать на животе по гимнастической скамейке, подтягиваясь руками; упражнять в подлезании под шнур.</w:t>
            </w:r>
          </w:p>
        </w:tc>
        <w:tc>
          <w:tcPr>
            <w:tcW w:w="3697" w:type="dxa"/>
          </w:tcPr>
          <w:p w:rsidR="00812F86" w:rsidRPr="00812F86" w:rsidRDefault="00812F86" w:rsidP="00812F86">
            <w:pPr>
              <w:spacing w:after="0" w:line="240" w:lineRule="auto"/>
              <w:rPr>
                <w:rFonts w:ascii="Calibri" w:eastAsia="Calibri" w:hAnsi="Calibri" w:cs="Times New Roman"/>
                <w:sz w:val="24"/>
                <w:szCs w:val="24"/>
              </w:rPr>
            </w:pPr>
            <w:r w:rsidRPr="00812F86">
              <w:rPr>
                <w:rFonts w:ascii="Times New Roman" w:eastAsia="Calibri" w:hAnsi="Times New Roman" w:cs="Times New Roman"/>
                <w:sz w:val="24"/>
                <w:szCs w:val="24"/>
              </w:rPr>
              <w:lastRenderedPageBreak/>
              <w:t xml:space="preserve">В.Г. Фролов, Г.П.Юрко Физкультурные занятия с детьми </w:t>
            </w:r>
            <w:r w:rsidRPr="00812F86">
              <w:rPr>
                <w:rFonts w:ascii="Times New Roman" w:eastAsia="Calibri" w:hAnsi="Times New Roman" w:cs="Times New Roman"/>
                <w:sz w:val="24"/>
                <w:szCs w:val="24"/>
              </w:rPr>
              <w:lastRenderedPageBreak/>
              <w:t xml:space="preserve">дошкольного возраста. – М.: Просвещение, 1983. </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2 неделя</w:t>
            </w:r>
          </w:p>
          <w:p w:rsidR="00812F86" w:rsidRPr="00812F86" w:rsidRDefault="00812F86" w:rsidP="005A1F77">
            <w:pPr>
              <w:numPr>
                <w:ilvl w:val="0"/>
                <w:numId w:val="8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перепрыгивать через шнур в высоту с места, мягко приземляясь на две ноги; упражнять в умении занимать и.п. при бросках мяча на дальность.</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ползать на четвереньках по гимнастической скамейке, опираясь на колени и кисти; упражнять в мягком приземлении на две ноги при перепрыгивании через шнур с места.</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учить детей прыжкам через шнур; развивать ориентировку в пространстве.</w:t>
            </w:r>
          </w:p>
        </w:tc>
        <w:tc>
          <w:tcPr>
            <w:tcW w:w="3697" w:type="dxa"/>
          </w:tcPr>
          <w:p w:rsidR="00812F86" w:rsidRPr="00812F86" w:rsidRDefault="00812F86" w:rsidP="00812F86">
            <w:pPr>
              <w:spacing w:after="0" w:line="240" w:lineRule="auto"/>
              <w:rPr>
                <w:rFonts w:ascii="Calibri" w:eastAsia="Calibri" w:hAnsi="Calibri"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tc>
      </w:tr>
      <w:tr w:rsidR="00812F86" w:rsidRPr="00812F86" w:rsidTr="00812F86">
        <w:trPr>
          <w:trHeight w:val="31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3 неделя</w:t>
            </w:r>
          </w:p>
          <w:p w:rsidR="00812F86" w:rsidRPr="00812F86" w:rsidRDefault="00812F86" w:rsidP="005A1F77">
            <w:pPr>
              <w:numPr>
                <w:ilvl w:val="0"/>
                <w:numId w:val="8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ходить по доске с мешочком на голове; лазить по наклонной доске на четвереньках, опираясь на колени и кисти.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выполнять замах и бросок мяча на дальность; упражнять в ходьбе по доске с мешочком на голове, с правильной осанкой.</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Продолжать учить детей лазанью по наклонной доске на четвереньках, по гимнастической стенке; упражнять в беге с увёртыванием.</w:t>
            </w:r>
          </w:p>
        </w:tc>
        <w:tc>
          <w:tcPr>
            <w:tcW w:w="3697" w:type="dxa"/>
          </w:tcPr>
          <w:p w:rsidR="00812F86" w:rsidRPr="00812F86" w:rsidRDefault="00812F86" w:rsidP="00812F86">
            <w:pPr>
              <w:spacing w:after="0" w:line="240" w:lineRule="auto"/>
              <w:rPr>
                <w:rFonts w:ascii="Calibri" w:eastAsia="Calibri" w:hAnsi="Calibri"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tc>
      </w:tr>
      <w:tr w:rsidR="00812F86" w:rsidRPr="00812F86" w:rsidTr="00812F86">
        <w:trPr>
          <w:trHeight w:val="31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8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перепрыгивать через шнур боком, упражнять в замахе и броске мяча на дальность.</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быстрой ходьбе на четвереньках по гимнастической скамейке, в перепрыгивании через шнур боком.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в высоту через шнур прямо и боком; развивать координацию движений.</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В.Г. Фролов, Г.П.Юрко Физкультурные занятия с детьми дошкольного возраста. – М.: Просвещение, 1983. </w:t>
            </w:r>
          </w:p>
          <w:p w:rsidR="00812F86" w:rsidRPr="00812F86" w:rsidRDefault="00812F86" w:rsidP="00812F86">
            <w:pPr>
              <w:spacing w:after="0" w:line="240" w:lineRule="auto"/>
              <w:jc w:val="both"/>
              <w:rPr>
                <w:rFonts w:ascii="Times New Roman" w:eastAsia="Calibri" w:hAnsi="Times New Roman" w:cs="Times New Roman"/>
                <w:sz w:val="24"/>
                <w:szCs w:val="24"/>
              </w:rPr>
            </w:pP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Ноябрь</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8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с мешочком на голове по доске широким шагом; в ходьбе на четвереньках по гимнастической скамейке.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энергичному выполнению броска при метании мешочка на дальность; упражнять в ходьбе с мешочком на голове по доскам широким шагом.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ходьбе на четвереньках по гимнастической скамейке, пролезании в обруч, быстром беге.</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8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contextualSpacing/>
              <w:jc w:val="both"/>
              <w:rPr>
                <w:rFonts w:ascii="Times New Roman" w:eastAsia="Calibri" w:hAnsi="Times New Roman" w:cs="Times New Roman"/>
                <w:sz w:val="24"/>
                <w:szCs w:val="24"/>
              </w:rPr>
            </w:pPr>
          </w:p>
          <w:p w:rsidR="00812F86" w:rsidRPr="00812F86" w:rsidRDefault="00812F86" w:rsidP="005A1F77">
            <w:pPr>
              <w:numPr>
                <w:ilvl w:val="0"/>
                <w:numId w:val="8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впрыгивать в обруч и выпрыгивать из него; упражнять в выполнении замаха и броска на дальность.</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влезать на гимнастическую стенку и спускаться, не пропуская перекладин; упражнять в прыжках в обруч из обруча без задержки.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с высоты, в беге с увёртыванием.</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Т Т.В. Грядкина «Образовательная область «Физическая культура». Методический комплект программы «Детство». –  СПб: </w:t>
            </w:r>
            <w:r w:rsidRPr="00812F86">
              <w:rPr>
                <w:rFonts w:ascii="Times New Roman" w:eastAsia="Calibri" w:hAnsi="Times New Roman" w:cs="Times New Roman"/>
                <w:sz w:val="24"/>
                <w:szCs w:val="24"/>
              </w:rPr>
              <w:lastRenderedPageBreak/>
              <w:t>Детство-Пресс, 2012.</w:t>
            </w:r>
          </w:p>
        </w:tc>
      </w:tr>
      <w:tr w:rsidR="00812F86" w:rsidRPr="00812F86" w:rsidTr="00812F86">
        <w:trPr>
          <w:trHeight w:val="34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3 неделя</w:t>
            </w:r>
          </w:p>
          <w:p w:rsidR="00812F86" w:rsidRPr="00812F86" w:rsidRDefault="00812F86" w:rsidP="005A1F77">
            <w:pPr>
              <w:numPr>
                <w:ilvl w:val="0"/>
                <w:numId w:val="8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по доске с мешочком на голове; учить лазить по гимнастической стенке чередующим шагом.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бросать мяч о пол и ловить двумя руками; упражнять в ходьбе по доскам с мешочком на голове, с различным положением рук.</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у детей умение лазать по гимнастической стенке чередующим шагом, бегать с увёртыванием.</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rPr>
          <w:trHeight w:val="300"/>
        </w:trPr>
        <w:tc>
          <w:tcPr>
            <w:tcW w:w="2802" w:type="dxa"/>
          </w:tcPr>
          <w:p w:rsidR="00812F86" w:rsidRPr="00812F86" w:rsidRDefault="00812F86" w:rsidP="00812F86">
            <w:pPr>
              <w:spacing w:after="0" w:line="240" w:lineRule="auto"/>
              <w:ind w:left="435"/>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8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прыжках в обруч и из него без задержки, в умении бросать мяч о пол и ловить двумя руками.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влезать на гимнастическую стенку и спускаться с неё чередующим шагом; упражнять в прыжках в обруч и в выпрыгивании из него без задержки.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у детей умение лазать по гимнастической стенке; упражнять в беге «змейкой».</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Декабрь</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8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8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ходить по гимнастической скамейке с различным положением рук; упражнять в лазанье по гимнастической стенке, не пропуская реек чередующим шагом.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бросках мяча о пол и ловля двумя руками, в ходьбе по гимнастической скамейке с различным положением рук.</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лазанье по гимнастической стенке, не пропуская реек, в беге «змейкой».</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9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мягкому приземлению в прыжках с гимнастической скамейки; упражнять в броске мяча о пол и мягкой ловле.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лазить по гимнастической стенке, перелезая с пролета на пролет; упражнять в мягком приземлении при прыжках со скамейки.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мягкому приземлению в прыжках сгимнастической скамейке, ходьбе и бегу с изменением направления.</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rPr>
          <w:trHeight w:val="33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3 неделя</w:t>
            </w:r>
          </w:p>
          <w:p w:rsidR="00812F86" w:rsidRPr="00812F86" w:rsidRDefault="00812F86" w:rsidP="005A1F77">
            <w:pPr>
              <w:numPr>
                <w:ilvl w:val="0"/>
                <w:numId w:val="9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5A1F77">
            <w:pPr>
              <w:numPr>
                <w:ilvl w:val="0"/>
                <w:numId w:val="9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быстро, продвигаться по гимнастической скамейке приставным шагом; упражнять в перелезании с пролета на пролет гимнастической стенке.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прокатывать мяч друг другу; упражнять в быстром продвижении боком по гимнастической скамейке.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прокатывать мяч друг другу, ходьбе и бегу с изменением направления.</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rPr>
          <w:trHeight w:val="30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9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согласовывать движение рук с отталкиванием при спрыгивании соскамейке; упражнять в прокатывании мяча друг другу.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лазанье по гимнастической стенке, перелезая с пролета на пролет; в согласовании движений рук с отталкиванием при прыжках со скамейки.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Упражнять согласовывать движение рук с отталкиванием при спрыгивании со скамейке; упражнять в перелезании с пролета на пролет гимнастической стенке.</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 xml:space="preserve">Т.В. Грядкина «Образовательная область «Физическая культура». Методический комплект программы «Детство». –  СПб: </w:t>
            </w:r>
            <w:r w:rsidRPr="00812F86">
              <w:rPr>
                <w:rFonts w:ascii="Times New Roman" w:eastAsia="Calibri" w:hAnsi="Times New Roman" w:cs="Times New Roman"/>
                <w:sz w:val="24"/>
                <w:szCs w:val="24"/>
              </w:rPr>
              <w:lastRenderedPageBreak/>
              <w:t>Детство-Пресс, 2012.</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lastRenderedPageBreak/>
              <w:t>Январь</w:t>
            </w:r>
          </w:p>
        </w:tc>
      </w:tr>
      <w:tr w:rsidR="00812F86" w:rsidRPr="00812F86" w:rsidTr="00812F86">
        <w:trPr>
          <w:trHeight w:val="36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9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бегать по гимнастической скамейке; упражнять в лазанье по гимнастической стенке, перелезая с пролета на пролет.</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бросать мяч вверх и мягко ловить двумя руками после отскока; упражнять в беге по гимнастической скамейке.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бросать мяч вверх и мягко ловить двумя руками после отскока; упражнять в беге по гимнастической скамейке.</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9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5A1F77">
            <w:pPr>
              <w:numPr>
                <w:ilvl w:val="0"/>
                <w:numId w:val="9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спрыгивать с гимнастической скамейки, приземляясь подальше от неё; упражнять в подбрасывании и ловле мяча двумя руками после отскока.</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пролезать под гимнастическими скамейками; упражнять в спрыгивании с гимнастической скамейки, приземляясь как можно дальше от неё.</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спрыгивании с гимнастической скамейки, приземляясь подальше от неё; пролезать под гимнастическими скамейками.</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3 неделя</w:t>
            </w:r>
          </w:p>
          <w:p w:rsidR="00812F86" w:rsidRPr="00812F86" w:rsidRDefault="00812F86" w:rsidP="005A1F77">
            <w:pPr>
              <w:numPr>
                <w:ilvl w:val="0"/>
                <w:numId w:val="9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ходить по шнуру с мешочком на голове; упражнятьпролезать под гимнастическими скамейками. </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точно бросать мяч друг другу снизу; упражнять в ходьбе по шнуру с мешочком на голове широким шагом.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по шнуру с мешочком на голове; упражнять в бросках мяча друг другу снизу.</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rPr>
          <w:trHeight w:val="30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9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прыгать на двух ногах с продвижением вперед, выполняя 6 прыжков подряд; упражнять в перебрасывании мячей друг другу снизу.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впролезании под гимнастическими скамейками, в выполнении 6-7 прыжков подряд на двух ногах с продвижением вперёд.</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перебрасывании мячей друг другу снизу; в выполнении прыжков на двух ногах с продвижением вперёд.</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Февраль</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9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ходить по шнуру с мешочком на голове, ставя ступни вдоль шнура – пятку к носку; упражнять в быстром  пролезании под гимнастическими скамейками.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перебрасывать мяча друг другу снизу; упражнять в ходьбе по шнуру с мешочком на голове, став ступни вдоль шнура пяткой к носку.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перебрасывании мяча друг другу снизу; упражнять в ходьбе по шнуру с мешочком на голове, став ступни вдоль шнура пяткой к носку.</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 xml:space="preserve">Т.В. Грядкина «Образовательная область «Физическая культура». Методический комплект </w:t>
            </w:r>
            <w:r w:rsidRPr="00812F86">
              <w:rPr>
                <w:rFonts w:ascii="Times New Roman" w:eastAsia="Calibri" w:hAnsi="Times New Roman" w:cs="Times New Roman"/>
                <w:sz w:val="24"/>
                <w:szCs w:val="24"/>
              </w:rPr>
              <w:lastRenderedPageBreak/>
              <w:t>программы «Детство». –  СПб: Детство-Пресс, 2012.</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2 неделя</w:t>
            </w:r>
          </w:p>
          <w:p w:rsidR="00812F86" w:rsidRPr="00812F86" w:rsidRDefault="00812F86" w:rsidP="005A1F77">
            <w:pPr>
              <w:numPr>
                <w:ilvl w:val="0"/>
                <w:numId w:val="9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выполнять подряд 3-5 прыжков в длину на двух ногах; упражнять в перебрасывании мячей снизу.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лазанье по гимнастической стенке, не пропуская реек; в длинных прыжках на двух ногах с продвижением вперёд.</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прыжках в длину на двух ногах; в лазанье по гимнастической стенке, не пропуская реек.</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rPr>
          <w:trHeight w:val="36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3 неделя</w:t>
            </w:r>
          </w:p>
          <w:p w:rsidR="00812F86" w:rsidRPr="00812F86" w:rsidRDefault="00812F86" w:rsidP="005A1F77">
            <w:pPr>
              <w:numPr>
                <w:ilvl w:val="0"/>
                <w:numId w:val="9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9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по шнуру с мешочком на голове при различном положении рук; в лазанье по гимнастической стенке чередующим шагом, не пропуская реек.</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бросать мяч друг другу от груди; упражнять в ходьбе по шнуру с мешочком на голове при различном положении рук.</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лазанье по гимнастической стенке чередующим шагом, не пропуская реек; упражнять бросать мяч друг другу от груди.</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rPr>
          <w:trHeight w:val="27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10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Учить прыгать в длину с места; упражнять в перебрасывании мячей способом от груди. </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ходить на четвереньках по гимнастической скамейке; упражнять в прыжках в длину с места с мягким приземлением.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прыжках в длину с места с мягким приземлением; упражнять в ходьбе на четвереньках по гимнастической скамейке.</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Март</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10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1"/>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ходить по наклонной доске, переходить на гимнастическую стенку и по ней спускаться вниз; упражнять в ходьбе на четвереньках по скамейке.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перебрасывании мячей от груди двумя руками, целясь в грудь партнеру; в ходьбе по наклонной доске широким шагом с переходом на гимнастическую стенку.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ходьбе на четвереньках по гимнастической скамейке, в беге с увертыванием, лазанье по гимнастической стенке.</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10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2"/>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Учить прыгать в длину с места от черты, согласуя движения рук вперед-вверх с отталкиванием; упражнять в перебрасывании мячей способом от груди.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пролезать между гимнастическими скамейками, ложась животом; упражнять в прыжках в длину с места, согласуя движения рук с отталкиванием.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через невысокие предметы, в длину, с места.</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 xml:space="preserve">В.Г. Фролов, Г.П.Юрко </w:t>
            </w:r>
            <w:r w:rsidRPr="00812F86">
              <w:rPr>
                <w:rFonts w:ascii="Times New Roman" w:eastAsia="Calibri" w:hAnsi="Times New Roman" w:cs="Times New Roman"/>
                <w:sz w:val="24"/>
                <w:szCs w:val="24"/>
              </w:rPr>
              <w:lastRenderedPageBreak/>
              <w:t>Физкультурные занятия с детьми дошкольного возраста. – М.: Просвещение, 1983.</w:t>
            </w:r>
          </w:p>
        </w:tc>
      </w:tr>
      <w:tr w:rsidR="00812F86" w:rsidRPr="00812F86" w:rsidTr="00812F86">
        <w:trPr>
          <w:trHeight w:val="34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3 неделя</w:t>
            </w:r>
          </w:p>
          <w:p w:rsidR="00812F86" w:rsidRPr="00812F86" w:rsidRDefault="00812F86" w:rsidP="005A1F77">
            <w:pPr>
              <w:numPr>
                <w:ilvl w:val="0"/>
                <w:numId w:val="10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3"/>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бегать по наклонной доске; упражнять в пролезании между рейками гимнастической скамейки, ложась животом на рейку.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метать мешочки на дальность способом из-за спины через плечо; упражнять в беге по наклонной доске.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метании мешочка на дальность способом из-за спины через плечо; упражнять в беге по наклонной доске.</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rPr>
          <w:trHeight w:val="28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10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ind w:left="720"/>
              <w:contextualSpacing/>
              <w:jc w:val="center"/>
              <w:rPr>
                <w:rFonts w:ascii="Times New Roman" w:eastAsia="Calibri" w:hAnsi="Times New Roman" w:cs="Times New Roman"/>
                <w:sz w:val="24"/>
                <w:szCs w:val="24"/>
              </w:rPr>
            </w:pPr>
          </w:p>
          <w:p w:rsidR="00812F86" w:rsidRPr="00812F86" w:rsidRDefault="00812F86" w:rsidP="00812F86">
            <w:pPr>
              <w:spacing w:after="0" w:line="240" w:lineRule="auto"/>
              <w:ind w:left="720"/>
              <w:contextualSpacing/>
              <w:jc w:val="center"/>
              <w:rPr>
                <w:rFonts w:ascii="Times New Roman" w:eastAsia="Calibri" w:hAnsi="Times New Roman" w:cs="Times New Roman"/>
                <w:sz w:val="24"/>
                <w:szCs w:val="24"/>
              </w:rPr>
            </w:pPr>
          </w:p>
          <w:p w:rsidR="00812F86" w:rsidRPr="00812F86" w:rsidRDefault="00812F86" w:rsidP="005A1F77">
            <w:pPr>
              <w:numPr>
                <w:ilvl w:val="0"/>
                <w:numId w:val="10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прыгать в длину с места с мягким приземлением на полусогнутые ноги; принимать правильное исходное положение при метании мешочка на дальность.</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быстром пролезании между рейками гимнастической стенки, в прыжках в длину с места с мягким приземлением на полусогнутые ноги.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в длину с места, беге с увертыванием.</w:t>
            </w:r>
          </w:p>
        </w:tc>
        <w:tc>
          <w:tcPr>
            <w:tcW w:w="3697"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Апрель</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10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по гимнастической скамейке с различным положением рук, в быстром пролезании между  гимнастическими скамейками.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выполнять замах и бросок мешочка на дальность; упражнять в ходьбе по гимнастической скамейке с различным положением рук.</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у детей умение пролезать между гимнастическими скамейками; упражнять в прыжках на двух ногах.</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10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6"/>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прыжках на одной ноге с продвижением вперед, в замахе и броске мешочка на дальность.</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лазанье по гимнастической стенке чередующим шагом; в прыжках на одной ноге с продвижением вперед.</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в высоту с места; закреплять умение пролезать под гимнастическими скамейками.</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rPr>
          <w:trHeight w:val="34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3 неделя</w:t>
            </w:r>
          </w:p>
          <w:p w:rsidR="00812F86" w:rsidRPr="00812F86" w:rsidRDefault="00812F86" w:rsidP="005A1F77">
            <w:pPr>
              <w:numPr>
                <w:ilvl w:val="0"/>
                <w:numId w:val="10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7"/>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Упражняться в беге по гимнастической скамейке, в умении влезать на гимнастическую стенку чередующимся шагом.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метании мешочка на дальность, в беге по гимнастической скамейке.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лазанье по гимнастической стенке чередующим шагом, в беге «змейкой» между предметам.</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rPr>
          <w:trHeight w:val="30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4 неделя</w:t>
            </w:r>
          </w:p>
          <w:p w:rsidR="00812F86" w:rsidRPr="00812F86" w:rsidRDefault="00812F86" w:rsidP="005A1F77">
            <w:pPr>
              <w:numPr>
                <w:ilvl w:val="0"/>
                <w:numId w:val="10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5A1F77">
            <w:pPr>
              <w:numPr>
                <w:ilvl w:val="0"/>
                <w:numId w:val="10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8"/>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Упражняться в прыжках на одной ноге с продвижением вперед, в метании мешочка на дальность.</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лазанье по гимнастической стенке, перелезая с пролета на пролет; в прыжках на одной ноге с продвижением вперед.</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на одной ноге, в пролезании между гимнастическими скамейками.</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c>
          <w:tcPr>
            <w:tcW w:w="15145" w:type="dxa"/>
            <w:gridSpan w:val="3"/>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Май</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1 неделя</w:t>
            </w:r>
          </w:p>
          <w:p w:rsidR="00812F86" w:rsidRPr="00812F86" w:rsidRDefault="00812F86" w:rsidP="005A1F77">
            <w:pPr>
              <w:numPr>
                <w:ilvl w:val="0"/>
                <w:numId w:val="10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09"/>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лазанье по гимнастической стенке, перелезании с пролета на пролет, в прыжках на двух ногах.</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прыгать через короткую скакалку; упражнять в подлезании между дугами.</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подлезании между дугами, в беге с увёртыванием.</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r w:rsidR="00812F86" w:rsidRPr="00812F86" w:rsidTr="00812F86">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2 неделя</w:t>
            </w:r>
          </w:p>
          <w:p w:rsidR="00812F86" w:rsidRPr="00812F86" w:rsidRDefault="00812F86" w:rsidP="005A1F77">
            <w:pPr>
              <w:numPr>
                <w:ilvl w:val="0"/>
                <w:numId w:val="11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1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10"/>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 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Учить детей прыгать через длинную скакалку; упражнять в лазанье по гимнастической стенке, в беге с увертыванием.</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метании в горизонтальную цель, в прыжках на двух ногах.</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прыгать через длинную скакалку; в метании в горизонтальную цель.</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rPr>
          <w:trHeight w:val="285"/>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t>3 неделя</w:t>
            </w:r>
          </w:p>
          <w:p w:rsidR="00812F86" w:rsidRPr="00812F86" w:rsidRDefault="00812F86" w:rsidP="005A1F77">
            <w:pPr>
              <w:numPr>
                <w:ilvl w:val="0"/>
                <w:numId w:val="11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1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ind w:left="360"/>
              <w:jc w:val="both"/>
              <w:rPr>
                <w:rFonts w:ascii="Times New Roman" w:eastAsia="Calibri" w:hAnsi="Times New Roman" w:cs="Times New Roman"/>
                <w:sz w:val="24"/>
                <w:szCs w:val="24"/>
              </w:rPr>
            </w:pPr>
          </w:p>
          <w:p w:rsidR="00812F86" w:rsidRPr="00812F86" w:rsidRDefault="00812F86" w:rsidP="005A1F77">
            <w:pPr>
              <w:numPr>
                <w:ilvl w:val="0"/>
                <w:numId w:val="114"/>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 xml:space="preserve">Зал </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метании мешочка на дальность способом из-за спины через плечо; упражнять в беге по наклонной доске.</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детей в прыжках через невысокие предметы, в длину, с места.</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у детей умение лазать по гимнастической стенке чередующим шагом, бегать с увёртыванием.</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В.Г. Фролов, Г.П.Юрко Физкультурные занятия с детьми дошкольного возраста. – М.: Просвещение, 1983.</w:t>
            </w:r>
          </w:p>
        </w:tc>
      </w:tr>
      <w:tr w:rsidR="00812F86" w:rsidRPr="00812F86" w:rsidTr="00812F86">
        <w:trPr>
          <w:trHeight w:val="360"/>
        </w:trPr>
        <w:tc>
          <w:tcPr>
            <w:tcW w:w="2802" w:type="dxa"/>
          </w:tcPr>
          <w:p w:rsidR="00812F86" w:rsidRPr="00812F86" w:rsidRDefault="00812F86" w:rsidP="00812F86">
            <w:pPr>
              <w:spacing w:after="0" w:line="240" w:lineRule="auto"/>
              <w:jc w:val="center"/>
              <w:rPr>
                <w:rFonts w:ascii="Times New Roman" w:eastAsia="Calibri" w:hAnsi="Times New Roman" w:cs="Times New Roman"/>
                <w:sz w:val="24"/>
                <w:szCs w:val="24"/>
              </w:rPr>
            </w:pPr>
            <w:r w:rsidRPr="00812F86">
              <w:rPr>
                <w:rFonts w:ascii="Times New Roman" w:eastAsia="Calibri" w:hAnsi="Times New Roman" w:cs="Times New Roman"/>
                <w:sz w:val="24"/>
                <w:szCs w:val="24"/>
              </w:rPr>
              <w:lastRenderedPageBreak/>
              <w:t>4 неделя</w:t>
            </w:r>
          </w:p>
          <w:p w:rsidR="00812F86" w:rsidRPr="00812F86" w:rsidRDefault="00812F86" w:rsidP="005A1F77">
            <w:pPr>
              <w:numPr>
                <w:ilvl w:val="0"/>
                <w:numId w:val="11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5A1F77">
            <w:pPr>
              <w:numPr>
                <w:ilvl w:val="0"/>
                <w:numId w:val="11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p w:rsidR="00812F86" w:rsidRPr="00812F86" w:rsidRDefault="00812F86" w:rsidP="00812F86">
            <w:pPr>
              <w:spacing w:after="0" w:line="240" w:lineRule="auto"/>
              <w:ind w:left="360"/>
              <w:jc w:val="both"/>
              <w:rPr>
                <w:rFonts w:ascii="Times New Roman" w:eastAsia="Calibri" w:hAnsi="Times New Roman" w:cs="Times New Roman"/>
                <w:sz w:val="24"/>
                <w:szCs w:val="24"/>
              </w:rPr>
            </w:pPr>
          </w:p>
          <w:p w:rsidR="00812F86" w:rsidRPr="00812F86" w:rsidRDefault="00812F86" w:rsidP="005A1F77">
            <w:pPr>
              <w:numPr>
                <w:ilvl w:val="0"/>
                <w:numId w:val="115"/>
              </w:num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Зал</w:t>
            </w:r>
          </w:p>
        </w:tc>
        <w:tc>
          <w:tcPr>
            <w:tcW w:w="8646" w:type="dxa"/>
          </w:tcPr>
          <w:p w:rsidR="00812F86" w:rsidRPr="00812F86" w:rsidRDefault="00812F86" w:rsidP="00812F86">
            <w:pPr>
              <w:spacing w:after="0" w:line="240" w:lineRule="auto"/>
              <w:jc w:val="both"/>
              <w:rPr>
                <w:rFonts w:ascii="Times New Roman" w:eastAsia="Calibri" w:hAnsi="Times New Roman" w:cs="Times New Roman"/>
                <w:sz w:val="24"/>
                <w:szCs w:val="24"/>
              </w:rPr>
            </w:pP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ходьбе по шнуру с мешочком на голове; упражнять в бросках мяча друг другу снизу.</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Закреплять у детей умение пролезать между гимнастическими скамейками; упражнять в прыжках на двух ногах.</w:t>
            </w:r>
          </w:p>
          <w:p w:rsidR="00812F86" w:rsidRPr="00812F86" w:rsidRDefault="00812F86" w:rsidP="00812F86">
            <w:pPr>
              <w:spacing w:after="0" w:line="240" w:lineRule="auto"/>
              <w:jc w:val="both"/>
              <w:rPr>
                <w:rFonts w:ascii="Times New Roman" w:eastAsia="Calibri" w:hAnsi="Times New Roman" w:cs="Times New Roman"/>
                <w:sz w:val="24"/>
                <w:szCs w:val="24"/>
              </w:rPr>
            </w:pPr>
            <w:r w:rsidRPr="00812F86">
              <w:rPr>
                <w:rFonts w:ascii="Times New Roman" w:eastAsia="Calibri" w:hAnsi="Times New Roman" w:cs="Times New Roman"/>
                <w:sz w:val="24"/>
                <w:szCs w:val="24"/>
              </w:rPr>
              <w:t>Упражнять в прыжках в длину с места с мягким приземлением; упражнять в ходьбе на четвереньках по гимнастической скамейке.</w:t>
            </w:r>
          </w:p>
        </w:tc>
        <w:tc>
          <w:tcPr>
            <w:tcW w:w="3697" w:type="dxa"/>
          </w:tcPr>
          <w:p w:rsidR="00812F86" w:rsidRPr="00812F86" w:rsidRDefault="00812F86" w:rsidP="00812F86">
            <w:pPr>
              <w:spacing w:after="0" w:line="240" w:lineRule="auto"/>
              <w:rPr>
                <w:rFonts w:ascii="Times New Roman" w:eastAsia="Calibri" w:hAnsi="Times New Roman" w:cs="Times New Roman"/>
                <w:sz w:val="24"/>
                <w:szCs w:val="24"/>
              </w:rPr>
            </w:pPr>
            <w:r w:rsidRPr="00812F86">
              <w:rPr>
                <w:rFonts w:ascii="Times New Roman" w:eastAsia="Calibri" w:hAnsi="Times New Roman" w:cs="Times New Roman"/>
                <w:sz w:val="24"/>
                <w:szCs w:val="24"/>
              </w:rPr>
              <w:t>Т.В. Грядкина «Образовательная область «Физическая культура». Методический комплект программы «Детство». –  СПб: Детство-Пресс, 2012.</w:t>
            </w:r>
          </w:p>
        </w:tc>
      </w:tr>
    </w:tbl>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b/>
          <w:sz w:val="28"/>
          <w:szCs w:val="28"/>
        </w:rPr>
        <w:t>СОДЕРЖАНИЕ РАБОТЫ ПО ОБРАЗОВАТЕЛЬНОЙ ОБЛАСТИ «ФИЗИЧЕСКОЕ РАЗВИТИЕ» В СОВМЕСТНОЙ ДЕЯТЕЛЬНОСТИ ВОСПИТАТЕЛЯ С ДЕТЬМИ И РЕЖИМНЫХ МОМЕНТАХ</w:t>
      </w:r>
    </w:p>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b/>
          <w:bCs/>
          <w:i/>
          <w:sz w:val="28"/>
          <w:szCs w:val="28"/>
        </w:rPr>
      </w:pPr>
      <w:r w:rsidRPr="00812F86">
        <w:rPr>
          <w:rFonts w:ascii="Times New Roman" w:eastAsia="Calibri" w:hAnsi="Times New Roman" w:cs="Times New Roman"/>
          <w:b/>
          <w:bCs/>
          <w:i/>
          <w:sz w:val="28"/>
          <w:szCs w:val="28"/>
        </w:rPr>
        <w:t>Формы  реализации Программы</w:t>
      </w:r>
    </w:p>
    <w:p w:rsidR="00812F86" w:rsidRPr="00812F86" w:rsidRDefault="00812F86" w:rsidP="00812F8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12F86">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 качестве адекватных форм работы с детьми используются: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686"/>
        <w:gridCol w:w="7513"/>
      </w:tblGrid>
      <w:tr w:rsidR="00812F86" w:rsidRPr="00812F86" w:rsidTr="00812F86">
        <w:trPr>
          <w:trHeight w:val="494"/>
        </w:trPr>
        <w:tc>
          <w:tcPr>
            <w:tcW w:w="3510"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Образовательные области</w:t>
            </w:r>
          </w:p>
        </w:tc>
        <w:tc>
          <w:tcPr>
            <w:tcW w:w="3686" w:type="dxa"/>
          </w:tcPr>
          <w:p w:rsidR="00812F86" w:rsidRPr="00812F86" w:rsidRDefault="00812F86" w:rsidP="00812F86">
            <w:pPr>
              <w:spacing w:after="0" w:line="240" w:lineRule="auto"/>
              <w:ind w:left="-118" w:right="-108"/>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Виды детской деятельности</w:t>
            </w:r>
          </w:p>
        </w:tc>
        <w:tc>
          <w:tcPr>
            <w:tcW w:w="7513"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Формы организации образовательной деятельности</w:t>
            </w:r>
          </w:p>
        </w:tc>
      </w:tr>
      <w:tr w:rsidR="00812F86" w:rsidRPr="00812F86" w:rsidTr="00812F86">
        <w:trPr>
          <w:trHeight w:val="20"/>
        </w:trPr>
        <w:tc>
          <w:tcPr>
            <w:tcW w:w="3510" w:type="dxa"/>
          </w:tcPr>
          <w:p w:rsidR="00812F86" w:rsidRPr="00812F86" w:rsidRDefault="00812F86" w:rsidP="00812F86">
            <w:pPr>
              <w:spacing w:after="0" w:line="240" w:lineRule="auto"/>
              <w:jc w:val="both"/>
              <w:rPr>
                <w:rFonts w:ascii="Times New Roman" w:eastAsia="Calibri" w:hAnsi="Times New Roman" w:cs="Times New Roman"/>
                <w:i/>
                <w:sz w:val="28"/>
                <w:szCs w:val="28"/>
              </w:rPr>
            </w:pPr>
            <w:r w:rsidRPr="00812F86">
              <w:rPr>
                <w:rFonts w:ascii="Times New Roman" w:eastAsia="Calibri" w:hAnsi="Times New Roman" w:cs="Times New Roman"/>
                <w:i/>
                <w:sz w:val="28"/>
                <w:szCs w:val="28"/>
              </w:rPr>
              <w:t>Физическое развитие</w:t>
            </w:r>
          </w:p>
        </w:tc>
        <w:tc>
          <w:tcPr>
            <w:tcW w:w="3686"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Двигательная </w:t>
            </w:r>
          </w:p>
        </w:tc>
        <w:tc>
          <w:tcPr>
            <w:tcW w:w="7513" w:type="dxa"/>
          </w:tcPr>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Игровая беседа с элементами движений</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Игра</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Утренняя гимнастика</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Интегративная деятельность</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Упражнения</w:t>
            </w:r>
          </w:p>
          <w:p w:rsidR="00812F86" w:rsidRPr="00812F86" w:rsidRDefault="00812F86" w:rsidP="00812F86">
            <w:pPr>
              <w:numPr>
                <w:ilvl w:val="0"/>
                <w:numId w:val="11"/>
              </w:numPr>
              <w:spacing w:after="0" w:line="240" w:lineRule="auto"/>
              <w:ind w:left="175" w:right="-108"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Экспериментирование</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Ситуативный разговор</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Беседа</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Рассказ</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Чтение</w:t>
            </w:r>
          </w:p>
          <w:p w:rsidR="00812F86" w:rsidRPr="00812F86" w:rsidRDefault="00812F86" w:rsidP="00812F86">
            <w:pPr>
              <w:numPr>
                <w:ilvl w:val="0"/>
                <w:numId w:val="11"/>
              </w:numPr>
              <w:spacing w:after="0" w:line="240" w:lineRule="auto"/>
              <w:ind w:left="175" w:hanging="283"/>
              <w:contextualSpacing/>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Проблемная ситуация</w:t>
            </w:r>
          </w:p>
        </w:tc>
      </w:tr>
    </w:tbl>
    <w:p w:rsidR="00812F86" w:rsidRPr="00812F86" w:rsidRDefault="00812F86" w:rsidP="00812F86">
      <w:pPr>
        <w:autoSpaceDE w:val="0"/>
        <w:autoSpaceDN w:val="0"/>
        <w:adjustRightInd w:val="0"/>
        <w:spacing w:after="0" w:line="240" w:lineRule="auto"/>
        <w:jc w:val="both"/>
        <w:rPr>
          <w:rFonts w:ascii="Times New Roman" w:eastAsia="Calibri" w:hAnsi="Times New Roman" w:cs="Times New Roman"/>
          <w:b/>
          <w:bCs/>
          <w:i/>
          <w:sz w:val="28"/>
          <w:szCs w:val="28"/>
        </w:rPr>
      </w:pPr>
      <w:r w:rsidRPr="00812F86">
        <w:rPr>
          <w:rFonts w:ascii="Times New Roman" w:eastAsia="Calibri" w:hAnsi="Times New Roman" w:cs="Times New Roman"/>
          <w:b/>
          <w:bCs/>
          <w:i/>
          <w:sz w:val="28"/>
          <w:szCs w:val="28"/>
        </w:rPr>
        <w:t>Методы и средства реализации Программы</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9072"/>
        <w:gridCol w:w="4110"/>
      </w:tblGrid>
      <w:tr w:rsidR="00812F86" w:rsidRPr="00812F86" w:rsidTr="00812F86">
        <w:tc>
          <w:tcPr>
            <w:tcW w:w="1951" w:type="dxa"/>
          </w:tcPr>
          <w:p w:rsidR="00812F86" w:rsidRPr="00812F86" w:rsidRDefault="00812F86" w:rsidP="00812F86">
            <w:pPr>
              <w:spacing w:after="0" w:line="240" w:lineRule="auto"/>
              <w:jc w:val="center"/>
              <w:rPr>
                <w:rFonts w:ascii="Times New Roman" w:eastAsia="Calibri" w:hAnsi="Times New Roman" w:cs="Times New Roman"/>
                <w:i/>
                <w:sz w:val="28"/>
                <w:szCs w:val="28"/>
              </w:rPr>
            </w:pPr>
          </w:p>
        </w:tc>
        <w:tc>
          <w:tcPr>
            <w:tcW w:w="9072"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Методы</w:t>
            </w:r>
          </w:p>
        </w:tc>
        <w:tc>
          <w:tcPr>
            <w:tcW w:w="4110"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Средства</w:t>
            </w:r>
          </w:p>
        </w:tc>
      </w:tr>
      <w:tr w:rsidR="00812F86" w:rsidRPr="00812F86" w:rsidTr="00812F86">
        <w:tc>
          <w:tcPr>
            <w:tcW w:w="1951"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Физическое развитие</w:t>
            </w:r>
          </w:p>
        </w:tc>
        <w:tc>
          <w:tcPr>
            <w:tcW w:w="9072" w:type="dxa"/>
          </w:tcPr>
          <w:p w:rsidR="00812F86" w:rsidRPr="00812F86" w:rsidRDefault="00812F86" w:rsidP="005A1F77">
            <w:pPr>
              <w:numPr>
                <w:ilvl w:val="0"/>
                <w:numId w:val="75"/>
              </w:numPr>
              <w:spacing w:after="0" w:line="240" w:lineRule="auto"/>
              <w:ind w:left="175" w:hanging="175"/>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u w:val="wave"/>
              </w:rPr>
              <w:t>Наглядно-зрительные</w:t>
            </w:r>
            <w:r w:rsidRPr="00812F86">
              <w:rPr>
                <w:rFonts w:ascii="Times New Roman" w:eastAsia="Calibri"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812F86" w:rsidRPr="00812F86" w:rsidRDefault="00812F86" w:rsidP="005A1F77">
            <w:pPr>
              <w:numPr>
                <w:ilvl w:val="0"/>
                <w:numId w:val="75"/>
              </w:numPr>
              <w:spacing w:after="0" w:line="240" w:lineRule="auto"/>
              <w:ind w:left="175" w:hanging="175"/>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u w:val="wave"/>
              </w:rPr>
              <w:t>Словесные</w:t>
            </w:r>
            <w:r w:rsidRPr="00812F86">
              <w:rPr>
                <w:rFonts w:ascii="Times New Roman" w:eastAsia="Calibri"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w:t>
            </w:r>
            <w:r w:rsidRPr="00812F86">
              <w:rPr>
                <w:rFonts w:ascii="Times New Roman" w:eastAsia="Calibri" w:hAnsi="Times New Roman" w:cs="Times New Roman"/>
                <w:sz w:val="28"/>
                <w:szCs w:val="28"/>
              </w:rPr>
              <w:lastRenderedPageBreak/>
              <w:t>рассказ, беседа; словесная инструкция.</w:t>
            </w:r>
          </w:p>
          <w:p w:rsidR="00812F86" w:rsidRPr="00812F86" w:rsidRDefault="00812F86" w:rsidP="005A1F77">
            <w:pPr>
              <w:numPr>
                <w:ilvl w:val="0"/>
                <w:numId w:val="75"/>
              </w:numPr>
              <w:spacing w:after="0" w:line="240" w:lineRule="auto"/>
              <w:ind w:left="175" w:hanging="175"/>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u w:val="wave"/>
              </w:rPr>
              <w:t>Практические</w:t>
            </w:r>
            <w:r w:rsidRPr="00812F86">
              <w:rPr>
                <w:rFonts w:ascii="Times New Roman" w:eastAsia="Calibri"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4110" w:type="dxa"/>
          </w:tcPr>
          <w:p w:rsidR="00812F86" w:rsidRPr="00812F86" w:rsidRDefault="00812F86" w:rsidP="005A1F77">
            <w:pPr>
              <w:numPr>
                <w:ilvl w:val="0"/>
                <w:numId w:val="75"/>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Двигательная активность, занятия физкультурой</w:t>
            </w:r>
          </w:p>
          <w:p w:rsidR="00812F86" w:rsidRPr="00812F86" w:rsidRDefault="00812F86" w:rsidP="005A1F77">
            <w:pPr>
              <w:numPr>
                <w:ilvl w:val="0"/>
                <w:numId w:val="75"/>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Эколого-природные факторы (солнце, воздух, вода)</w:t>
            </w:r>
          </w:p>
          <w:p w:rsidR="00812F86" w:rsidRPr="00812F86" w:rsidRDefault="00812F86" w:rsidP="005A1F77">
            <w:pPr>
              <w:numPr>
                <w:ilvl w:val="0"/>
                <w:numId w:val="75"/>
              </w:numPr>
              <w:spacing w:after="0" w:line="240" w:lineRule="auto"/>
              <w:ind w:left="175" w:hanging="175"/>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Психологические факторы (гигиена сна, питания, занятий)</w:t>
            </w:r>
          </w:p>
        </w:tc>
      </w:tr>
    </w:tbl>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lastRenderedPageBreak/>
        <w:t>Используемые здоровьесберегающие технологии</w:t>
      </w:r>
    </w:p>
    <w:p w:rsidR="00812F86" w:rsidRPr="00812F86" w:rsidRDefault="00812F86" w:rsidP="005A1F77">
      <w:pPr>
        <w:numPr>
          <w:ilvl w:val="0"/>
          <w:numId w:val="112"/>
        </w:numPr>
        <w:spacing w:after="0" w:line="240" w:lineRule="auto"/>
        <w:contextualSpacing/>
        <w:jc w:val="both"/>
        <w:rPr>
          <w:rFonts w:ascii="Times New Roman" w:eastAsia="Calibri" w:hAnsi="Times New Roman" w:cs="Times New Roman"/>
          <w:sz w:val="28"/>
          <w:szCs w:val="28"/>
        </w:rPr>
      </w:pPr>
      <w:r w:rsidRPr="00812F86">
        <w:rPr>
          <w:rFonts w:ascii="Times New Roman" w:eastAsia="Calibri" w:hAnsi="Times New Roman" w:cs="Times New Roman"/>
          <w:i/>
          <w:iCs/>
          <w:sz w:val="28"/>
          <w:szCs w:val="28"/>
        </w:rPr>
        <w:t>Медико-профилактические</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Организация мониторинга здоровья дошкольников</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Организация и контроль питания детей</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Мониторинг физического развития дошкольников</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Закаливание</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Организация профилактических мероприятий</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Организация обеспечения требований СанПиНа</w:t>
      </w:r>
    </w:p>
    <w:p w:rsidR="00812F86" w:rsidRPr="00812F86" w:rsidRDefault="00812F86" w:rsidP="005A1F77">
      <w:pPr>
        <w:numPr>
          <w:ilvl w:val="0"/>
          <w:numId w:val="111"/>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Организация здоровьесберегающей среды </w:t>
      </w:r>
    </w:p>
    <w:p w:rsidR="00812F86" w:rsidRPr="00812F86" w:rsidRDefault="00812F86" w:rsidP="005A1F77">
      <w:pPr>
        <w:numPr>
          <w:ilvl w:val="0"/>
          <w:numId w:val="112"/>
        </w:numPr>
        <w:spacing w:after="0" w:line="240" w:lineRule="auto"/>
        <w:contextualSpacing/>
        <w:jc w:val="both"/>
        <w:rPr>
          <w:rFonts w:ascii="Times New Roman" w:eastAsia="Calibri" w:hAnsi="Times New Roman" w:cs="Times New Roman"/>
          <w:sz w:val="28"/>
          <w:szCs w:val="28"/>
        </w:rPr>
      </w:pPr>
      <w:r w:rsidRPr="00812F86">
        <w:rPr>
          <w:rFonts w:ascii="Times New Roman" w:eastAsia="Calibri" w:hAnsi="Times New Roman" w:cs="Times New Roman"/>
          <w:i/>
          <w:iCs/>
          <w:sz w:val="28"/>
          <w:szCs w:val="28"/>
        </w:rPr>
        <w:t>Физкультурно-оздоровительные</w:t>
      </w:r>
    </w:p>
    <w:p w:rsidR="00812F86" w:rsidRPr="00812F86" w:rsidRDefault="00812F86" w:rsidP="005A1F77">
      <w:pPr>
        <w:numPr>
          <w:ilvl w:val="0"/>
          <w:numId w:val="113"/>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Развитие физических качеств, двигательной активности</w:t>
      </w:r>
    </w:p>
    <w:p w:rsidR="00812F86" w:rsidRPr="00812F86" w:rsidRDefault="00812F86" w:rsidP="005A1F77">
      <w:pPr>
        <w:numPr>
          <w:ilvl w:val="0"/>
          <w:numId w:val="113"/>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Становление физической культуры детей</w:t>
      </w:r>
    </w:p>
    <w:p w:rsidR="00812F86" w:rsidRPr="00812F86" w:rsidRDefault="00812F86" w:rsidP="005A1F77">
      <w:pPr>
        <w:numPr>
          <w:ilvl w:val="0"/>
          <w:numId w:val="113"/>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Дыхательная гимнастика</w:t>
      </w:r>
    </w:p>
    <w:p w:rsidR="00812F86" w:rsidRPr="00812F86" w:rsidRDefault="00812F86" w:rsidP="005A1F77">
      <w:pPr>
        <w:numPr>
          <w:ilvl w:val="0"/>
          <w:numId w:val="113"/>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Массаж и самомассаж</w:t>
      </w:r>
    </w:p>
    <w:p w:rsidR="00812F86" w:rsidRPr="00812F86" w:rsidRDefault="00812F86" w:rsidP="005A1F77">
      <w:pPr>
        <w:numPr>
          <w:ilvl w:val="0"/>
          <w:numId w:val="113"/>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Профилактика плоскостопия и формирования правильной осанки</w:t>
      </w:r>
    </w:p>
    <w:p w:rsidR="00812F86" w:rsidRPr="00812F86" w:rsidRDefault="00812F86" w:rsidP="005A1F77">
      <w:pPr>
        <w:numPr>
          <w:ilvl w:val="0"/>
          <w:numId w:val="113"/>
        </w:num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Воспитание привычки к повседневной физической активности и заботе о здоровье. </w:t>
      </w:r>
    </w:p>
    <w:p w:rsidR="00812F86" w:rsidRPr="00812F86" w:rsidRDefault="00812F86" w:rsidP="00812F86">
      <w:pPr>
        <w:keepNext/>
        <w:keepLines/>
        <w:spacing w:after="0" w:line="240" w:lineRule="auto"/>
        <w:jc w:val="both"/>
        <w:outlineLvl w:val="3"/>
        <w:rPr>
          <w:rFonts w:ascii="Times New Roman" w:eastAsia="Times New Roman" w:hAnsi="Times New Roman" w:cs="Times New Roman"/>
          <w:b/>
          <w:bCs/>
          <w:i/>
          <w:iCs/>
          <w:sz w:val="28"/>
          <w:szCs w:val="28"/>
          <w:lang w:eastAsia="ru-RU"/>
        </w:rPr>
      </w:pPr>
      <w:r w:rsidRPr="00812F86">
        <w:rPr>
          <w:rFonts w:ascii="Times New Roman" w:eastAsia="Times New Roman" w:hAnsi="Times New Roman" w:cs="Times New Roman"/>
          <w:b/>
          <w:bCs/>
          <w:i/>
          <w:iCs/>
          <w:sz w:val="28"/>
          <w:szCs w:val="28"/>
          <w:lang w:eastAsia="ru-RU"/>
        </w:rPr>
        <w:t>Система физкультурно-оздоровительной работы в ДОУ</w:t>
      </w:r>
    </w:p>
    <w:p w:rsidR="00812F86" w:rsidRPr="00812F86" w:rsidRDefault="00812F86" w:rsidP="00812F86">
      <w:pPr>
        <w:spacing w:after="0" w:line="240" w:lineRule="auto"/>
        <w:ind w:left="284" w:firstLine="612"/>
        <w:jc w:val="both"/>
        <w:rPr>
          <w:rFonts w:ascii="Times New Roman" w:eastAsia="Calibri" w:hAnsi="Times New Roman" w:cs="Times New Roman"/>
          <w:sz w:val="28"/>
          <w:szCs w:val="28"/>
        </w:rPr>
      </w:pPr>
      <w:r w:rsidRPr="00812F86">
        <w:rPr>
          <w:rFonts w:ascii="Times New Roman" w:eastAsia="Calibri" w:hAnsi="Times New Roman" w:cs="Times New Roman"/>
          <w:i/>
          <w:sz w:val="28"/>
          <w:szCs w:val="28"/>
        </w:rPr>
        <w:t>Цель:</w:t>
      </w:r>
      <w:r w:rsidRPr="00812F86">
        <w:rPr>
          <w:rFonts w:ascii="Times New Roman" w:eastAsia="Calibri" w:hAnsi="Times New Roman" w:cs="Times New Roman"/>
          <w:sz w:val="28"/>
          <w:szCs w:val="28"/>
        </w:rPr>
        <w:t xml:space="preserve">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078"/>
        <w:gridCol w:w="10348"/>
      </w:tblGrid>
      <w:tr w:rsidR="00812F86" w:rsidRPr="00812F86" w:rsidTr="00812F86">
        <w:trPr>
          <w:trHeight w:val="267"/>
        </w:trPr>
        <w:tc>
          <w:tcPr>
            <w:tcW w:w="600"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w:t>
            </w:r>
          </w:p>
        </w:tc>
        <w:tc>
          <w:tcPr>
            <w:tcW w:w="4078"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Направление работы</w:t>
            </w:r>
          </w:p>
        </w:tc>
        <w:tc>
          <w:tcPr>
            <w:tcW w:w="10348"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Содержание работы</w:t>
            </w:r>
          </w:p>
        </w:tc>
      </w:tr>
      <w:tr w:rsidR="00812F86" w:rsidRPr="00812F86" w:rsidTr="00812F86">
        <w:trPr>
          <w:trHeight w:val="783"/>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1.</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Обеспечение здорового образа жизни</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b/>
                <w:sz w:val="28"/>
                <w:szCs w:val="28"/>
              </w:rPr>
              <w:t xml:space="preserve">- </w:t>
            </w:r>
            <w:r w:rsidRPr="00812F86">
              <w:rPr>
                <w:rFonts w:ascii="Times New Roman" w:eastAsia="Calibri" w:hAnsi="Times New Roman" w:cs="Times New Roman"/>
                <w:sz w:val="28"/>
                <w:szCs w:val="28"/>
              </w:rPr>
              <w:t>щадящий режим</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b/>
                <w:sz w:val="28"/>
                <w:szCs w:val="28"/>
              </w:rPr>
              <w:t xml:space="preserve">- </w:t>
            </w:r>
            <w:r w:rsidRPr="00812F86">
              <w:rPr>
                <w:rFonts w:ascii="Times New Roman" w:eastAsia="Calibri" w:hAnsi="Times New Roman" w:cs="Times New Roman"/>
                <w:sz w:val="28"/>
                <w:szCs w:val="28"/>
              </w:rPr>
              <w:t>организация микроклимата в жизни группы</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гибкий режим</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-профилактические, оздоровительные мероприятия</w:t>
            </w:r>
          </w:p>
        </w:tc>
      </w:tr>
      <w:tr w:rsidR="00812F86" w:rsidRPr="00812F86" w:rsidTr="00812F86">
        <w:trPr>
          <w:trHeight w:val="619"/>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2.</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Создание условий для физкультурно-оздоровительной работы</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b/>
                <w:sz w:val="28"/>
                <w:szCs w:val="28"/>
              </w:rPr>
              <w:t xml:space="preserve">- </w:t>
            </w:r>
            <w:r w:rsidRPr="00812F86">
              <w:rPr>
                <w:rFonts w:ascii="Times New Roman" w:eastAsia="Calibri" w:hAnsi="Times New Roman" w:cs="Times New Roman"/>
                <w:sz w:val="28"/>
                <w:szCs w:val="28"/>
              </w:rPr>
              <w:t>планирование физкультурных занятий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разработка конспектов физ.занятий</w:t>
            </w:r>
          </w:p>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sz w:val="28"/>
                <w:szCs w:val="28"/>
              </w:rPr>
              <w:t>- планирование физ. мероприятий</w:t>
            </w:r>
          </w:p>
        </w:tc>
      </w:tr>
      <w:tr w:rsidR="00812F86" w:rsidRPr="00812F86" w:rsidTr="00812F86">
        <w:trPr>
          <w:trHeight w:val="841"/>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3.</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Укрепление здоровья детей средствами физической культуры</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-проведение утренних гимнастик, бодрящих, корригирующих, пальчиковых, ит.д.</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физ. занятия в разных формах, физ. досуги, спорт.праздники</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подвижные игры </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спортивные игры</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пешие прогулки, детский туризм</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индивидуальная работа по развитию движений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недели здоровья</w:t>
            </w:r>
          </w:p>
        </w:tc>
      </w:tr>
      <w:tr w:rsidR="00812F86" w:rsidRPr="00812F86" w:rsidTr="00812F86">
        <w:trPr>
          <w:trHeight w:val="391"/>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4.</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Диагностика</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-проведение диагностики физической подготовленности дошкольников </w:t>
            </w:r>
          </w:p>
        </w:tc>
      </w:tr>
      <w:tr w:rsidR="00812F86" w:rsidRPr="00812F86" w:rsidTr="00812F86">
        <w:trPr>
          <w:trHeight w:val="655"/>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5.</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Организация активного отдыха и самостоятельной двигательной деятельности детей</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подвижные игры</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самостоятельная деятельность на прогулке, в группах</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динамические паузы</w:t>
            </w:r>
          </w:p>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sz w:val="28"/>
                <w:szCs w:val="28"/>
              </w:rPr>
              <w:t>- использование сезонных видов спорта</w:t>
            </w:r>
          </w:p>
        </w:tc>
      </w:tr>
      <w:tr w:rsidR="00812F86" w:rsidRPr="00812F86" w:rsidTr="00812F86">
        <w:trPr>
          <w:trHeight w:val="398"/>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6.</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Закаливание детского организма</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проветривание помещений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прогулки на свежем воздухе</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соблюдение режима, структуры прогулки</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гигиенические и водные процедуры </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хождение босиком</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гигиеническое мытьё ног</w:t>
            </w:r>
          </w:p>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sz w:val="28"/>
                <w:szCs w:val="28"/>
              </w:rPr>
              <w:t>- рациональная одежда детей на прогулках, в группе, на занятиях на свежем воздухе</w:t>
            </w:r>
          </w:p>
        </w:tc>
      </w:tr>
      <w:tr w:rsidR="00812F86" w:rsidRPr="00812F86" w:rsidTr="00812F86">
        <w:trPr>
          <w:trHeight w:val="1046"/>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7.</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Работа с родителями</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день открытых дверей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родительские собрания</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участие родителей в физкультурно-массовых мероприятиях детского сада </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пропаганда ЗОЖ</w:t>
            </w:r>
          </w:p>
        </w:tc>
      </w:tr>
      <w:tr w:rsidR="00812F86" w:rsidRPr="00812F86" w:rsidTr="00812F86">
        <w:trPr>
          <w:trHeight w:val="783"/>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8.</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Медико–педагогический контроль</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-проверка условий санитарно – гигиенического состояния мест проведения занятий и физкультурного оборудования</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мониторинг за состоянием здоровья детей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рациональное питание</w:t>
            </w:r>
          </w:p>
        </w:tc>
      </w:tr>
      <w:tr w:rsidR="00812F86" w:rsidRPr="00812F86" w:rsidTr="00812F86">
        <w:trPr>
          <w:trHeight w:val="655"/>
        </w:trPr>
        <w:tc>
          <w:tcPr>
            <w:tcW w:w="600"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9.</w:t>
            </w:r>
          </w:p>
        </w:tc>
        <w:tc>
          <w:tcPr>
            <w:tcW w:w="407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Работа по охране жизни и здоровья детей</w:t>
            </w:r>
          </w:p>
        </w:tc>
        <w:tc>
          <w:tcPr>
            <w:tcW w:w="10348"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создание условий для занятий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соблюдение ТБ</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санитарно – гигиенических требований и норм при подготовке, проведении занятий</w:t>
            </w:r>
          </w:p>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инструктажи</w:t>
            </w:r>
          </w:p>
        </w:tc>
      </w:tr>
    </w:tbl>
    <w:p w:rsidR="00812F86" w:rsidRPr="00812F86" w:rsidRDefault="00812F86" w:rsidP="00812F86">
      <w:pPr>
        <w:spacing w:after="0" w:line="240" w:lineRule="auto"/>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lastRenderedPageBreak/>
        <w:t>Модель физкультурно-оздоровительной деятельности</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6"/>
        <w:gridCol w:w="9214"/>
      </w:tblGrid>
      <w:tr w:rsidR="00812F86" w:rsidRPr="00812F86" w:rsidTr="00812F86">
        <w:trPr>
          <w:trHeight w:val="620"/>
        </w:trPr>
        <w:tc>
          <w:tcPr>
            <w:tcW w:w="6096" w:type="dxa"/>
          </w:tcPr>
          <w:p w:rsidR="00812F86" w:rsidRPr="00812F86" w:rsidRDefault="00812F86" w:rsidP="00812F86">
            <w:pPr>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Формы организации</w:t>
            </w:r>
          </w:p>
        </w:tc>
        <w:tc>
          <w:tcPr>
            <w:tcW w:w="9214" w:type="dxa"/>
          </w:tcPr>
          <w:p w:rsidR="00812F86" w:rsidRPr="00812F86" w:rsidRDefault="00812F86" w:rsidP="00812F86">
            <w:pPr>
              <w:spacing w:after="0" w:line="240" w:lineRule="auto"/>
              <w:jc w:val="center"/>
              <w:rPr>
                <w:rFonts w:ascii="Times New Roman" w:eastAsia="Calibri" w:hAnsi="Times New Roman" w:cs="Times New Roman"/>
                <w:b/>
                <w:sz w:val="28"/>
                <w:szCs w:val="28"/>
              </w:rPr>
            </w:pPr>
            <w:r w:rsidRPr="00812F86">
              <w:rPr>
                <w:rFonts w:ascii="Times New Roman" w:eastAsia="Calibri" w:hAnsi="Times New Roman" w:cs="Times New Roman"/>
                <w:b/>
                <w:sz w:val="28"/>
                <w:szCs w:val="28"/>
              </w:rPr>
              <w:t>4-5 лет</w:t>
            </w:r>
          </w:p>
        </w:tc>
      </w:tr>
      <w:tr w:rsidR="00812F86" w:rsidRPr="00812F86" w:rsidTr="00812F86">
        <w:tc>
          <w:tcPr>
            <w:tcW w:w="15310" w:type="dxa"/>
            <w:gridSpan w:val="2"/>
          </w:tcPr>
          <w:p w:rsidR="00812F86" w:rsidRPr="00812F86" w:rsidRDefault="00812F86" w:rsidP="00812F86">
            <w:pPr>
              <w:spacing w:after="0" w:line="240" w:lineRule="auto"/>
              <w:jc w:val="center"/>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812F86" w:rsidRPr="00812F86" w:rsidTr="00812F86">
        <w:tc>
          <w:tcPr>
            <w:tcW w:w="6096" w:type="dxa"/>
          </w:tcPr>
          <w:p w:rsidR="00812F86" w:rsidRPr="00812F86" w:rsidRDefault="00812F86" w:rsidP="00812F86">
            <w:pPr>
              <w:spacing w:after="0" w:line="240" w:lineRule="auto"/>
              <w:ind w:right="-102"/>
              <w:rPr>
                <w:rFonts w:ascii="Times New Roman" w:eastAsia="Calibri" w:hAnsi="Times New Roman" w:cs="Times New Roman"/>
                <w:sz w:val="28"/>
                <w:szCs w:val="28"/>
              </w:rPr>
            </w:pPr>
            <w:r w:rsidRPr="00812F86">
              <w:rPr>
                <w:rFonts w:ascii="Times New Roman" w:eastAsia="Calibri" w:hAnsi="Times New Roman" w:cs="Times New Roman"/>
                <w:sz w:val="28"/>
                <w:szCs w:val="28"/>
              </w:rPr>
              <w:t>1.1.Утренняя гимнастика с музыкальным сопровождением</w:t>
            </w:r>
          </w:p>
        </w:tc>
        <w:tc>
          <w:tcPr>
            <w:tcW w:w="9214" w:type="dxa"/>
          </w:tcPr>
          <w:p w:rsidR="00812F86" w:rsidRPr="00812F86" w:rsidRDefault="00812F86" w:rsidP="00812F86">
            <w:pPr>
              <w:spacing w:after="0" w:line="240" w:lineRule="auto"/>
              <w:ind w:right="-108"/>
              <w:rPr>
                <w:rFonts w:ascii="Times New Roman" w:eastAsia="Calibri" w:hAnsi="Times New Roman" w:cs="Times New Roman"/>
                <w:sz w:val="28"/>
                <w:szCs w:val="28"/>
              </w:rPr>
            </w:pPr>
            <w:r w:rsidRPr="00812F86">
              <w:rPr>
                <w:rFonts w:ascii="Times New Roman" w:eastAsia="Calibri" w:hAnsi="Times New Roman" w:cs="Times New Roman"/>
                <w:sz w:val="28"/>
                <w:szCs w:val="28"/>
              </w:rPr>
              <w:t>6-8 минут ежедневно</w:t>
            </w:r>
          </w:p>
        </w:tc>
      </w:tr>
      <w:tr w:rsidR="00812F86" w:rsidRPr="00812F86" w:rsidTr="00812F86">
        <w:tc>
          <w:tcPr>
            <w:tcW w:w="6096"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1.2. Физкультминутки</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Ежедневно по мере необходимости (до 3-х минут)</w:t>
            </w:r>
          </w:p>
        </w:tc>
      </w:tr>
      <w:tr w:rsidR="00812F86" w:rsidRPr="00812F86" w:rsidTr="00812F86">
        <w:trPr>
          <w:trHeight w:val="507"/>
        </w:trPr>
        <w:tc>
          <w:tcPr>
            <w:tcW w:w="6096"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1.3.Игры и физические упражнения на прогулке</w:t>
            </w:r>
          </w:p>
        </w:tc>
        <w:tc>
          <w:tcPr>
            <w:tcW w:w="9214" w:type="dxa"/>
          </w:tcPr>
          <w:p w:rsidR="00812F86" w:rsidRPr="00812F86" w:rsidRDefault="00812F86" w:rsidP="00812F86">
            <w:pPr>
              <w:spacing w:after="0" w:line="240" w:lineRule="auto"/>
              <w:ind w:right="-108"/>
              <w:rPr>
                <w:rFonts w:ascii="Times New Roman" w:eastAsia="Calibri" w:hAnsi="Times New Roman" w:cs="Times New Roman"/>
                <w:sz w:val="28"/>
                <w:szCs w:val="28"/>
              </w:rPr>
            </w:pPr>
            <w:r w:rsidRPr="00812F86">
              <w:rPr>
                <w:rFonts w:ascii="Times New Roman" w:eastAsia="Calibri" w:hAnsi="Times New Roman" w:cs="Times New Roman"/>
                <w:sz w:val="28"/>
                <w:szCs w:val="28"/>
              </w:rPr>
              <w:t>Ежедневно 10-15 минут</w:t>
            </w:r>
            <w:r w:rsidRPr="00812F86">
              <w:rPr>
                <w:rFonts w:ascii="Times New Roman" w:eastAsia="Calibri" w:hAnsi="Times New Roman" w:cs="Times New Roman"/>
                <w:sz w:val="28"/>
                <w:szCs w:val="28"/>
              </w:rPr>
              <w:tab/>
            </w:r>
          </w:p>
        </w:tc>
      </w:tr>
      <w:tr w:rsidR="00812F86" w:rsidRPr="00812F86" w:rsidTr="00812F86">
        <w:tc>
          <w:tcPr>
            <w:tcW w:w="6096" w:type="dxa"/>
            <w:vMerge w:val="restart"/>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1.4. Закаливание:</w:t>
            </w:r>
            <w:r w:rsidRPr="00812F86">
              <w:rPr>
                <w:rFonts w:ascii="Times New Roman" w:eastAsia="Calibri" w:hAnsi="Times New Roman" w:cs="Times New Roman"/>
                <w:sz w:val="28"/>
                <w:szCs w:val="28"/>
              </w:rPr>
              <w:tab/>
            </w:r>
          </w:p>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-воздушные ванны</w:t>
            </w:r>
          </w:p>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 босохождение</w:t>
            </w:r>
          </w:p>
          <w:p w:rsidR="00812F86" w:rsidRPr="00812F86" w:rsidRDefault="00812F86" w:rsidP="00812F86">
            <w:pPr>
              <w:spacing w:after="0" w:line="240" w:lineRule="auto"/>
              <w:ind w:right="-102"/>
              <w:rPr>
                <w:rFonts w:ascii="Times New Roman" w:eastAsia="Calibri" w:hAnsi="Times New Roman" w:cs="Times New Roman"/>
                <w:sz w:val="28"/>
                <w:szCs w:val="28"/>
              </w:rPr>
            </w:pPr>
            <w:r w:rsidRPr="00812F86">
              <w:rPr>
                <w:rFonts w:ascii="Times New Roman" w:eastAsia="Calibri" w:hAnsi="Times New Roman" w:cs="Times New Roman"/>
                <w:sz w:val="28"/>
                <w:szCs w:val="28"/>
              </w:rPr>
              <w:t>-ходьба по массажным дорожкам</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p>
        </w:tc>
      </w:tr>
      <w:tr w:rsidR="00812F86" w:rsidRPr="00812F86" w:rsidTr="00812F86">
        <w:tc>
          <w:tcPr>
            <w:tcW w:w="6096" w:type="dxa"/>
            <w:vMerge/>
          </w:tcPr>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Ежедневно после дневного сна</w:t>
            </w:r>
          </w:p>
        </w:tc>
      </w:tr>
      <w:tr w:rsidR="00812F86" w:rsidRPr="00812F86" w:rsidTr="00812F86">
        <w:tc>
          <w:tcPr>
            <w:tcW w:w="6096" w:type="dxa"/>
            <w:vMerge/>
          </w:tcPr>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Ежедневно после дневного сна</w:t>
            </w:r>
          </w:p>
        </w:tc>
      </w:tr>
      <w:tr w:rsidR="00812F86" w:rsidRPr="00812F86" w:rsidTr="00812F86">
        <w:trPr>
          <w:trHeight w:val="294"/>
        </w:trPr>
        <w:tc>
          <w:tcPr>
            <w:tcW w:w="6096" w:type="dxa"/>
            <w:vMerge/>
          </w:tcPr>
          <w:p w:rsidR="00812F86" w:rsidRPr="00812F86" w:rsidRDefault="00812F86" w:rsidP="00812F86">
            <w:pPr>
              <w:spacing w:after="0" w:line="240" w:lineRule="auto"/>
              <w:jc w:val="both"/>
              <w:rPr>
                <w:rFonts w:ascii="Times New Roman" w:eastAsia="Calibri" w:hAnsi="Times New Roman" w:cs="Times New Roman"/>
                <w:sz w:val="28"/>
                <w:szCs w:val="28"/>
              </w:rPr>
            </w:pP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Ежедневно после дневного сна</w:t>
            </w:r>
          </w:p>
        </w:tc>
      </w:tr>
      <w:tr w:rsidR="00812F86" w:rsidRPr="00812F86" w:rsidTr="00812F86">
        <w:tc>
          <w:tcPr>
            <w:tcW w:w="15310" w:type="dxa"/>
            <w:gridSpan w:val="2"/>
          </w:tcPr>
          <w:p w:rsidR="00812F86" w:rsidRPr="00812F86" w:rsidRDefault="00812F86" w:rsidP="00812F86">
            <w:pPr>
              <w:spacing w:after="0" w:line="240" w:lineRule="auto"/>
              <w:jc w:val="center"/>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2. Занятия физкультурой</w:t>
            </w:r>
          </w:p>
        </w:tc>
      </w:tr>
      <w:tr w:rsidR="00812F86" w:rsidRPr="00812F86" w:rsidTr="00812F86">
        <w:tc>
          <w:tcPr>
            <w:tcW w:w="6096" w:type="dxa"/>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2.1.Занятия физкультурой в спортивном зале</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3 раза в неделю по 20 минут</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2.2.Занятия физкультурой на свежем воздухе</w:t>
            </w:r>
            <w:r w:rsidRPr="00812F86">
              <w:rPr>
                <w:rFonts w:ascii="Times New Roman" w:eastAsia="Calibri" w:hAnsi="Times New Roman" w:cs="Times New Roman"/>
                <w:sz w:val="28"/>
                <w:szCs w:val="28"/>
              </w:rPr>
              <w:tab/>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p>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w:t>
            </w:r>
          </w:p>
        </w:tc>
      </w:tr>
      <w:tr w:rsidR="00812F86" w:rsidRPr="00812F86" w:rsidTr="00812F86">
        <w:tc>
          <w:tcPr>
            <w:tcW w:w="15310" w:type="dxa"/>
            <w:gridSpan w:val="2"/>
          </w:tcPr>
          <w:p w:rsidR="00812F86" w:rsidRPr="00812F86" w:rsidRDefault="00812F86" w:rsidP="00812F86">
            <w:pPr>
              <w:spacing w:after="0" w:line="240" w:lineRule="auto"/>
              <w:jc w:val="center"/>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3.Спортивный досуг</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3.1.Самостоятельная двигательная деятельность</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3.2.Спортивные праздники</w:t>
            </w:r>
          </w:p>
        </w:tc>
        <w:tc>
          <w:tcPr>
            <w:tcW w:w="9214" w:type="dxa"/>
          </w:tcPr>
          <w:p w:rsidR="00812F86" w:rsidRPr="00812F86" w:rsidRDefault="00812F86" w:rsidP="00812F86">
            <w:pPr>
              <w:spacing w:after="0" w:line="240" w:lineRule="auto"/>
              <w:ind w:left="-108" w:right="-108"/>
              <w:rPr>
                <w:rFonts w:ascii="Times New Roman" w:eastAsia="Calibri" w:hAnsi="Times New Roman" w:cs="Times New Roman"/>
                <w:sz w:val="28"/>
                <w:szCs w:val="28"/>
              </w:rPr>
            </w:pPr>
            <w:r w:rsidRPr="00812F86">
              <w:rPr>
                <w:rFonts w:ascii="Times New Roman" w:eastAsia="Calibri" w:hAnsi="Times New Roman" w:cs="Times New Roman"/>
                <w:sz w:val="28"/>
                <w:szCs w:val="28"/>
              </w:rPr>
              <w:t>4 раза в год</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3.3.Досуги и развлечения</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1 раз в месяц</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3.4 Дни здоровья</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1 раз в месяц</w:t>
            </w:r>
          </w:p>
        </w:tc>
      </w:tr>
      <w:tr w:rsidR="00812F86" w:rsidRPr="00812F86" w:rsidTr="00812F86">
        <w:tc>
          <w:tcPr>
            <w:tcW w:w="15310" w:type="dxa"/>
            <w:gridSpan w:val="2"/>
          </w:tcPr>
          <w:p w:rsidR="00812F86" w:rsidRPr="00812F86" w:rsidRDefault="00812F86" w:rsidP="00812F86">
            <w:pPr>
              <w:spacing w:after="0" w:line="240" w:lineRule="auto"/>
              <w:jc w:val="center"/>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4. Совместная деятельность с семьей</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4.1.Игры-соревнования</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1 раз в год</w:t>
            </w:r>
          </w:p>
        </w:tc>
      </w:tr>
      <w:tr w:rsidR="00812F86" w:rsidRPr="00812F86" w:rsidTr="00812F86">
        <w:tc>
          <w:tcPr>
            <w:tcW w:w="6096" w:type="dxa"/>
          </w:tcPr>
          <w:p w:rsidR="00812F86" w:rsidRPr="00812F86" w:rsidRDefault="00812F86" w:rsidP="00812F86">
            <w:pPr>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4.2.Консультации для родителей</w:t>
            </w:r>
          </w:p>
        </w:tc>
        <w:tc>
          <w:tcPr>
            <w:tcW w:w="9214" w:type="dxa"/>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Ежеквартально</w:t>
            </w:r>
          </w:p>
        </w:tc>
      </w:tr>
    </w:tbl>
    <w:p w:rsidR="00812F86" w:rsidRPr="00812F86" w:rsidRDefault="00812F86" w:rsidP="00812F86">
      <w:pPr>
        <w:autoSpaceDE w:val="0"/>
        <w:autoSpaceDN w:val="0"/>
        <w:adjustRightInd w:val="0"/>
        <w:spacing w:after="0" w:line="240" w:lineRule="auto"/>
        <w:jc w:val="both"/>
        <w:rPr>
          <w:rFonts w:ascii="Times New Roman" w:eastAsia="Tahoma" w:hAnsi="Times New Roman" w:cs="Times New Roman"/>
          <w:b/>
          <w:iCs/>
          <w:spacing w:val="10"/>
          <w:sz w:val="28"/>
          <w:szCs w:val="28"/>
          <w:lang w:eastAsia="ru-RU"/>
        </w:rPr>
      </w:pPr>
    </w:p>
    <w:p w:rsidR="00812F86" w:rsidRPr="00812F86" w:rsidRDefault="00812F86" w:rsidP="00812F86">
      <w:pPr>
        <w:autoSpaceDE w:val="0"/>
        <w:autoSpaceDN w:val="0"/>
        <w:adjustRightInd w:val="0"/>
        <w:spacing w:after="0" w:line="240" w:lineRule="auto"/>
        <w:jc w:val="both"/>
        <w:rPr>
          <w:rFonts w:ascii="Times New Roman" w:eastAsia="Times New Roman" w:hAnsi="Times New Roman" w:cs="Times New Roman"/>
          <w:b/>
          <w:iCs/>
          <w:spacing w:val="10"/>
          <w:sz w:val="28"/>
          <w:szCs w:val="28"/>
          <w:lang w:eastAsia="ru-RU"/>
        </w:rPr>
      </w:pPr>
      <w:r w:rsidRPr="00812F86">
        <w:rPr>
          <w:rFonts w:ascii="Times New Roman" w:eastAsia="Tahoma" w:hAnsi="Times New Roman" w:cs="Times New Roman"/>
          <w:b/>
          <w:iCs/>
          <w:spacing w:val="10"/>
          <w:sz w:val="28"/>
          <w:szCs w:val="28"/>
          <w:lang w:eastAsia="ru-RU"/>
        </w:rPr>
        <w:t>Примерный перечень основных движений, спортивных игр и упражнений</w:t>
      </w:r>
    </w:p>
    <w:p w:rsidR="00812F86" w:rsidRPr="00812F86" w:rsidRDefault="00812F86" w:rsidP="00812F86">
      <w:pPr>
        <w:autoSpaceDE w:val="0"/>
        <w:autoSpaceDN w:val="0"/>
        <w:adjustRightInd w:val="0"/>
        <w:spacing w:after="0" w:line="240" w:lineRule="auto"/>
        <w:ind w:firstLine="709"/>
        <w:jc w:val="both"/>
        <w:rPr>
          <w:rFonts w:ascii="Times New Roman" w:eastAsia="Times New Roman" w:hAnsi="Times New Roman" w:cs="Times New Roman"/>
          <w:i/>
          <w:iCs/>
          <w:spacing w:val="10"/>
          <w:sz w:val="28"/>
          <w:szCs w:val="28"/>
          <w:lang w:eastAsia="ru-RU"/>
        </w:rPr>
      </w:pPr>
      <w:r w:rsidRPr="00812F86">
        <w:rPr>
          <w:rFonts w:ascii="Times New Roman" w:eastAsia="Times New Roman" w:hAnsi="Times New Roman" w:cs="Times New Roman"/>
          <w:i/>
          <w:iCs/>
          <w:spacing w:val="10"/>
          <w:sz w:val="28"/>
          <w:szCs w:val="28"/>
          <w:lang w:eastAsia="ru-RU"/>
        </w:rPr>
        <w:t>Основные движения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Построение</w:t>
      </w:r>
      <w:r w:rsidRPr="00812F86">
        <w:rPr>
          <w:rFonts w:ascii="Times New Roman" w:eastAsia="Calibri" w:hAnsi="Times New Roman" w:cs="Times New Roman"/>
          <w:sz w:val="28"/>
          <w:szCs w:val="28"/>
        </w:rPr>
        <w:t>в колонну по одному по росту.</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Перестроение</w:t>
      </w:r>
      <w:r w:rsidRPr="00812F86">
        <w:rPr>
          <w:rFonts w:ascii="Times New Roman" w:eastAsia="Calibri" w:hAnsi="Times New Roman" w:cs="Times New Roman"/>
          <w:sz w:val="28"/>
          <w:szCs w:val="28"/>
        </w:rPr>
        <w:t>из колонны по одному в колонну по два в движении, со сменой ведущего. Перестроение в звенья на ходу. Повороты напра</w:t>
      </w:r>
      <w:r w:rsidRPr="00812F86">
        <w:rPr>
          <w:rFonts w:ascii="Times New Roman" w:eastAsia="Calibri" w:hAnsi="Times New Roman" w:cs="Times New Roman"/>
          <w:sz w:val="28"/>
          <w:szCs w:val="28"/>
        </w:rPr>
        <w:softHyphen/>
        <w:t>во, налево и кругом на месте, переступанием.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lastRenderedPageBreak/>
        <w:t>Ходьба и равновесие</w:t>
      </w:r>
      <w:r w:rsidRPr="00812F86">
        <w:rPr>
          <w:rFonts w:ascii="Times New Roman" w:eastAsia="Calibri" w:hAnsi="Times New Roman" w:cs="Times New Roman"/>
          <w:sz w:val="28"/>
          <w:szCs w:val="28"/>
        </w:rPr>
        <w:t>: ходьба обычная, на носках, на пятках, на наружных сторонах стопы, в полуприседе, с поворотами, с заданиями (руки на поясе, к плечам, в стороны, за спину и т. д.);ходьба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812F86">
        <w:rPr>
          <w:rFonts w:ascii="Times New Roman" w:eastAsia="Calibri" w:hAnsi="Times New Roman" w:cs="Times New Roman"/>
          <w:sz w:val="28"/>
          <w:szCs w:val="28"/>
        </w:rPr>
        <w:softHyphen/>
        <w:t>ред (2—3 м), «змейкой», со сменой темпа; ходьба приставным шагом, по шнуру и бревну (высота 20—25 см, ширина 10 см), с мешочком на голове.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Бег:</w:t>
      </w:r>
      <w:r w:rsidRPr="00812F86">
        <w:rPr>
          <w:rFonts w:ascii="Times New Roman" w:eastAsia="Calibri" w:hAnsi="Times New Roman" w:cs="Times New Roman"/>
          <w:sz w:val="28"/>
          <w:szCs w:val="28"/>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812F86">
        <w:rPr>
          <w:rFonts w:ascii="Times New Roman" w:eastAsia="Calibri" w:hAnsi="Times New Roman" w:cs="Times New Roman"/>
          <w:sz w:val="28"/>
          <w:szCs w:val="28"/>
        </w:rPr>
        <w:softHyphen/>
        <w:t>ростью 40—60 м (3—4 раза); челночный бег (5x3=15).</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Прыжки:,</w:t>
      </w:r>
      <w:r w:rsidRPr="00812F86">
        <w:rPr>
          <w:rFonts w:ascii="Times New Roman" w:eastAsia="Calibri" w:hAnsi="Times New Roman" w:cs="Times New Roman"/>
          <w:sz w:val="28"/>
          <w:szCs w:val="28"/>
        </w:rPr>
        <w:t xml:space="preserve"> на двух ногах с поворотами кругом, со сменой ног; ноги вместе — ноги врозь; с хлопками над головой, за спиной; прыжки с про</w:t>
      </w:r>
      <w:r w:rsidRPr="00812F86">
        <w:rPr>
          <w:rFonts w:ascii="Times New Roman" w:eastAsia="Calibri" w:hAnsi="Times New Roman" w:cs="Times New Roman"/>
          <w:sz w:val="28"/>
          <w:szCs w:val="28"/>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Бросание, ловля, метание,</w:t>
      </w:r>
      <w:r w:rsidRPr="00812F86">
        <w:rPr>
          <w:rFonts w:ascii="Times New Roman" w:eastAsia="Calibri" w:hAnsi="Times New Roman" w:cs="Times New Roman"/>
          <w:sz w:val="28"/>
          <w:szCs w:val="28"/>
        </w:rPr>
        <w:t xml:space="preserve"> катание мяча, обруча между предме</w:t>
      </w:r>
      <w:r w:rsidRPr="00812F86">
        <w:rPr>
          <w:rFonts w:ascii="Times New Roman" w:eastAsia="Calibri" w:hAnsi="Times New Roman" w:cs="Times New Roman"/>
          <w:sz w:val="28"/>
          <w:szCs w:val="28"/>
        </w:rPr>
        <w:softHyphen/>
        <w:t>тами (расстояние 40—50 см); прокатывание мяча из разных исходных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812F86">
        <w:rPr>
          <w:rFonts w:ascii="Times New Roman" w:eastAsia="Calibri" w:hAnsi="Times New Roman" w:cs="Times New Roman"/>
          <w:sz w:val="28"/>
          <w:szCs w:val="28"/>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Ползание и лазание</w:t>
      </w:r>
      <w:r w:rsidRPr="00812F86">
        <w:rPr>
          <w:rFonts w:ascii="Times New Roman" w:eastAsia="Calibri" w:hAnsi="Times New Roman" w:cs="Times New Roman"/>
          <w:sz w:val="28"/>
          <w:szCs w:val="28"/>
        </w:rPr>
        <w:t>: ползание на четвереньках (расстояние 10 м) между предметами, прокатывая мяч, с поворотами кругом; полза</w:t>
      </w:r>
      <w:r w:rsidRPr="00812F86">
        <w:rPr>
          <w:rFonts w:ascii="Times New Roman" w:eastAsia="Calibri" w:hAnsi="Times New Roman" w:cs="Times New Roman"/>
          <w:sz w:val="28"/>
          <w:szCs w:val="28"/>
        </w:rPr>
        <w:softHyphen/>
        <w:t>ние по гимнастической скамейке на животе, подтягиваясь на руках; подлезание под препятствия прямо и боком; пролезание меж</w:t>
      </w:r>
      <w:r w:rsidRPr="00812F86">
        <w:rPr>
          <w:rFonts w:ascii="Times New Roman" w:eastAsia="Calibri" w:hAnsi="Times New Roman" w:cs="Times New Roman"/>
          <w:sz w:val="28"/>
          <w:szCs w:val="28"/>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812F86">
        <w:rPr>
          <w:rFonts w:ascii="Times New Roman" w:eastAsia="Calibri" w:hAnsi="Times New Roman" w:cs="Times New Roman"/>
          <w:sz w:val="28"/>
          <w:szCs w:val="28"/>
        </w:rPr>
        <w:softHyphen/>
        <w:t>лета на другой вправо, влево, не пропуская реек, чередующимся шагом.</w:t>
      </w:r>
      <w:bookmarkStart w:id="1" w:name="bookmark99"/>
    </w:p>
    <w:p w:rsidR="00812F86" w:rsidRPr="00812F86" w:rsidRDefault="00812F86" w:rsidP="00812F86">
      <w:pPr>
        <w:keepNext/>
        <w:keepLines/>
        <w:spacing w:after="0" w:line="240" w:lineRule="auto"/>
        <w:ind w:firstLine="709"/>
        <w:jc w:val="both"/>
        <w:rPr>
          <w:rFonts w:ascii="Times New Roman" w:eastAsia="Times New Roman" w:hAnsi="Times New Roman" w:cs="Times New Roman"/>
          <w:sz w:val="28"/>
          <w:szCs w:val="28"/>
        </w:rPr>
      </w:pPr>
      <w:r w:rsidRPr="00812F86">
        <w:rPr>
          <w:rFonts w:ascii="Times New Roman" w:eastAsia="Times New Roman" w:hAnsi="Times New Roman" w:cs="Times New Roman"/>
          <w:spacing w:val="-10"/>
          <w:sz w:val="28"/>
          <w:szCs w:val="28"/>
          <w:shd w:val="clear" w:color="auto" w:fill="FFFFFF"/>
        </w:rPr>
        <w:t>Общеразвивающие  упражнения</w:t>
      </w:r>
      <w:bookmarkEnd w:id="1"/>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Исходные положения</w:t>
      </w:r>
      <w:r w:rsidRPr="00812F86">
        <w:rPr>
          <w:rFonts w:ascii="Times New Roman" w:eastAsia="Calibri" w:hAnsi="Times New Roman" w:cs="Times New Roman"/>
          <w:sz w:val="28"/>
          <w:szCs w:val="28"/>
        </w:rPr>
        <w:t>: стоя, стоя на левом, правом колене, сидя (ноги вперед, врозь, на пятках), лежа (на спине, на животе).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Положения и движения головы:</w:t>
      </w:r>
      <w:r w:rsidRPr="00812F86">
        <w:rPr>
          <w:rFonts w:ascii="Times New Roman" w:eastAsia="Calibri" w:hAnsi="Times New Roman" w:cs="Times New Roman"/>
          <w:sz w:val="28"/>
          <w:szCs w:val="28"/>
        </w:rPr>
        <w:t xml:space="preserve"> вверх, вниз, повороты в сторону (4—5 раз), наклоны.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Положения и движения рук:</w:t>
      </w:r>
      <w:r w:rsidRPr="00812F86">
        <w:rPr>
          <w:rFonts w:ascii="Times New Roman" w:eastAsia="Calibri" w:hAnsi="Times New Roman" w:cs="Times New Roman"/>
          <w:sz w:val="28"/>
          <w:szCs w:val="28"/>
        </w:rPr>
        <w:t xml:space="preserve"> однонаправленные и поочередные вверх-вниз, смена рук; махи рук (вперед-назад, перед собой), вра</w:t>
      </w:r>
      <w:r w:rsidRPr="00812F86">
        <w:rPr>
          <w:rFonts w:ascii="Times New Roman" w:eastAsia="Calibri" w:hAnsi="Times New Roman" w:cs="Times New Roman"/>
          <w:sz w:val="28"/>
          <w:szCs w:val="28"/>
        </w:rPr>
        <w:softHyphen/>
        <w:t>щения (одновременные двумя руками вперед-назад); сжимание и разжимание пальцев, вращение кистей рук (7—8 раз).</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Положения и движения туловища:</w:t>
      </w:r>
      <w:r w:rsidRPr="00812F86">
        <w:rPr>
          <w:rFonts w:ascii="Times New Roman" w:eastAsia="Calibri" w:hAnsi="Times New Roman" w:cs="Times New Roman"/>
          <w:sz w:val="28"/>
          <w:szCs w:val="28"/>
        </w:rPr>
        <w:t xml:space="preserve"> повороты, наклоны (вправо, влево, вперед), 4—5 раз.</w:t>
      </w:r>
    </w:p>
    <w:p w:rsidR="00812F86" w:rsidRPr="00812F86" w:rsidRDefault="00812F86" w:rsidP="00812F86">
      <w:pPr>
        <w:keepNext/>
        <w:keepLines/>
        <w:spacing w:after="0" w:line="240" w:lineRule="auto"/>
        <w:ind w:firstLine="709"/>
        <w:jc w:val="both"/>
        <w:rPr>
          <w:rFonts w:ascii="Times New Roman" w:eastAsia="Times New Roman" w:hAnsi="Times New Roman" w:cs="Times New Roman"/>
          <w:sz w:val="28"/>
          <w:szCs w:val="28"/>
        </w:rPr>
      </w:pPr>
      <w:bookmarkStart w:id="2" w:name="bookmark100"/>
      <w:r w:rsidRPr="00812F86">
        <w:rPr>
          <w:rFonts w:ascii="Times New Roman" w:eastAsia="Times New Roman" w:hAnsi="Times New Roman" w:cs="Times New Roman"/>
          <w:spacing w:val="-10"/>
          <w:sz w:val="28"/>
          <w:szCs w:val="28"/>
          <w:shd w:val="clear" w:color="auto" w:fill="FFFFFF"/>
        </w:rPr>
        <w:lastRenderedPageBreak/>
        <w:t>Спортивные упражнения</w:t>
      </w:r>
      <w:bookmarkEnd w:id="2"/>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Катание на санках, лыжах:</w:t>
      </w:r>
      <w:r w:rsidRPr="00812F86">
        <w:rPr>
          <w:rFonts w:ascii="Times New Roman" w:eastAsia="Calibri" w:hAnsi="Times New Roman" w:cs="Times New Roman"/>
          <w:sz w:val="28"/>
          <w:szCs w:val="28"/>
        </w:rPr>
        <w:t xml:space="preserve"> подъем с санками на горку, скатывание с горки, торможение при спуске; катание на санках друг друга; сколь</w:t>
      </w:r>
      <w:r w:rsidRPr="00812F86">
        <w:rPr>
          <w:rFonts w:ascii="Times New Roman" w:eastAsia="Calibri" w:hAnsi="Times New Roman" w:cs="Times New Roman"/>
          <w:sz w:val="28"/>
          <w:szCs w:val="28"/>
        </w:rPr>
        <w:softHyphen/>
        <w:t>жение по ледяным дорожкам на двух ногах самостоятельно; передви</w:t>
      </w:r>
      <w:r w:rsidRPr="00812F86">
        <w:rPr>
          <w:rFonts w:ascii="Times New Roman" w:eastAsia="Calibri" w:hAnsi="Times New Roman" w:cs="Times New Roman"/>
          <w:sz w:val="28"/>
          <w:szCs w:val="28"/>
        </w:rPr>
        <w:softHyphen/>
        <w:t>жение на лыжах скользящим шагом, повороты на месте и переступания, подъемы на горку «полуёлочкой» и боком; ходьба на лыжах без времени (0,5—1 км); игры на лыжах «Карусель в лесу», «Чем дальше, тем лучше», «Воротца».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Катание на двух- и трехколесном велосипеде:</w:t>
      </w:r>
      <w:r w:rsidRPr="00812F86">
        <w:rPr>
          <w:rFonts w:ascii="Times New Roman" w:eastAsia="Calibri" w:hAnsi="Times New Roman" w:cs="Times New Roman"/>
          <w:sz w:val="28"/>
          <w:szCs w:val="28"/>
        </w:rPr>
        <w:t xml:space="preserve"> по прямой, по кругу, «змейкой», с поворотами.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Плавание:</w:t>
      </w:r>
      <w:r w:rsidRPr="00812F86">
        <w:rPr>
          <w:rFonts w:ascii="Times New Roman" w:eastAsia="Calibri" w:hAnsi="Times New Roman" w:cs="Times New Roman"/>
          <w:sz w:val="28"/>
          <w:szCs w:val="28"/>
        </w:rPr>
        <w:t xml:space="preserve"> погружение в воду с головой, ходьба по дну руками вперед-назад; попеременные движения ногами вверх-вниз (3—4 раза); игры в воде («Цапля», «Дровосек в воде», «Карусель», «Покажи пятки», «Катание на кругах»).</w:t>
      </w:r>
    </w:p>
    <w:p w:rsidR="00812F86" w:rsidRPr="00812F86" w:rsidRDefault="00812F86" w:rsidP="00812F86">
      <w:pPr>
        <w:keepNext/>
        <w:keepLines/>
        <w:spacing w:after="0" w:line="240" w:lineRule="auto"/>
        <w:ind w:firstLine="709"/>
        <w:jc w:val="both"/>
        <w:rPr>
          <w:rFonts w:ascii="Times New Roman" w:eastAsia="Times New Roman" w:hAnsi="Times New Roman" w:cs="Times New Roman"/>
          <w:sz w:val="28"/>
          <w:szCs w:val="28"/>
        </w:rPr>
      </w:pPr>
      <w:bookmarkStart w:id="3" w:name="bookmark101"/>
      <w:r w:rsidRPr="00812F86">
        <w:rPr>
          <w:rFonts w:ascii="Times New Roman" w:eastAsia="Times New Roman" w:hAnsi="Times New Roman" w:cs="Times New Roman"/>
          <w:spacing w:val="-10"/>
          <w:sz w:val="28"/>
          <w:szCs w:val="28"/>
          <w:shd w:val="clear" w:color="auto" w:fill="FFFFFF"/>
        </w:rPr>
        <w:t>Подвижные игры</w:t>
      </w:r>
      <w:bookmarkEnd w:id="3"/>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Воспитатель широко использует в разные режимные моменты по</w:t>
      </w:r>
      <w:r w:rsidRPr="00812F86">
        <w:rPr>
          <w:rFonts w:ascii="Times New Roman" w:eastAsia="Calibri" w:hAnsi="Times New Roman" w:cs="Times New Roman"/>
          <w:sz w:val="28"/>
          <w:szCs w:val="28"/>
        </w:rPr>
        <w:softHyphen/>
        <w:t>движные игры для закрепления навыков основных движений у детей.</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Игры</w:t>
      </w:r>
      <w:r w:rsidRPr="00812F86">
        <w:rPr>
          <w:rFonts w:ascii="Times New Roman" w:eastAsia="Calibri" w:hAnsi="Times New Roman" w:cs="Times New Roman"/>
          <w:sz w:val="28"/>
          <w:szCs w:val="28"/>
        </w:rPr>
        <w:t xml:space="preserve"> с бегом, прыжками, лазанием, бросанием и ловлей, на ори</w:t>
      </w:r>
      <w:r w:rsidRPr="00812F86">
        <w:rPr>
          <w:rFonts w:ascii="Times New Roman" w:eastAsia="Calibri" w:hAnsi="Times New Roman" w:cs="Times New Roman"/>
          <w:sz w:val="28"/>
          <w:szCs w:val="28"/>
        </w:rPr>
        <w:softHyphen/>
        <w:t>ентировку в пространстве и внимание.</w:t>
      </w:r>
    </w:p>
    <w:p w:rsidR="00812F86" w:rsidRPr="00812F86" w:rsidRDefault="00812F86" w:rsidP="00812F86">
      <w:pPr>
        <w:keepNext/>
        <w:keepLines/>
        <w:spacing w:after="0" w:line="240" w:lineRule="auto"/>
        <w:ind w:firstLine="709"/>
        <w:jc w:val="both"/>
        <w:rPr>
          <w:rFonts w:ascii="Times New Roman" w:eastAsia="Times New Roman" w:hAnsi="Times New Roman" w:cs="Times New Roman"/>
          <w:sz w:val="28"/>
          <w:szCs w:val="28"/>
        </w:rPr>
      </w:pPr>
      <w:bookmarkStart w:id="4" w:name="bookmark102"/>
      <w:r w:rsidRPr="00812F86">
        <w:rPr>
          <w:rFonts w:ascii="Times New Roman" w:eastAsia="Times New Roman" w:hAnsi="Times New Roman" w:cs="Times New Roman"/>
          <w:spacing w:val="-10"/>
          <w:sz w:val="28"/>
          <w:szCs w:val="28"/>
          <w:shd w:val="clear" w:color="auto" w:fill="FFFFFF"/>
        </w:rPr>
        <w:t>Музыкально-ритмические упражнения</w:t>
      </w:r>
      <w:bookmarkEnd w:id="4"/>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b/>
          <w:bCs/>
          <w:i/>
          <w:iCs/>
          <w:sz w:val="28"/>
          <w:szCs w:val="28"/>
        </w:rPr>
        <w:t>Движения</w:t>
      </w:r>
      <w:r w:rsidRPr="00812F86">
        <w:rPr>
          <w:rFonts w:ascii="Times New Roman" w:eastAsia="Calibri" w:hAnsi="Times New Roman" w:cs="Times New Roman"/>
          <w:sz w:val="28"/>
          <w:szCs w:val="28"/>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Освоение основных движений, общеразвивающих, спортивных, музыкально-ритмических упражнений содействует не только форми</w:t>
      </w:r>
      <w:r w:rsidRPr="00812F86">
        <w:rPr>
          <w:rFonts w:ascii="Times New Roman" w:eastAsia="Calibri" w:hAnsi="Times New Roman" w:cs="Times New Roman"/>
          <w:sz w:val="28"/>
          <w:szCs w:val="28"/>
        </w:rPr>
        <w:softHyphen/>
        <w:t>рованию жизненно важных навыков у детей, но и развитию их физи</w:t>
      </w:r>
      <w:r w:rsidRPr="00812F86">
        <w:rPr>
          <w:rFonts w:ascii="Times New Roman" w:eastAsia="Calibri" w:hAnsi="Times New Roman" w:cs="Times New Roman"/>
          <w:sz w:val="28"/>
          <w:szCs w:val="28"/>
        </w:rPr>
        <w:softHyphen/>
        <w:t>ческих качеств. В то же время педагог использует в работе с детьми специальные упражнения для целенаправленного развития физичес</w:t>
      </w:r>
      <w:r w:rsidRPr="00812F86">
        <w:rPr>
          <w:rFonts w:ascii="Times New Roman" w:eastAsia="Calibri" w:hAnsi="Times New Roman" w:cs="Times New Roman"/>
          <w:sz w:val="28"/>
          <w:szCs w:val="28"/>
        </w:rPr>
        <w:softHyphen/>
        <w:t>ких качеств. При этом следует учитывать, что в среднем дошкольном возрасте прежде всего у ребенка наиболее активно развиваются скоростно-силовые качества.</w:t>
      </w:r>
    </w:p>
    <w:p w:rsidR="00812F86" w:rsidRPr="00812F86" w:rsidRDefault="00812F86" w:rsidP="00812F86">
      <w:pPr>
        <w:keepNext/>
        <w:keepLines/>
        <w:spacing w:after="0" w:line="240" w:lineRule="auto"/>
        <w:ind w:firstLine="709"/>
        <w:jc w:val="both"/>
        <w:rPr>
          <w:rFonts w:ascii="Times New Roman" w:eastAsia="Times New Roman" w:hAnsi="Times New Roman" w:cs="Times New Roman"/>
          <w:sz w:val="28"/>
          <w:szCs w:val="28"/>
        </w:rPr>
      </w:pPr>
      <w:bookmarkStart w:id="5" w:name="bookmark103"/>
      <w:r w:rsidRPr="00812F86">
        <w:rPr>
          <w:rFonts w:ascii="Times New Roman" w:eastAsia="Times New Roman" w:hAnsi="Times New Roman" w:cs="Times New Roman"/>
          <w:spacing w:val="-10"/>
          <w:sz w:val="28"/>
          <w:szCs w:val="28"/>
          <w:shd w:val="clear" w:color="auto" w:fill="FFFFFF"/>
        </w:rPr>
        <w:t>Упражнения для развития физических качеств</w:t>
      </w:r>
      <w:bookmarkEnd w:id="5"/>
    </w:p>
    <w:p w:rsidR="00812F86" w:rsidRPr="00812F86" w:rsidRDefault="00812F86" w:rsidP="00812F86">
      <w:pPr>
        <w:keepNext/>
        <w:keepLines/>
        <w:spacing w:after="0" w:line="240" w:lineRule="auto"/>
        <w:ind w:firstLine="709"/>
        <w:jc w:val="both"/>
        <w:rPr>
          <w:rFonts w:ascii="Times New Roman" w:eastAsia="Calibri" w:hAnsi="Times New Roman" w:cs="Times New Roman"/>
          <w:sz w:val="28"/>
          <w:szCs w:val="28"/>
        </w:rPr>
      </w:pPr>
      <w:bookmarkStart w:id="6" w:name="bookmark104"/>
      <w:r w:rsidRPr="00812F86">
        <w:rPr>
          <w:rFonts w:ascii="Times New Roman" w:eastAsia="Calibri" w:hAnsi="Times New Roman" w:cs="Times New Roman"/>
          <w:sz w:val="28"/>
          <w:szCs w:val="28"/>
        </w:rPr>
        <w:t>Игры и упражнения для развития быстроты движений</w:t>
      </w:r>
      <w:bookmarkEnd w:id="6"/>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Для развития быстроты в работе с детьми среднего возраста вос</w:t>
      </w:r>
      <w:r w:rsidRPr="00812F86">
        <w:rPr>
          <w:rFonts w:ascii="Times New Roman" w:eastAsia="Calibri" w:hAnsi="Times New Roman" w:cs="Times New Roman"/>
          <w:sz w:val="28"/>
          <w:szCs w:val="28"/>
        </w:rPr>
        <w:softHyphen/>
        <w:t>питатель использует повторный метод, при котором упражнения вы</w:t>
      </w:r>
      <w:r w:rsidRPr="00812F86">
        <w:rPr>
          <w:rFonts w:ascii="Times New Roman" w:eastAsia="Calibri" w:hAnsi="Times New Roman" w:cs="Times New Roman"/>
          <w:sz w:val="28"/>
          <w:szCs w:val="28"/>
        </w:rPr>
        <w:softHyphen/>
        <w:t>полняются с максимальными усилиями, но легко, свободно, без лиш</w:t>
      </w:r>
      <w:r w:rsidRPr="00812F86">
        <w:rPr>
          <w:rFonts w:ascii="Times New Roman" w:eastAsia="Calibri" w:hAnsi="Times New Roman" w:cs="Times New Roman"/>
          <w:sz w:val="28"/>
          <w:szCs w:val="28"/>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812F86">
        <w:rPr>
          <w:rFonts w:ascii="Times New Roman" w:eastAsia="Calibri" w:hAnsi="Times New Roman" w:cs="Times New Roman"/>
          <w:sz w:val="28"/>
          <w:szCs w:val="28"/>
        </w:rPr>
        <w:softHyphen/>
        <w:t>роны чуть ниже уровня плеч ладонями вверх, руки назад ладонями внутрь, плечи не поднимать (3—4 раза)).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Скоростной бег: 15—20 м. </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Пробегание дистанции 2—3 раза в I полу</w:t>
      </w:r>
      <w:r w:rsidRPr="00812F86">
        <w:rPr>
          <w:rFonts w:ascii="Times New Roman" w:eastAsia="Calibri" w:hAnsi="Times New Roman" w:cs="Times New Roman"/>
          <w:sz w:val="28"/>
          <w:szCs w:val="28"/>
        </w:rPr>
        <w:softHyphen/>
        <w:t>годии и до 4—5 раз — во II полугодии.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на 10—12 м из разных исходных положений: стоя, стоя на одном колене, лежа.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на 10—12 м с высоким подниманием коленей, через препят</w:t>
      </w:r>
      <w:r w:rsidRPr="00812F86">
        <w:rPr>
          <w:rFonts w:ascii="Times New Roman" w:eastAsia="Calibri" w:hAnsi="Times New Roman" w:cs="Times New Roman"/>
          <w:sz w:val="28"/>
          <w:szCs w:val="28"/>
        </w:rPr>
        <w:softHyphen/>
        <w:t>ствия, с изменением темпа.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за мячом «Догони и подними мяч».</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Игры и игровые задания на развитие быстроты реакции на звуко</w:t>
      </w:r>
      <w:r w:rsidRPr="00812F86">
        <w:rPr>
          <w:rFonts w:ascii="Times New Roman" w:eastAsia="Calibri" w:hAnsi="Times New Roman" w:cs="Times New Roman"/>
          <w:sz w:val="28"/>
          <w:szCs w:val="28"/>
        </w:rPr>
        <w:softHyphen/>
        <w:t>вые и зрительные сигналы (продолжительность 15—20 с).</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Общеразвивающие  упражнения с предметами и без них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Хлопки в максимально быстром темпе перед собой и за спиной.</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Постукивание правым кулаком по левому, ускоряя темп, доводя его до максимального (повторить 2—3 раза).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Быстрые повороты палки вправо-влево.</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животе, руки под подбородок (кисть одной руки на кисть другой), быстрое поочередное сгибание ног в коленях (2—4 раза).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спине, поочередное быстрое поднимание и выпрямление ног, согнутых в коленях.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Сидя, упор сзади, попеременное поднимание прямых ног с уско</w:t>
      </w:r>
      <w:r w:rsidRPr="00812F86">
        <w:rPr>
          <w:rFonts w:ascii="Times New Roman" w:eastAsia="Calibri" w:hAnsi="Times New Roman" w:cs="Times New Roman"/>
          <w:sz w:val="28"/>
          <w:szCs w:val="28"/>
        </w:rPr>
        <w:softHyphen/>
        <w:t>рением темпа.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Прыжки на одной и двух ногах в среднем и быстром темпе.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Игры с обручами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«Юла»: подбросить обруч, покружиться и поймать до падения.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«Догони обруч»: энергичное отталкивание обруча и бег за ним, не допуская падения.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«Кто дальше?»: прокатывание обруча и бег за ним.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Игры с бумажными стрелами, самолетиками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«Догони голубя», «Чей самолет пролетит дальше?», «Подбрось и быстро поймай», «Поиграем с бумажным мячиком».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Игры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«Цветные автомобили», «Найди себе пару», «Мы — веселые ребя</w:t>
      </w:r>
      <w:r w:rsidRPr="00812F86">
        <w:rPr>
          <w:rFonts w:ascii="Times New Roman" w:eastAsia="Calibri" w:hAnsi="Times New Roman" w:cs="Times New Roman"/>
          <w:sz w:val="28"/>
          <w:szCs w:val="28"/>
        </w:rPr>
        <w:softHyphen/>
        <w:t>та», «Совушка», «Кто скорее добежит до флажка».</w:t>
      </w:r>
    </w:p>
    <w:p w:rsidR="00812F86" w:rsidRPr="00812F86" w:rsidRDefault="00812F86" w:rsidP="00812F86">
      <w:pPr>
        <w:keepNext/>
        <w:keepLines/>
        <w:spacing w:after="0" w:line="240" w:lineRule="auto"/>
        <w:ind w:firstLine="709"/>
        <w:jc w:val="both"/>
        <w:rPr>
          <w:rFonts w:ascii="Times New Roman" w:eastAsia="Calibri" w:hAnsi="Times New Roman" w:cs="Times New Roman"/>
          <w:sz w:val="28"/>
          <w:szCs w:val="28"/>
        </w:rPr>
      </w:pPr>
      <w:bookmarkStart w:id="7" w:name="bookmark105"/>
      <w:r w:rsidRPr="00812F86">
        <w:rPr>
          <w:rFonts w:ascii="Times New Roman" w:eastAsia="Calibri" w:hAnsi="Times New Roman" w:cs="Times New Roman"/>
          <w:sz w:val="28"/>
          <w:szCs w:val="28"/>
        </w:rPr>
        <w:t>Игры и упражнения для развития скоростно-силовых качеств</w:t>
      </w:r>
      <w:bookmarkEnd w:id="7"/>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Для развития этих качеств воспитатель организует образователь</w:t>
      </w:r>
      <w:r w:rsidRPr="00812F86">
        <w:rPr>
          <w:rFonts w:ascii="Times New Roman" w:eastAsia="Calibri" w:hAnsi="Times New Roman" w:cs="Times New Roman"/>
          <w:sz w:val="28"/>
          <w:szCs w:val="28"/>
        </w:rPr>
        <w:softHyphen/>
        <w:t>ные ситуации, в которые включает наиболее эффективные упраж</w:t>
      </w:r>
      <w:r w:rsidRPr="00812F86">
        <w:rPr>
          <w:rFonts w:ascii="Times New Roman" w:eastAsia="Calibri" w:hAnsi="Times New Roman" w:cs="Times New Roman"/>
          <w:sz w:val="28"/>
          <w:szCs w:val="28"/>
        </w:rPr>
        <w:softHyphen/>
        <w:t>нения.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«Лошадки»: бег с высоким подниманием бедра, через препятствия, с ускорением.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 дорожке»: прыжки в длину с места и с продвижением вперед.</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 кочки на кочку»: впрыгивание на невысокие предметы высотой 12-15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Подскоки на месте в 2—3 серии по 20—35 с. Между сериями пе</w:t>
      </w:r>
      <w:r w:rsidRPr="00812F86">
        <w:rPr>
          <w:rFonts w:ascii="Times New Roman" w:eastAsia="Calibri" w:hAnsi="Times New Roman" w:cs="Times New Roman"/>
          <w:sz w:val="28"/>
          <w:szCs w:val="28"/>
        </w:rPr>
        <w:softHyphen/>
        <w:t>дагог организует паузы для отдыха со спокойной ходьбой и дыхатель</w:t>
      </w:r>
      <w:r w:rsidRPr="00812F86">
        <w:rPr>
          <w:rFonts w:ascii="Times New Roman" w:eastAsia="Calibri" w:hAnsi="Times New Roman" w:cs="Times New Roman"/>
          <w:sz w:val="28"/>
          <w:szCs w:val="28"/>
        </w:rPr>
        <w:softHyphen/>
        <w:t>ными упражнениями.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через препятствия высотой 12—15 см на дистанцию 15 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«Мячики»: подскоки на месте. При этом важно помнить, что под</w:t>
      </w:r>
      <w:r w:rsidRPr="00812F86">
        <w:rPr>
          <w:rFonts w:ascii="Times New Roman" w:eastAsia="Calibri" w:hAnsi="Times New Roman" w:cs="Times New Roman"/>
          <w:sz w:val="28"/>
          <w:szCs w:val="28"/>
        </w:rPr>
        <w:softHyphen/>
        <w:t>скоки разумно давать в 2—3 серии по 20—35 с каждая.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«Часики»: стоя у гимнастической стенки и держась одной рукой за рейку, поочередные махи ногами (по 5—6 раз каждой ногой).</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«Кузнечик»: стоя у гимнастической лестницы лицом к ней и взяв</w:t>
      </w:r>
      <w:r w:rsidRPr="00812F86">
        <w:rPr>
          <w:rFonts w:ascii="Times New Roman" w:eastAsia="Calibri" w:hAnsi="Times New Roman" w:cs="Times New Roman"/>
          <w:sz w:val="28"/>
          <w:szCs w:val="28"/>
        </w:rPr>
        <w:softHyphen/>
        <w:t>шись обеими руками за одну рейку, быстро вставать на вторую-третью снизу рейки и спускаться на пол. Усложнение: толчком двух ног за</w:t>
      </w:r>
      <w:r w:rsidRPr="00812F86">
        <w:rPr>
          <w:rFonts w:ascii="Times New Roman" w:eastAsia="Calibri" w:hAnsi="Times New Roman" w:cs="Times New Roman"/>
          <w:sz w:val="28"/>
          <w:szCs w:val="28"/>
        </w:rPr>
        <w:softHyphen/>
        <w:t>прыгивать на вторую рейку.</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«До свидания, мячик!»: прокатывание набивного мяча весом 500 г на расстояние 3—4 м в паре из исходного положения, сидя, ноги врозь.</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«Катим влево, катим вправо»: из положения сидя, упор сзади, на</w:t>
      </w:r>
      <w:r w:rsidRPr="00812F86">
        <w:rPr>
          <w:rFonts w:ascii="Times New Roman" w:eastAsia="Calibri" w:hAnsi="Times New Roman" w:cs="Times New Roman"/>
          <w:sz w:val="28"/>
          <w:szCs w:val="28"/>
        </w:rPr>
        <w:softHyphen/>
        <w:t>бивной мяч весом 500 г на коленях, поднимать ноги и прокатывать под ними мяч то влево, то вправо (3—4 раза).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«Из домика в домик»: прыжки толчком двух ног с мягким призем</w:t>
      </w:r>
      <w:r w:rsidRPr="00812F86">
        <w:rPr>
          <w:rFonts w:ascii="Times New Roman" w:eastAsia="Calibri" w:hAnsi="Times New Roman" w:cs="Times New Roman"/>
          <w:sz w:val="28"/>
          <w:szCs w:val="28"/>
        </w:rPr>
        <w:softHyphen/>
        <w:t>лением из обруча в обруч (диаметром 30—35 см), разложенных на полу на расстоянии 30—35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«Кругом, кругом, кругом»: прыжки вокруг предмета (мягкого мо</w:t>
      </w:r>
      <w:r w:rsidRPr="00812F86">
        <w:rPr>
          <w:rFonts w:ascii="Times New Roman" w:eastAsia="Calibri" w:hAnsi="Times New Roman" w:cs="Times New Roman"/>
          <w:sz w:val="28"/>
          <w:szCs w:val="28"/>
        </w:rPr>
        <w:softHyphen/>
        <w:t>дуля, скамейки, стола, стула) сначала в одну, затем в другую сторону.</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«Радуга»: прыжки через ленты, лежащие на расстоянии 1 м, цвет которых соответствует цвету полос радуги.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«Кенгуру»: прыжки через резинки или рейки, расположенные на расстоянии 1 м на высоте 12—15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«Кто соберет больше лент»: прыгая вверх с места, снимать по одной короткой ленточки с веревки, натянутой выше поднятых рук ребенка на 20—25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«Перепрыгиваем через ручейки», «Лягушка прыгает с кочки на кочку».</w:t>
      </w:r>
    </w:p>
    <w:p w:rsidR="00812F86" w:rsidRPr="00812F86" w:rsidRDefault="00812F86" w:rsidP="00812F86">
      <w:pPr>
        <w:keepNext/>
        <w:keepLines/>
        <w:spacing w:after="0" w:line="240" w:lineRule="auto"/>
        <w:ind w:firstLine="709"/>
        <w:jc w:val="both"/>
        <w:rPr>
          <w:rFonts w:ascii="Times New Roman" w:eastAsia="Calibri" w:hAnsi="Times New Roman" w:cs="Times New Roman"/>
          <w:sz w:val="28"/>
          <w:szCs w:val="28"/>
        </w:rPr>
      </w:pPr>
      <w:bookmarkStart w:id="8" w:name="bookmark106"/>
      <w:r w:rsidRPr="00812F86">
        <w:rPr>
          <w:rFonts w:ascii="Times New Roman" w:eastAsia="Calibri" w:hAnsi="Times New Roman" w:cs="Times New Roman"/>
          <w:sz w:val="28"/>
          <w:szCs w:val="28"/>
        </w:rPr>
        <w:t>Игры и упражнения для развития силы</w:t>
      </w:r>
      <w:bookmarkEnd w:id="8"/>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Упражнения с набивными мячами весом 500 г и с фитболами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Воспитатель предлагает детям выполнять эти упражнения преиму</w:t>
      </w:r>
      <w:r w:rsidRPr="00812F86">
        <w:rPr>
          <w:rFonts w:ascii="Times New Roman" w:eastAsia="Calibri" w:hAnsi="Times New Roman" w:cs="Times New Roman"/>
          <w:sz w:val="28"/>
          <w:szCs w:val="28"/>
        </w:rPr>
        <w:softHyphen/>
        <w:t>щественно из положений сидя и лежа по 3—5 раз.</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животе, поднимание рук перед собой.</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Сидя, прокатывание мяча вперед как можно дальше.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Стоя, поднимание мяча над головой и бросание вперед.</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спине, мяч за головой в вытянутых руках, перевороты на живот.</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Ритмичные сжимания большого мяча (фитбола) между руками.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Передача фитбола, набивного мяча друг другу по кругу.</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полу, на спине, ноги на фитболе, Поднимание таза вверх.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спине, на полу, передача мяча из рук в ноги и обратно.</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Подвижные игры и игровые упражнения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«Из круга в круг»: прыжки из обруча в обруч.</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Прыжки через рейки, выложенные на расстоянии 1 м, высота 15-17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«Сильные руки»: шагать вокруг обруча, опираясь на руки, сначала в одну, затем в другую стороны.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«Влево - вправо»: поочередное усаживание на набивной мяч или справа или слева от него.</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«Лягушки», «Скок-поскок».</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«Кто соберет больше лент»: прыгать вверх с места толчком двумя ногами, снимать только по одной ленте.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«Через ручейки», «Зайчата».</w:t>
      </w:r>
    </w:p>
    <w:p w:rsidR="00812F86" w:rsidRPr="00812F86" w:rsidRDefault="00812F86" w:rsidP="00812F86">
      <w:pPr>
        <w:keepNext/>
        <w:keepLines/>
        <w:spacing w:after="0" w:line="240" w:lineRule="auto"/>
        <w:ind w:firstLine="709"/>
        <w:jc w:val="both"/>
        <w:rPr>
          <w:rFonts w:ascii="Times New Roman" w:eastAsia="Calibri" w:hAnsi="Times New Roman" w:cs="Times New Roman"/>
          <w:sz w:val="28"/>
          <w:szCs w:val="28"/>
        </w:rPr>
      </w:pPr>
      <w:bookmarkStart w:id="9" w:name="bookmark107"/>
      <w:r w:rsidRPr="00812F86">
        <w:rPr>
          <w:rFonts w:ascii="Times New Roman" w:eastAsia="Calibri" w:hAnsi="Times New Roman" w:cs="Times New Roman"/>
          <w:sz w:val="28"/>
          <w:szCs w:val="28"/>
        </w:rPr>
        <w:t>Игры и упражнения для развития выносливости</w:t>
      </w:r>
      <w:bookmarkEnd w:id="9"/>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Для развития выносливости у детей средней группы воспитатель использует метод непрерывных упражнений небольшой интенсивно</w:t>
      </w:r>
      <w:r w:rsidRPr="00812F86">
        <w:rPr>
          <w:rFonts w:ascii="Times New Roman" w:eastAsia="Calibri" w:hAnsi="Times New Roman" w:cs="Times New Roman"/>
          <w:sz w:val="28"/>
          <w:szCs w:val="28"/>
        </w:rPr>
        <w:softHyphen/>
        <w:t>сти с небольшими перерывами. В конце года продолжительность не</w:t>
      </w:r>
      <w:r w:rsidRPr="00812F86">
        <w:rPr>
          <w:rFonts w:ascii="Times New Roman" w:eastAsia="Calibri" w:hAnsi="Times New Roman" w:cs="Times New Roman"/>
          <w:sz w:val="28"/>
          <w:szCs w:val="28"/>
        </w:rPr>
        <w:softHyphen/>
        <w:t>прерывных движений может быть доведена до 1,5—2 мин.</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Упражнения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со средней скоростью (50— 60% от максимальной).</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с низкой скоростью (30—40% от максимальной) на 150—200 м в I полугодии и 240—300 м — во II полугодии.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Подскоки в течение 30—50 св начале года и 50—60 с в конце года (сериями от 20—25 до 50—60 прыжков с небольшими переры</w:t>
      </w:r>
      <w:r w:rsidRPr="00812F86">
        <w:rPr>
          <w:rFonts w:ascii="Times New Roman" w:eastAsia="Calibri" w:hAnsi="Times New Roman" w:cs="Times New Roman"/>
          <w:sz w:val="28"/>
          <w:szCs w:val="28"/>
        </w:rPr>
        <w:softHyphen/>
        <w:t>вами).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Подвижные игры с многократным повторением движений, вы</w:t>
      </w:r>
      <w:r w:rsidRPr="00812F86">
        <w:rPr>
          <w:rFonts w:ascii="Times New Roman" w:eastAsia="Calibri" w:hAnsi="Times New Roman" w:cs="Times New Roman"/>
          <w:sz w:val="28"/>
          <w:szCs w:val="28"/>
        </w:rPr>
        <w:softHyphen/>
        <w:t>полняемых длительное время: «Поезд», «Жеребята», «Солнце и до</w:t>
      </w:r>
      <w:r w:rsidRPr="00812F86">
        <w:rPr>
          <w:rFonts w:ascii="Times New Roman" w:eastAsia="Calibri" w:hAnsi="Times New Roman" w:cs="Times New Roman"/>
          <w:sz w:val="28"/>
          <w:szCs w:val="28"/>
        </w:rPr>
        <w:softHyphen/>
        <w:t>ждик», «Найди свой лист», «На прогулке», «Найдите флажки», «Ко</w:t>
      </w:r>
      <w:r w:rsidRPr="00812F86">
        <w:rPr>
          <w:rFonts w:ascii="Times New Roman" w:eastAsia="Calibri" w:hAnsi="Times New Roman" w:cs="Times New Roman"/>
          <w:sz w:val="28"/>
          <w:szCs w:val="28"/>
        </w:rPr>
        <w:softHyphen/>
        <w:t>зочки».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Спортивные упражнения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Ходьба на лыжах.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Катание на санках.</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Катание на велосипеде.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Катание и качание на качелях.</w:t>
      </w:r>
    </w:p>
    <w:p w:rsidR="00812F86" w:rsidRPr="00812F86" w:rsidRDefault="00812F86" w:rsidP="00812F86">
      <w:pPr>
        <w:keepNext/>
        <w:keepLines/>
        <w:spacing w:after="0" w:line="240" w:lineRule="auto"/>
        <w:ind w:firstLine="709"/>
        <w:jc w:val="both"/>
        <w:rPr>
          <w:rFonts w:ascii="Times New Roman" w:eastAsia="Calibri" w:hAnsi="Times New Roman" w:cs="Times New Roman"/>
          <w:sz w:val="28"/>
          <w:szCs w:val="28"/>
        </w:rPr>
      </w:pPr>
      <w:bookmarkStart w:id="10" w:name="bookmark108"/>
      <w:r w:rsidRPr="00812F86">
        <w:rPr>
          <w:rFonts w:ascii="Times New Roman" w:eastAsia="Calibri" w:hAnsi="Times New Roman" w:cs="Times New Roman"/>
          <w:sz w:val="28"/>
          <w:szCs w:val="28"/>
        </w:rPr>
        <w:t>Упражнения на развитие гибкости</w:t>
      </w:r>
      <w:bookmarkEnd w:id="10"/>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Упражнения для рук и плечевого пояса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Активные круговые движения руками в одну и другую стороны.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Активные маховые движения руками с лентами вверх-вниз по мак</w:t>
      </w:r>
      <w:r w:rsidRPr="00812F86">
        <w:rPr>
          <w:rFonts w:ascii="Times New Roman" w:eastAsia="Calibri" w:hAnsi="Times New Roman" w:cs="Times New Roman"/>
          <w:sz w:val="28"/>
          <w:szCs w:val="28"/>
        </w:rPr>
        <w:softHyphen/>
        <w:t>симальной амплитуде.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Махи обручем вперед-назад одной, затем другой рукой.</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Поочередные плавные маховые движения руками вперед-назад с одновременным приседанием.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Из положения сидя на полу, обхватывание большого фитбола ру</w:t>
      </w:r>
      <w:r w:rsidRPr="00812F86">
        <w:rPr>
          <w:rFonts w:ascii="Times New Roman" w:eastAsia="Calibri" w:hAnsi="Times New Roman" w:cs="Times New Roman"/>
          <w:sz w:val="28"/>
          <w:szCs w:val="28"/>
        </w:rPr>
        <w:softHyphen/>
        <w:t>ками и ногами.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Упражнения для туловища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Наклоны вправо с прокатыванием обруча (мяча) как можно даль</w:t>
      </w:r>
      <w:r w:rsidRPr="00812F86">
        <w:rPr>
          <w:rFonts w:ascii="Times New Roman" w:eastAsia="Calibri" w:hAnsi="Times New Roman" w:cs="Times New Roman"/>
          <w:sz w:val="28"/>
          <w:szCs w:val="28"/>
        </w:rPr>
        <w:softHyphen/>
        <w:t>ше от себя вправо и влево.</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Сидя на коленях, прокатывать мяч вокруг себя в одну, затем в другую стороны.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Пружинистые повороты в стороны по максимальной амплитуде.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Наклоны вперед как можно дальше с опорой на руки.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Упражнения для ног</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Круговые вращательные поочередные движения стопой в одну и другую стороны.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Мягкие пружинистые наклоны вперед в сторону из положений сидя и стоя.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Махи ногами в сторону, стараться достать до кисти руки.</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Сидя на коленях перед фитболом, прокатывать мяч вперед, не выпуская его из рук.</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Лежа на спине, приподнимать и разводить ноги в стороны как можно шире.</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Стоя спиной к гимнастической стенке вплотную, совершать на</w:t>
      </w:r>
      <w:r w:rsidRPr="00812F86">
        <w:rPr>
          <w:rFonts w:ascii="Times New Roman" w:eastAsia="Calibri" w:hAnsi="Times New Roman" w:cs="Times New Roman"/>
          <w:sz w:val="28"/>
          <w:szCs w:val="28"/>
        </w:rPr>
        <w:softHyphen/>
        <w:t>клоны вперед, перебирая поочередно рейки и притягивая туловище вниз.</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Стоя на коленях спиной к стенке, прогибаться, доставая стенку.</w:t>
      </w:r>
    </w:p>
    <w:p w:rsidR="00812F86" w:rsidRPr="00812F86" w:rsidRDefault="00812F86" w:rsidP="00812F86">
      <w:pPr>
        <w:keepNext/>
        <w:keepLines/>
        <w:spacing w:after="0" w:line="240" w:lineRule="auto"/>
        <w:ind w:firstLine="709"/>
        <w:jc w:val="both"/>
        <w:rPr>
          <w:rFonts w:ascii="Times New Roman" w:eastAsia="Calibri" w:hAnsi="Times New Roman" w:cs="Times New Roman"/>
          <w:sz w:val="28"/>
          <w:szCs w:val="28"/>
        </w:rPr>
      </w:pPr>
      <w:bookmarkStart w:id="11" w:name="bookmark109"/>
      <w:r w:rsidRPr="00812F86">
        <w:rPr>
          <w:rFonts w:ascii="Times New Roman" w:eastAsia="Calibri" w:hAnsi="Times New Roman" w:cs="Times New Roman"/>
          <w:sz w:val="28"/>
          <w:szCs w:val="28"/>
        </w:rPr>
        <w:t>Игры и упражнения для развития координации</w:t>
      </w:r>
      <w:bookmarkEnd w:id="11"/>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Ходьба разными способами в сочетании с заданиями на равнове</w:t>
      </w:r>
      <w:r w:rsidRPr="00812F86">
        <w:rPr>
          <w:rFonts w:ascii="Times New Roman" w:eastAsia="Calibri" w:hAnsi="Times New Roman" w:cs="Times New Roman"/>
          <w:sz w:val="28"/>
          <w:szCs w:val="28"/>
        </w:rPr>
        <w:softHyphen/>
        <w:t>сие, с изменением направления движения.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из разных исходных положений (стоя, сидя).</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Подскоки на месте со сменой положений рук, ног, поворотами в стороны.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Общеразвивающие упражнения с предметами:</w:t>
      </w:r>
      <w:r w:rsidRPr="00812F86">
        <w:rPr>
          <w:rFonts w:ascii="Times New Roman" w:eastAsia="Calibri" w:hAnsi="Times New Roman" w:cs="Times New Roman"/>
          <w:i/>
          <w:iCs/>
          <w:sz w:val="28"/>
          <w:szCs w:val="28"/>
        </w:rPr>
        <w:t xml:space="preserve"> мячами, палками, об</w:t>
      </w:r>
      <w:r w:rsidRPr="00812F86">
        <w:rPr>
          <w:rFonts w:ascii="Times New Roman" w:eastAsia="Calibri" w:hAnsi="Times New Roman" w:cs="Times New Roman"/>
          <w:i/>
          <w:iCs/>
          <w:sz w:val="28"/>
          <w:szCs w:val="28"/>
        </w:rPr>
        <w:softHyphen/>
        <w:t>ручами и т. п.</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i/>
          <w:iCs/>
          <w:sz w:val="28"/>
          <w:szCs w:val="28"/>
        </w:rPr>
        <w:t>Упражнения с фитболами:</w:t>
      </w:r>
      <w:r w:rsidRPr="00812F86">
        <w:rPr>
          <w:rFonts w:ascii="Times New Roman" w:eastAsia="Calibri" w:hAnsi="Times New Roman" w:cs="Times New Roman"/>
          <w:sz w:val="28"/>
          <w:szCs w:val="28"/>
        </w:rPr>
        <w:t xml:space="preserve"> сидя на мяче, «ходьба» и «бег» на месте, приставные шаги влево и вправо.</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Подвижные игры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«Самый ловкий»: бег по зигзагообразной линии длиной 5—6 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«Найди свою пару», «Ловушки с лентами», «Зайцы и сторож», «Кто быстрее добежит до флажка?»</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Минимальные результаты</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Бег на 30 м — 13,5 с.</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Прыжки в длину с места — 50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Бросание предмета весом 80 г — 5 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Бросание предмета весом 100 г — 5,5 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Бросание набивного мяча (1 кг) — 1,3 см.</w:t>
      </w:r>
    </w:p>
    <w:p w:rsidR="00812F86" w:rsidRPr="00812F86" w:rsidRDefault="00812F86" w:rsidP="00812F86">
      <w:pPr>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Спрыгивание (прыжки в глубину) — 40 см.</w:t>
      </w:r>
    </w:p>
    <w:p w:rsidR="00812F86" w:rsidRPr="00812F86" w:rsidRDefault="00812F86" w:rsidP="00812F86">
      <w:pPr>
        <w:spacing w:after="0" w:line="240" w:lineRule="auto"/>
        <w:jc w:val="both"/>
        <w:rPr>
          <w:rFonts w:ascii="Times New Roman" w:eastAsia="Calibri" w:hAnsi="Times New Roman" w:cs="Times New Roman"/>
          <w:b/>
          <w:sz w:val="28"/>
          <w:szCs w:val="28"/>
        </w:rPr>
      </w:pPr>
      <w:r w:rsidRPr="00812F86">
        <w:rPr>
          <w:rFonts w:ascii="Times New Roman" w:eastAsia="Calibri" w:hAnsi="Times New Roman" w:cs="Times New Roman"/>
          <w:b/>
          <w:sz w:val="28"/>
          <w:szCs w:val="28"/>
          <w:lang w:val="en-US"/>
        </w:rPr>
        <w:t>ΙΙΙ</w:t>
      </w:r>
      <w:r w:rsidRPr="00812F86">
        <w:rPr>
          <w:rFonts w:ascii="Times New Roman" w:eastAsia="Calibri" w:hAnsi="Times New Roman" w:cs="Times New Roman"/>
          <w:b/>
          <w:sz w:val="28"/>
          <w:szCs w:val="28"/>
        </w:rPr>
        <w:t xml:space="preserve"> раздел. Организационный.</w:t>
      </w:r>
    </w:p>
    <w:p w:rsidR="00812F86" w:rsidRPr="00812F86" w:rsidRDefault="00812F86" w:rsidP="00812F86">
      <w:pPr>
        <w:tabs>
          <w:tab w:val="left" w:pos="-4678"/>
        </w:tabs>
        <w:spacing w:after="0" w:line="240" w:lineRule="auto"/>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Особенности организации развивающей предметно-пространственной среды</w:t>
      </w:r>
    </w:p>
    <w:p w:rsidR="00812F86" w:rsidRPr="00812F86" w:rsidRDefault="00812F86" w:rsidP="00812F86">
      <w:pPr>
        <w:shd w:val="clear" w:color="auto" w:fill="FFFFFF"/>
        <w:spacing w:after="0" w:line="240" w:lineRule="auto"/>
        <w:ind w:firstLine="709"/>
        <w:jc w:val="both"/>
        <w:rPr>
          <w:rFonts w:ascii="Times New Roman" w:eastAsia="Calibri" w:hAnsi="Times New Roman" w:cs="Times New Roman"/>
          <w:b/>
          <w:sz w:val="28"/>
          <w:szCs w:val="28"/>
        </w:rPr>
      </w:pPr>
      <w:r w:rsidRPr="00812F86">
        <w:rPr>
          <w:rFonts w:ascii="Times New Roman" w:eastAsia="Calibri" w:hAnsi="Times New Roman" w:cs="Times New Roman"/>
          <w:bCs/>
          <w:sz w:val="28"/>
          <w:szCs w:val="28"/>
        </w:rPr>
        <w:t>При организации образовательного пространства учитываются требования:</w:t>
      </w:r>
    </w:p>
    <w:p w:rsidR="00812F86" w:rsidRPr="00812F86" w:rsidRDefault="00812F86" w:rsidP="005A1F77">
      <w:pPr>
        <w:numPr>
          <w:ilvl w:val="0"/>
          <w:numId w:val="76"/>
        </w:num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насыщенности в соответствии с возрастными возможностями детей;</w:t>
      </w:r>
    </w:p>
    <w:p w:rsidR="00812F86" w:rsidRPr="00812F86" w:rsidRDefault="00812F86" w:rsidP="005A1F77">
      <w:pPr>
        <w:numPr>
          <w:ilvl w:val="0"/>
          <w:numId w:val="76"/>
        </w:num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трансформируемости среды;</w:t>
      </w:r>
    </w:p>
    <w:p w:rsidR="00812F86" w:rsidRPr="00812F86" w:rsidRDefault="00812F86" w:rsidP="005A1F77">
      <w:pPr>
        <w:numPr>
          <w:ilvl w:val="0"/>
          <w:numId w:val="76"/>
        </w:num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полифункциональности материалов;</w:t>
      </w:r>
    </w:p>
    <w:p w:rsidR="00812F86" w:rsidRPr="00812F86" w:rsidRDefault="00812F86" w:rsidP="005A1F77">
      <w:pPr>
        <w:numPr>
          <w:ilvl w:val="0"/>
          <w:numId w:val="76"/>
        </w:num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вариативности;</w:t>
      </w:r>
    </w:p>
    <w:p w:rsidR="00812F86" w:rsidRPr="00812F86" w:rsidRDefault="00812F86" w:rsidP="005A1F77">
      <w:pPr>
        <w:numPr>
          <w:ilvl w:val="0"/>
          <w:numId w:val="76"/>
        </w:num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доступности;</w:t>
      </w:r>
    </w:p>
    <w:p w:rsidR="00812F86" w:rsidRPr="00812F86" w:rsidRDefault="00812F86" w:rsidP="005A1F77">
      <w:pPr>
        <w:numPr>
          <w:ilvl w:val="0"/>
          <w:numId w:val="76"/>
        </w:num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безопасности.</w:t>
      </w:r>
    </w:p>
    <w:p w:rsidR="00812F86" w:rsidRPr="00812F86" w:rsidRDefault="00812F86" w:rsidP="00812F86">
      <w:pPr>
        <w:shd w:val="clear" w:color="auto" w:fill="FFFFFF"/>
        <w:spacing w:after="0" w:line="240" w:lineRule="auto"/>
        <w:ind w:firstLine="709"/>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Развивающая образовательная среда организована согласно нормам СанПиН 2.4.1.3049-13.</w:t>
      </w:r>
    </w:p>
    <w:tbl>
      <w:tblPr>
        <w:tblW w:w="4947" w:type="pct"/>
        <w:shd w:val="clear" w:color="auto" w:fill="FFFFFF"/>
        <w:tblLayout w:type="fixed"/>
        <w:tblCellMar>
          <w:left w:w="0" w:type="dxa"/>
          <w:right w:w="0" w:type="dxa"/>
        </w:tblCellMar>
        <w:tblLook w:val="0000"/>
      </w:tblPr>
      <w:tblGrid>
        <w:gridCol w:w="3725"/>
        <w:gridCol w:w="3145"/>
        <w:gridCol w:w="7759"/>
      </w:tblGrid>
      <w:tr w:rsidR="00812F86" w:rsidRPr="00812F86" w:rsidTr="00812F86">
        <w:tc>
          <w:tcPr>
            <w:tcW w:w="25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Основные направления развития</w:t>
            </w:r>
          </w:p>
        </w:tc>
        <w:tc>
          <w:tcPr>
            <w:tcW w:w="212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Наличие специальных помещений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Основные  пособия и специальное оборудование</w:t>
            </w:r>
          </w:p>
        </w:tc>
      </w:tr>
      <w:tr w:rsidR="00812F86" w:rsidRPr="00812F86" w:rsidTr="00812F86">
        <w:trPr>
          <w:trHeight w:val="286"/>
        </w:trPr>
        <w:tc>
          <w:tcPr>
            <w:tcW w:w="251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Физическое</w:t>
            </w:r>
          </w:p>
          <w:p w:rsidR="00812F86" w:rsidRPr="00812F86" w:rsidRDefault="00812F86" w:rsidP="00812F86">
            <w:pPr>
              <w:shd w:val="clear" w:color="auto" w:fill="FFFFFF"/>
              <w:spacing w:after="0" w:line="240" w:lineRule="auto"/>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направление</w:t>
            </w: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ind w:right="-108"/>
              <w:rPr>
                <w:rFonts w:ascii="Times New Roman" w:eastAsia="Calibri" w:hAnsi="Times New Roman" w:cs="Times New Roman"/>
                <w:sz w:val="28"/>
                <w:szCs w:val="28"/>
              </w:rPr>
            </w:pPr>
            <w:r w:rsidRPr="00812F86">
              <w:rPr>
                <w:rFonts w:ascii="Times New Roman" w:eastAsia="Calibri" w:hAnsi="Times New Roman" w:cs="Times New Roman"/>
                <w:sz w:val="28"/>
                <w:szCs w:val="28"/>
              </w:rPr>
              <w:t>Физкультурный зал</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F86" w:rsidRPr="00812F86" w:rsidRDefault="00812F86" w:rsidP="00812F86">
            <w:pPr>
              <w:shd w:val="clear" w:color="auto" w:fill="FFFFFF"/>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Спортивное оборудование для проведения физкультурных занятий, мероприятий</w:t>
            </w:r>
          </w:p>
        </w:tc>
      </w:tr>
      <w:tr w:rsidR="00812F86" w:rsidRPr="00812F86" w:rsidTr="00812F86">
        <w:trPr>
          <w:trHeight w:val="315"/>
        </w:trPr>
        <w:tc>
          <w:tcPr>
            <w:tcW w:w="2518" w:type="dxa"/>
            <w:vMerge/>
            <w:tcBorders>
              <w:top w:val="nil"/>
              <w:left w:val="single" w:sz="8" w:space="0" w:color="000000"/>
              <w:bottom w:val="single" w:sz="8" w:space="0" w:color="000000"/>
              <w:right w:val="nil"/>
            </w:tcBorders>
            <w:shd w:val="clear" w:color="auto" w:fill="FFFFFF"/>
            <w:vAlign w:val="center"/>
          </w:tcPr>
          <w:p w:rsidR="00812F86" w:rsidRPr="00812F86" w:rsidRDefault="00812F86" w:rsidP="00812F86">
            <w:pPr>
              <w:spacing w:after="0" w:line="240" w:lineRule="auto"/>
              <w:jc w:val="center"/>
              <w:rPr>
                <w:rFonts w:ascii="Times New Roman" w:eastAsia="Calibri" w:hAnsi="Times New Roman" w:cs="Times New Roman"/>
                <w:sz w:val="28"/>
                <w:szCs w:val="28"/>
              </w:rPr>
            </w:pPr>
          </w:p>
        </w:tc>
        <w:tc>
          <w:tcPr>
            <w:tcW w:w="212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Тренажерный зал</w:t>
            </w:r>
          </w:p>
        </w:tc>
        <w:tc>
          <w:tcPr>
            <w:tcW w:w="524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812F86" w:rsidRPr="00812F86" w:rsidRDefault="00812F86" w:rsidP="00812F86">
            <w:pPr>
              <w:shd w:val="clear" w:color="auto" w:fill="FFFFFF"/>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Тренажёр «Батыр», маты, сенсорные дорожки, сухой бассейн</w:t>
            </w:r>
          </w:p>
        </w:tc>
      </w:tr>
      <w:tr w:rsidR="00812F86" w:rsidRPr="00812F86" w:rsidTr="00812F86">
        <w:trPr>
          <w:trHeight w:val="330"/>
        </w:trPr>
        <w:tc>
          <w:tcPr>
            <w:tcW w:w="2518" w:type="dxa"/>
            <w:vMerge/>
            <w:tcBorders>
              <w:top w:val="nil"/>
              <w:left w:val="single" w:sz="8" w:space="0" w:color="000000"/>
              <w:bottom w:val="single" w:sz="8" w:space="0" w:color="000000"/>
              <w:right w:val="nil"/>
            </w:tcBorders>
            <w:shd w:val="clear" w:color="auto" w:fill="FFFFFF"/>
            <w:vAlign w:val="center"/>
          </w:tcPr>
          <w:p w:rsidR="00812F86" w:rsidRPr="00812F86" w:rsidRDefault="00812F86" w:rsidP="00812F86">
            <w:pPr>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Спортивная площадка на улице</w:t>
            </w:r>
          </w:p>
        </w:tc>
        <w:tc>
          <w:tcPr>
            <w:tcW w:w="524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F86" w:rsidRPr="00812F86" w:rsidRDefault="00812F86" w:rsidP="00812F86">
            <w:pPr>
              <w:shd w:val="clear" w:color="auto" w:fill="FFFFFF"/>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Стационарные щиты для метания, для баскетбола, волейбола, тропа здоровья, тропа препятствий</w:t>
            </w:r>
          </w:p>
        </w:tc>
      </w:tr>
      <w:tr w:rsidR="00812F86" w:rsidRPr="00812F86" w:rsidTr="00812F86">
        <w:trPr>
          <w:trHeight w:val="251"/>
        </w:trPr>
        <w:tc>
          <w:tcPr>
            <w:tcW w:w="2518" w:type="dxa"/>
            <w:vMerge/>
            <w:tcBorders>
              <w:top w:val="nil"/>
              <w:left w:val="single" w:sz="8" w:space="0" w:color="000000"/>
              <w:bottom w:val="single" w:sz="8" w:space="0" w:color="000000"/>
              <w:right w:val="nil"/>
            </w:tcBorders>
            <w:shd w:val="clear" w:color="auto" w:fill="FFFFFF"/>
            <w:vAlign w:val="center"/>
          </w:tcPr>
          <w:p w:rsidR="00812F86" w:rsidRPr="00812F86" w:rsidRDefault="00812F86" w:rsidP="00812F86">
            <w:pPr>
              <w:spacing w:after="0" w:line="240" w:lineRule="auto"/>
              <w:jc w:val="center"/>
              <w:rPr>
                <w:rFonts w:ascii="Times New Roman" w:eastAsia="Calibri"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Групповые помещения</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F86" w:rsidRPr="00812F86" w:rsidRDefault="00812F86" w:rsidP="00812F86">
            <w:pPr>
              <w:shd w:val="clear" w:color="auto" w:fill="FFFFFF"/>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Центры двигательной активности, дорожки здоровья, оборудование для закаливания, бактерицидные лампы</w:t>
            </w:r>
          </w:p>
        </w:tc>
      </w:tr>
      <w:tr w:rsidR="00812F86" w:rsidRPr="00812F86" w:rsidTr="00812F86">
        <w:trPr>
          <w:trHeight w:val="571"/>
        </w:trPr>
        <w:tc>
          <w:tcPr>
            <w:tcW w:w="2518" w:type="dxa"/>
            <w:vMerge/>
            <w:tcBorders>
              <w:top w:val="nil"/>
              <w:left w:val="single" w:sz="8" w:space="0" w:color="000000"/>
              <w:bottom w:val="single" w:sz="8" w:space="0" w:color="000000"/>
              <w:right w:val="nil"/>
            </w:tcBorders>
            <w:shd w:val="clear" w:color="auto" w:fill="FFFFFF"/>
            <w:vAlign w:val="center"/>
          </w:tcPr>
          <w:p w:rsidR="00812F86" w:rsidRPr="00812F86" w:rsidRDefault="00812F86" w:rsidP="00812F86">
            <w:pPr>
              <w:spacing w:after="0" w:line="240" w:lineRule="auto"/>
              <w:jc w:val="center"/>
              <w:rPr>
                <w:rFonts w:ascii="Times New Roman" w:eastAsia="Calibri"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Медицинский блок</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F86" w:rsidRPr="00812F86" w:rsidRDefault="00812F86" w:rsidP="00812F86">
            <w:pPr>
              <w:spacing w:after="0" w:line="240" w:lineRule="auto"/>
              <w:rPr>
                <w:rFonts w:ascii="Times New Roman" w:eastAsia="Calibri" w:hAnsi="Times New Roman" w:cs="Times New Roman"/>
                <w:sz w:val="28"/>
                <w:szCs w:val="28"/>
              </w:rPr>
            </w:pPr>
            <w:r w:rsidRPr="00812F86">
              <w:rPr>
                <w:rFonts w:ascii="Times New Roman" w:eastAsia="Calibri" w:hAnsi="Times New Roman" w:cs="Times New Roman"/>
                <w:sz w:val="28"/>
                <w:szCs w:val="28"/>
              </w:rPr>
              <w:t>Ростомер, мебель, спирометр, динамометр, весы, тонометр, медикаменты для оказания первой медицинской помощи</w:t>
            </w:r>
          </w:p>
        </w:tc>
      </w:tr>
    </w:tbl>
    <w:p w:rsidR="00812F86" w:rsidRPr="00812F86" w:rsidRDefault="00812F86" w:rsidP="00812F86">
      <w:pPr>
        <w:spacing w:after="0" w:line="240" w:lineRule="auto"/>
        <w:jc w:val="both"/>
        <w:rPr>
          <w:rFonts w:ascii="Times New Roman" w:eastAsia="Calibri" w:hAnsi="Times New Roman" w:cs="Times New Roman"/>
          <w:b/>
          <w:i/>
          <w:sz w:val="28"/>
          <w:szCs w:val="28"/>
        </w:rPr>
      </w:pPr>
    </w:p>
    <w:p w:rsidR="00812F86" w:rsidRPr="00812F86" w:rsidRDefault="00812F86" w:rsidP="00812F86">
      <w:pPr>
        <w:spacing w:after="0" w:line="240" w:lineRule="auto"/>
        <w:ind w:firstLine="567"/>
        <w:jc w:val="both"/>
        <w:rPr>
          <w:rFonts w:ascii="Times New Roman" w:eastAsia="Calibri" w:hAnsi="Times New Roman" w:cs="Times New Roman"/>
          <w:b/>
          <w:i/>
          <w:sz w:val="28"/>
          <w:szCs w:val="28"/>
        </w:rPr>
      </w:pPr>
      <w:r w:rsidRPr="00812F86">
        <w:rPr>
          <w:rFonts w:ascii="Times New Roman" w:eastAsia="Calibri" w:hAnsi="Times New Roman" w:cs="Times New Roman"/>
          <w:b/>
          <w:i/>
          <w:sz w:val="28"/>
          <w:szCs w:val="28"/>
        </w:rPr>
        <w:t>Методическое обеспечение Программы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3517"/>
        <w:gridCol w:w="8930"/>
      </w:tblGrid>
      <w:tr w:rsidR="00812F86" w:rsidRPr="00812F86" w:rsidTr="00812F86">
        <w:trPr>
          <w:trHeight w:val="20"/>
        </w:trPr>
        <w:tc>
          <w:tcPr>
            <w:tcW w:w="2545" w:type="dxa"/>
          </w:tcPr>
          <w:p w:rsidR="00812F86" w:rsidRPr="00812F86" w:rsidRDefault="00812F86" w:rsidP="00812F86">
            <w:pPr>
              <w:spacing w:after="0" w:line="240" w:lineRule="auto"/>
              <w:jc w:val="center"/>
              <w:rPr>
                <w:rFonts w:ascii="Times New Roman" w:eastAsia="Calibri" w:hAnsi="Times New Roman" w:cs="Times New Roman"/>
                <w:b/>
                <w:i/>
                <w:sz w:val="28"/>
                <w:szCs w:val="28"/>
              </w:rPr>
            </w:pPr>
          </w:p>
        </w:tc>
        <w:tc>
          <w:tcPr>
            <w:tcW w:w="3517"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Перечень программ</w:t>
            </w:r>
          </w:p>
        </w:tc>
        <w:tc>
          <w:tcPr>
            <w:tcW w:w="8930" w:type="dxa"/>
          </w:tcPr>
          <w:p w:rsidR="00812F86" w:rsidRPr="00812F86" w:rsidRDefault="00812F86" w:rsidP="00812F86">
            <w:pPr>
              <w:spacing w:after="0" w:line="240" w:lineRule="auto"/>
              <w:jc w:val="center"/>
              <w:rPr>
                <w:rFonts w:ascii="Times New Roman" w:eastAsia="Calibri" w:hAnsi="Times New Roman" w:cs="Times New Roman"/>
                <w:i/>
                <w:sz w:val="28"/>
                <w:szCs w:val="28"/>
              </w:rPr>
            </w:pPr>
            <w:r w:rsidRPr="00812F86">
              <w:rPr>
                <w:rFonts w:ascii="Times New Roman" w:eastAsia="Calibri" w:hAnsi="Times New Roman" w:cs="Times New Roman"/>
                <w:i/>
                <w:sz w:val="28"/>
                <w:szCs w:val="28"/>
              </w:rPr>
              <w:t>Перечень технологий, пособий</w:t>
            </w:r>
          </w:p>
        </w:tc>
      </w:tr>
      <w:tr w:rsidR="00812F86" w:rsidRPr="00812F86" w:rsidTr="00812F86">
        <w:trPr>
          <w:trHeight w:val="20"/>
        </w:trPr>
        <w:tc>
          <w:tcPr>
            <w:tcW w:w="2545"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spacing w:after="0" w:line="240" w:lineRule="auto"/>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Физическое развитие</w:t>
            </w:r>
          </w:p>
        </w:tc>
        <w:tc>
          <w:tcPr>
            <w:tcW w:w="3517"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p>
        </w:tc>
        <w:tc>
          <w:tcPr>
            <w:tcW w:w="8930" w:type="dxa"/>
            <w:tcBorders>
              <w:top w:val="single" w:sz="4" w:space="0" w:color="000000"/>
              <w:left w:val="single" w:sz="4" w:space="0" w:color="000000"/>
              <w:bottom w:val="single" w:sz="4" w:space="0" w:color="000000"/>
              <w:right w:val="single" w:sz="4" w:space="0" w:color="000000"/>
            </w:tcBorders>
          </w:tcPr>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Аверина И.Е. Физкультурные минутки и динамические паузы в ДОУ. – М.: Айрис-Дидактика, 2007.</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Батурина Е.Г. Сборник игр к «Программе воспитания в детском саду». – М.: Просвещение 1974.</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Богина Т.Л. Охрана здоровья детей в дошкольных учреждениях. – М.: Мозаика-Синтез, 2006.</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Быкова, А.И. «Обучение детей дошкольного возраста к основным движениям». – М.: Просвещение 1961.</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ГрядкинаТ.В.  «Образовательная область «Физическая культура». Методический комплект программы «Детство». –  СПб: ДЕТСТВО-ПРЕСС, 2012.</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Голицына Н.С.,Шумова, И.М. Воспитание основ здорового образа жизни у малышей. – М.: Издательство «Скрипторий 2003», 2007.</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Дубровский, В.И. Здоровый образ жизни. – М: RITORIKA – А: Флинта, 1999.</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Змановский Ю.Ф. Здоровый дошкольник. – М.: АРКТИ, 2001.</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lastRenderedPageBreak/>
              <w:t>Казин, Э.М., Блинова, Н.Г., Литвинова Н.А. Основы индивидуального здоровья человека. – М.: ВЛАДОС, 2000.</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Ковалько В.И. Азбука физкультминуток для дошкольников. – М.: «Вако», 2006.</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Козырева О.В. Если ребенок часто болеет. – М.: Просвещение, 2008.</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Козырева О.В. Оздоровительно-развивающие игры для дошкольников. – М.: Просвещение, 2008.</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Кудрявцев В. Развивающая педагогика оздоровления./ Здоровье дошкольника. №2.2008.</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Кузнецова М.Н. Система мероприятий по оздоровлению детей в ДОУ. – М.: Айрис-пресс, 2007.</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Кучма, В. Рапорт И. Состояние здоровья современных детей дошкольного возраста. / Здоровье дошкольника. №3. 2008.</w:t>
            </w:r>
          </w:p>
          <w:p w:rsidR="00812F86" w:rsidRPr="00812F86" w:rsidRDefault="00812F86" w:rsidP="00812F86">
            <w:pPr>
              <w:numPr>
                <w:ilvl w:val="0"/>
                <w:numId w:val="22"/>
              </w:numPr>
              <w:spacing w:after="0" w:line="240" w:lineRule="auto"/>
              <w:ind w:left="175" w:right="-108"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Маханёва М.Д. Воспитание здорового ребёнка: пособие для практических работников детских дошкольных учреждений. – М.: АРКТИ, 1997.</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Нестерюк Т.В. Игровой самомассаж. – М.: Книголюб, 2007.</w:t>
            </w:r>
          </w:p>
          <w:p w:rsidR="00812F86" w:rsidRPr="00812F86" w:rsidRDefault="00812F86" w:rsidP="00812F86">
            <w:pPr>
              <w:numPr>
                <w:ilvl w:val="0"/>
                <w:numId w:val="22"/>
              </w:numPr>
              <w:spacing w:after="0" w:line="240" w:lineRule="auto"/>
              <w:ind w:left="175" w:hanging="262"/>
              <w:jc w:val="both"/>
              <w:rPr>
                <w:rFonts w:ascii="Times New Roman" w:eastAsia="Calibri" w:hAnsi="Times New Roman" w:cs="Times New Roman"/>
                <w:sz w:val="28"/>
                <w:szCs w:val="28"/>
              </w:rPr>
            </w:pPr>
            <w:r w:rsidRPr="00812F86">
              <w:rPr>
                <w:rFonts w:ascii="Times New Roman" w:eastAsia="Calibri" w:hAnsi="Times New Roman" w:cs="Times New Roman"/>
                <w:sz w:val="28"/>
                <w:szCs w:val="28"/>
              </w:rPr>
              <w:t>Пензулаева Л.И.  «Физкультурные занятия с детьми». – М.: «Просвещение» 1988 .</w:t>
            </w:r>
          </w:p>
          <w:p w:rsidR="00812F86" w:rsidRPr="00812F86" w:rsidRDefault="00812F86" w:rsidP="00812F86">
            <w:pPr>
              <w:numPr>
                <w:ilvl w:val="0"/>
                <w:numId w:val="22"/>
              </w:numPr>
              <w:spacing w:after="0" w:line="240" w:lineRule="auto"/>
              <w:ind w:left="175" w:right="-144"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Смирнов Н.К. Здоровьсберегающие образовательные технологии. – М.: АРКТИ, 2003.</w:t>
            </w:r>
          </w:p>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 xml:space="preserve"> Шорыгина Т.А. Беседы о здоровье. Методическое пособие. –  М.: ТЦ СФЕРА, 2007.</w:t>
            </w:r>
          </w:p>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Фролов В.Г.  «Физкультурные занятия, игры и упражнения на прогулке». – М.: «Просвещение» 1986.</w:t>
            </w:r>
          </w:p>
          <w:p w:rsidR="00812F86" w:rsidRPr="00812F86" w:rsidRDefault="00812F86" w:rsidP="00812F86">
            <w:pPr>
              <w:numPr>
                <w:ilvl w:val="0"/>
                <w:numId w:val="22"/>
              </w:numPr>
              <w:spacing w:after="0" w:line="240" w:lineRule="auto"/>
              <w:ind w:left="175" w:right="-108" w:hanging="262"/>
              <w:jc w:val="center"/>
              <w:rPr>
                <w:rFonts w:ascii="Times New Roman" w:eastAsia="Calibri" w:hAnsi="Times New Roman" w:cs="Times New Roman"/>
                <w:sz w:val="28"/>
                <w:szCs w:val="28"/>
              </w:rPr>
            </w:pPr>
            <w:r w:rsidRPr="00812F86">
              <w:rPr>
                <w:rFonts w:ascii="Times New Roman" w:eastAsia="Calibri" w:hAnsi="Times New Roman" w:cs="Times New Roman"/>
                <w:sz w:val="28"/>
                <w:szCs w:val="28"/>
              </w:rPr>
              <w:t>Фролов В.Г., Юрко,Г.П.  «Физкультурные занятия на воздухе с детьми дошкольного возраста». – М.: «Просвещение» 1983.</w:t>
            </w:r>
          </w:p>
        </w:tc>
      </w:tr>
    </w:tbl>
    <w:p w:rsidR="00812F86" w:rsidRPr="00812F86" w:rsidRDefault="00812F86" w:rsidP="00812F86">
      <w:pPr>
        <w:tabs>
          <w:tab w:val="left" w:pos="-4678"/>
        </w:tabs>
        <w:spacing w:after="0" w:line="240" w:lineRule="auto"/>
        <w:ind w:firstLine="709"/>
        <w:jc w:val="both"/>
        <w:rPr>
          <w:rFonts w:ascii="Times New Roman" w:eastAsia="Calibri" w:hAnsi="Times New Roman" w:cs="Times New Roman"/>
          <w:b/>
          <w:i/>
          <w:sz w:val="28"/>
          <w:szCs w:val="28"/>
        </w:rPr>
      </w:pPr>
    </w:p>
    <w:p w:rsidR="00812F86" w:rsidRPr="00812F86" w:rsidRDefault="00812F86" w:rsidP="00812F86">
      <w:pPr>
        <w:tabs>
          <w:tab w:val="left" w:pos="-4678"/>
        </w:tabs>
        <w:spacing w:after="0" w:line="240" w:lineRule="auto"/>
        <w:ind w:firstLine="709"/>
        <w:jc w:val="both"/>
        <w:rPr>
          <w:rFonts w:ascii="Times New Roman" w:eastAsia="Calibri" w:hAnsi="Times New Roman" w:cs="Times New Roman"/>
          <w:b/>
          <w:i/>
          <w:sz w:val="28"/>
          <w:szCs w:val="28"/>
        </w:rPr>
      </w:pPr>
    </w:p>
    <w:p w:rsidR="00812F86" w:rsidRPr="00812F86" w:rsidRDefault="00812F86" w:rsidP="00812F86">
      <w:pPr>
        <w:spacing w:after="0" w:line="240" w:lineRule="auto"/>
        <w:ind w:firstLine="709"/>
        <w:contextualSpacing/>
        <w:jc w:val="both"/>
        <w:rPr>
          <w:rFonts w:ascii="Times New Roman" w:eastAsia="Calibri" w:hAnsi="Times New Roman" w:cs="Times New Roman"/>
          <w:sz w:val="28"/>
          <w:szCs w:val="28"/>
        </w:rPr>
      </w:pPr>
    </w:p>
    <w:p w:rsidR="00812F86" w:rsidRDefault="00812F86" w:rsidP="00812F86"/>
    <w:sectPr w:rsidR="00812F86" w:rsidSect="00A75C12">
      <w:headerReference w:type="default" r:id="rId8"/>
      <w:pgSz w:w="16838" w:h="11906" w:orient="landscape"/>
      <w:pgMar w:top="488" w:right="1134" w:bottom="426" w:left="1134" w:header="284"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36" w:rsidRDefault="007C1936">
      <w:pPr>
        <w:spacing w:after="0" w:line="240" w:lineRule="auto"/>
      </w:pPr>
      <w:r>
        <w:separator/>
      </w:r>
    </w:p>
  </w:endnote>
  <w:endnote w:type="continuationSeparator" w:id="1">
    <w:p w:rsidR="007C1936" w:rsidRDefault="007C1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Malgun Gothic">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36" w:rsidRDefault="007C1936">
      <w:pPr>
        <w:spacing w:after="0" w:line="240" w:lineRule="auto"/>
      </w:pPr>
      <w:r>
        <w:separator/>
      </w:r>
    </w:p>
  </w:footnote>
  <w:footnote w:type="continuationSeparator" w:id="1">
    <w:p w:rsidR="007C1936" w:rsidRDefault="007C1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8053"/>
      <w:docPartObj>
        <w:docPartGallery w:val="Page Numbers (Top of Page)"/>
        <w:docPartUnique/>
      </w:docPartObj>
    </w:sdtPr>
    <w:sdtContent>
      <w:p w:rsidR="00CB0C4D" w:rsidRDefault="002A1048">
        <w:pPr>
          <w:pStyle w:val="ac"/>
          <w:jc w:val="right"/>
        </w:pPr>
        <w:fldSimple w:instr=" PAGE   \* MERGEFORMAT ">
          <w:r w:rsidR="00623605">
            <w:rPr>
              <w:noProof/>
            </w:rPr>
            <w:t>39</w:t>
          </w:r>
        </w:fldSimple>
      </w:p>
    </w:sdtContent>
  </w:sdt>
  <w:p w:rsidR="00CB0C4D" w:rsidRDefault="00CB0C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921"/>
    <w:multiLevelType w:val="hybridMultilevel"/>
    <w:tmpl w:val="7F20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562B6"/>
    <w:multiLevelType w:val="hybridMultilevel"/>
    <w:tmpl w:val="52C242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405408"/>
    <w:multiLevelType w:val="hybridMultilevel"/>
    <w:tmpl w:val="C6C03A6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CF1E39"/>
    <w:multiLevelType w:val="hybridMultilevel"/>
    <w:tmpl w:val="71F68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D31217"/>
    <w:multiLevelType w:val="hybridMultilevel"/>
    <w:tmpl w:val="A11E834C"/>
    <w:lvl w:ilvl="0" w:tplc="944A81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20CB6"/>
    <w:multiLevelType w:val="hybridMultilevel"/>
    <w:tmpl w:val="199A7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5F226F"/>
    <w:multiLevelType w:val="hybridMultilevel"/>
    <w:tmpl w:val="4FF0F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ABE4FA2"/>
    <w:multiLevelType w:val="hybridMultilevel"/>
    <w:tmpl w:val="6D528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DFA686C"/>
    <w:multiLevelType w:val="hybridMultilevel"/>
    <w:tmpl w:val="A3906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6455F5"/>
    <w:multiLevelType w:val="hybridMultilevel"/>
    <w:tmpl w:val="C2A6E1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80D50"/>
    <w:multiLevelType w:val="hybridMultilevel"/>
    <w:tmpl w:val="7312F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1895424C"/>
    <w:multiLevelType w:val="hybridMultilevel"/>
    <w:tmpl w:val="0C3C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B426721"/>
    <w:multiLevelType w:val="hybridMultilevel"/>
    <w:tmpl w:val="CC5ED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B5F3AEF"/>
    <w:multiLevelType w:val="hybridMultilevel"/>
    <w:tmpl w:val="69788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CDE38FC"/>
    <w:multiLevelType w:val="hybridMultilevel"/>
    <w:tmpl w:val="B6EA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DD64CA"/>
    <w:multiLevelType w:val="hybridMultilevel"/>
    <w:tmpl w:val="ED7C751A"/>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1600DFE"/>
    <w:multiLevelType w:val="hybridMultilevel"/>
    <w:tmpl w:val="A2FE8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9E511A"/>
    <w:multiLevelType w:val="hybridMultilevel"/>
    <w:tmpl w:val="132C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3C33373"/>
    <w:multiLevelType w:val="hybridMultilevel"/>
    <w:tmpl w:val="4C360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49B7D21"/>
    <w:multiLevelType w:val="hybridMultilevel"/>
    <w:tmpl w:val="4A20427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2609678A"/>
    <w:multiLevelType w:val="hybridMultilevel"/>
    <w:tmpl w:val="247AB7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39">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9E5D04"/>
    <w:multiLevelType w:val="hybridMultilevel"/>
    <w:tmpl w:val="B95A68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E220305"/>
    <w:multiLevelType w:val="hybridMultilevel"/>
    <w:tmpl w:val="6D528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EFE70BA"/>
    <w:multiLevelType w:val="hybridMultilevel"/>
    <w:tmpl w:val="593E3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019645A"/>
    <w:multiLevelType w:val="hybridMultilevel"/>
    <w:tmpl w:val="13AC3092"/>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816324"/>
    <w:multiLevelType w:val="hybridMultilevel"/>
    <w:tmpl w:val="6848F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1DE45CC"/>
    <w:multiLevelType w:val="hybridMultilevel"/>
    <w:tmpl w:val="6ED0A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23A227A"/>
    <w:multiLevelType w:val="hybridMultilevel"/>
    <w:tmpl w:val="91D64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4301A6"/>
    <w:multiLevelType w:val="hybridMultilevel"/>
    <w:tmpl w:val="316ED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2A93FD6"/>
    <w:multiLevelType w:val="hybridMultilevel"/>
    <w:tmpl w:val="26D62AAC"/>
    <w:lvl w:ilvl="0" w:tplc="1020F9A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0">
    <w:nsid w:val="357048EA"/>
    <w:multiLevelType w:val="hybridMultilevel"/>
    <w:tmpl w:val="C3BEE4F2"/>
    <w:lvl w:ilvl="0" w:tplc="6E6EDC7E">
      <w:start w:val="1"/>
      <w:numFmt w:val="bullet"/>
      <w:lvlText w:val=""/>
      <w:lvlJc w:val="left"/>
      <w:pPr>
        <w:ind w:left="1353"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7BF4B54"/>
    <w:multiLevelType w:val="hybridMultilevel"/>
    <w:tmpl w:val="B4BAC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9193535"/>
    <w:multiLevelType w:val="hybridMultilevel"/>
    <w:tmpl w:val="EEC21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636E19"/>
    <w:multiLevelType w:val="hybridMultilevel"/>
    <w:tmpl w:val="F5EAA2A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F8310D"/>
    <w:multiLevelType w:val="hybridMultilevel"/>
    <w:tmpl w:val="C7129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A30A54"/>
    <w:multiLevelType w:val="hybridMultilevel"/>
    <w:tmpl w:val="1AD6F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3A604BE"/>
    <w:multiLevelType w:val="hybridMultilevel"/>
    <w:tmpl w:val="AC966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2">
    <w:nsid w:val="45191B3E"/>
    <w:multiLevelType w:val="hybridMultilevel"/>
    <w:tmpl w:val="6D528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92601F6"/>
    <w:multiLevelType w:val="hybridMultilevel"/>
    <w:tmpl w:val="837E03EE"/>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49F73B3B"/>
    <w:multiLevelType w:val="hybridMultilevel"/>
    <w:tmpl w:val="E9A04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AB4E2F"/>
    <w:multiLevelType w:val="hybridMultilevel"/>
    <w:tmpl w:val="12906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4">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3F1059E"/>
    <w:multiLevelType w:val="hybridMultilevel"/>
    <w:tmpl w:val="7E2003E2"/>
    <w:lvl w:ilvl="0" w:tplc="5388E80E">
      <w:start w:val="1"/>
      <w:numFmt w:val="bullet"/>
      <w:lvlText w:val="•"/>
      <w:lvlJc w:val="left"/>
      <w:pPr>
        <w:tabs>
          <w:tab w:val="num" w:pos="720"/>
        </w:tabs>
        <w:ind w:left="720" w:hanging="360"/>
      </w:pPr>
      <w:rPr>
        <w:rFonts w:ascii="Times New Roman" w:hAnsi="Times New Roman" w:hint="default"/>
      </w:rPr>
    </w:lvl>
    <w:lvl w:ilvl="1" w:tplc="1AC8D292" w:tentative="1">
      <w:start w:val="1"/>
      <w:numFmt w:val="bullet"/>
      <w:lvlText w:val="•"/>
      <w:lvlJc w:val="left"/>
      <w:pPr>
        <w:tabs>
          <w:tab w:val="num" w:pos="1440"/>
        </w:tabs>
        <w:ind w:left="1440" w:hanging="360"/>
      </w:pPr>
      <w:rPr>
        <w:rFonts w:ascii="Times New Roman" w:hAnsi="Times New Roman" w:hint="default"/>
      </w:rPr>
    </w:lvl>
    <w:lvl w:ilvl="2" w:tplc="A09E3C2C" w:tentative="1">
      <w:start w:val="1"/>
      <w:numFmt w:val="bullet"/>
      <w:lvlText w:val="•"/>
      <w:lvlJc w:val="left"/>
      <w:pPr>
        <w:tabs>
          <w:tab w:val="num" w:pos="2160"/>
        </w:tabs>
        <w:ind w:left="2160" w:hanging="360"/>
      </w:pPr>
      <w:rPr>
        <w:rFonts w:ascii="Times New Roman" w:hAnsi="Times New Roman" w:hint="default"/>
      </w:rPr>
    </w:lvl>
    <w:lvl w:ilvl="3" w:tplc="D3B2E594" w:tentative="1">
      <w:start w:val="1"/>
      <w:numFmt w:val="bullet"/>
      <w:lvlText w:val="•"/>
      <w:lvlJc w:val="left"/>
      <w:pPr>
        <w:tabs>
          <w:tab w:val="num" w:pos="2880"/>
        </w:tabs>
        <w:ind w:left="2880" w:hanging="360"/>
      </w:pPr>
      <w:rPr>
        <w:rFonts w:ascii="Times New Roman" w:hAnsi="Times New Roman" w:hint="default"/>
      </w:rPr>
    </w:lvl>
    <w:lvl w:ilvl="4" w:tplc="DC703FA0" w:tentative="1">
      <w:start w:val="1"/>
      <w:numFmt w:val="bullet"/>
      <w:lvlText w:val="•"/>
      <w:lvlJc w:val="left"/>
      <w:pPr>
        <w:tabs>
          <w:tab w:val="num" w:pos="3600"/>
        </w:tabs>
        <w:ind w:left="3600" w:hanging="360"/>
      </w:pPr>
      <w:rPr>
        <w:rFonts w:ascii="Times New Roman" w:hAnsi="Times New Roman" w:hint="default"/>
      </w:rPr>
    </w:lvl>
    <w:lvl w:ilvl="5" w:tplc="3894F0C6" w:tentative="1">
      <w:start w:val="1"/>
      <w:numFmt w:val="bullet"/>
      <w:lvlText w:val="•"/>
      <w:lvlJc w:val="left"/>
      <w:pPr>
        <w:tabs>
          <w:tab w:val="num" w:pos="4320"/>
        </w:tabs>
        <w:ind w:left="4320" w:hanging="360"/>
      </w:pPr>
      <w:rPr>
        <w:rFonts w:ascii="Times New Roman" w:hAnsi="Times New Roman" w:hint="default"/>
      </w:rPr>
    </w:lvl>
    <w:lvl w:ilvl="6" w:tplc="806C4A28" w:tentative="1">
      <w:start w:val="1"/>
      <w:numFmt w:val="bullet"/>
      <w:lvlText w:val="•"/>
      <w:lvlJc w:val="left"/>
      <w:pPr>
        <w:tabs>
          <w:tab w:val="num" w:pos="5040"/>
        </w:tabs>
        <w:ind w:left="5040" w:hanging="360"/>
      </w:pPr>
      <w:rPr>
        <w:rFonts w:ascii="Times New Roman" w:hAnsi="Times New Roman" w:hint="default"/>
      </w:rPr>
    </w:lvl>
    <w:lvl w:ilvl="7" w:tplc="52920AF2" w:tentative="1">
      <w:start w:val="1"/>
      <w:numFmt w:val="bullet"/>
      <w:lvlText w:val="•"/>
      <w:lvlJc w:val="left"/>
      <w:pPr>
        <w:tabs>
          <w:tab w:val="num" w:pos="5760"/>
        </w:tabs>
        <w:ind w:left="5760" w:hanging="360"/>
      </w:pPr>
      <w:rPr>
        <w:rFonts w:ascii="Times New Roman" w:hAnsi="Times New Roman" w:hint="default"/>
      </w:rPr>
    </w:lvl>
    <w:lvl w:ilvl="8" w:tplc="5296A76A" w:tentative="1">
      <w:start w:val="1"/>
      <w:numFmt w:val="bullet"/>
      <w:lvlText w:val="•"/>
      <w:lvlJc w:val="left"/>
      <w:pPr>
        <w:tabs>
          <w:tab w:val="num" w:pos="6480"/>
        </w:tabs>
        <w:ind w:left="6480" w:hanging="360"/>
      </w:pPr>
      <w:rPr>
        <w:rFonts w:ascii="Times New Roman" w:hAnsi="Times New Roman" w:hint="default"/>
      </w:rPr>
    </w:lvl>
  </w:abstractNum>
  <w:abstractNum w:abstractNumId="78">
    <w:nsid w:val="554630E2"/>
    <w:multiLevelType w:val="hybridMultilevel"/>
    <w:tmpl w:val="FB6640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66353EC"/>
    <w:multiLevelType w:val="hybridMultilevel"/>
    <w:tmpl w:val="E1CE1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927331"/>
    <w:multiLevelType w:val="hybridMultilevel"/>
    <w:tmpl w:val="D7BA8088"/>
    <w:lvl w:ilvl="0" w:tplc="42D0A3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5E1D3C4F"/>
    <w:multiLevelType w:val="hybridMultilevel"/>
    <w:tmpl w:val="6BA06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E7442C5"/>
    <w:multiLevelType w:val="hybridMultilevel"/>
    <w:tmpl w:val="CCB86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1A65617"/>
    <w:multiLevelType w:val="hybridMultilevel"/>
    <w:tmpl w:val="BE040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AD6516"/>
    <w:multiLevelType w:val="hybridMultilevel"/>
    <w:tmpl w:val="A16AE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8457D5D"/>
    <w:multiLevelType w:val="hybridMultilevel"/>
    <w:tmpl w:val="01EAC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69AE13CA"/>
    <w:multiLevelType w:val="hybridMultilevel"/>
    <w:tmpl w:val="542A4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6D384F74"/>
    <w:multiLevelType w:val="hybridMultilevel"/>
    <w:tmpl w:val="CCCA029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0">
    <w:nsid w:val="6DA21BD2"/>
    <w:multiLevelType w:val="hybridMultilevel"/>
    <w:tmpl w:val="EB9AF7A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A528D0"/>
    <w:multiLevelType w:val="hybridMultilevel"/>
    <w:tmpl w:val="6E96F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3">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4">
    <w:nsid w:val="6F9D204B"/>
    <w:multiLevelType w:val="hybridMultilevel"/>
    <w:tmpl w:val="4508B1F6"/>
    <w:lvl w:ilvl="0" w:tplc="D71E5582">
      <w:start w:val="1"/>
      <w:numFmt w:val="bullet"/>
      <w:lvlText w:val="•"/>
      <w:lvlJc w:val="left"/>
      <w:pPr>
        <w:tabs>
          <w:tab w:val="num" w:pos="720"/>
        </w:tabs>
        <w:ind w:left="720" w:hanging="360"/>
      </w:pPr>
      <w:rPr>
        <w:rFonts w:ascii="Times New Roman" w:hAnsi="Times New Roman" w:hint="default"/>
      </w:rPr>
    </w:lvl>
    <w:lvl w:ilvl="1" w:tplc="B2701A7E" w:tentative="1">
      <w:start w:val="1"/>
      <w:numFmt w:val="bullet"/>
      <w:lvlText w:val="•"/>
      <w:lvlJc w:val="left"/>
      <w:pPr>
        <w:tabs>
          <w:tab w:val="num" w:pos="1440"/>
        </w:tabs>
        <w:ind w:left="1440" w:hanging="360"/>
      </w:pPr>
      <w:rPr>
        <w:rFonts w:ascii="Times New Roman" w:hAnsi="Times New Roman" w:hint="default"/>
      </w:rPr>
    </w:lvl>
    <w:lvl w:ilvl="2" w:tplc="9A505D56" w:tentative="1">
      <w:start w:val="1"/>
      <w:numFmt w:val="bullet"/>
      <w:lvlText w:val="•"/>
      <w:lvlJc w:val="left"/>
      <w:pPr>
        <w:tabs>
          <w:tab w:val="num" w:pos="2160"/>
        </w:tabs>
        <w:ind w:left="2160" w:hanging="360"/>
      </w:pPr>
      <w:rPr>
        <w:rFonts w:ascii="Times New Roman" w:hAnsi="Times New Roman" w:hint="default"/>
      </w:rPr>
    </w:lvl>
    <w:lvl w:ilvl="3" w:tplc="10C26828" w:tentative="1">
      <w:start w:val="1"/>
      <w:numFmt w:val="bullet"/>
      <w:lvlText w:val="•"/>
      <w:lvlJc w:val="left"/>
      <w:pPr>
        <w:tabs>
          <w:tab w:val="num" w:pos="2880"/>
        </w:tabs>
        <w:ind w:left="2880" w:hanging="360"/>
      </w:pPr>
      <w:rPr>
        <w:rFonts w:ascii="Times New Roman" w:hAnsi="Times New Roman" w:hint="default"/>
      </w:rPr>
    </w:lvl>
    <w:lvl w:ilvl="4" w:tplc="578035B8" w:tentative="1">
      <w:start w:val="1"/>
      <w:numFmt w:val="bullet"/>
      <w:lvlText w:val="•"/>
      <w:lvlJc w:val="left"/>
      <w:pPr>
        <w:tabs>
          <w:tab w:val="num" w:pos="3600"/>
        </w:tabs>
        <w:ind w:left="3600" w:hanging="360"/>
      </w:pPr>
      <w:rPr>
        <w:rFonts w:ascii="Times New Roman" w:hAnsi="Times New Roman" w:hint="default"/>
      </w:rPr>
    </w:lvl>
    <w:lvl w:ilvl="5" w:tplc="3782D22A" w:tentative="1">
      <w:start w:val="1"/>
      <w:numFmt w:val="bullet"/>
      <w:lvlText w:val="•"/>
      <w:lvlJc w:val="left"/>
      <w:pPr>
        <w:tabs>
          <w:tab w:val="num" w:pos="4320"/>
        </w:tabs>
        <w:ind w:left="4320" w:hanging="360"/>
      </w:pPr>
      <w:rPr>
        <w:rFonts w:ascii="Times New Roman" w:hAnsi="Times New Roman" w:hint="default"/>
      </w:rPr>
    </w:lvl>
    <w:lvl w:ilvl="6" w:tplc="5224C20A" w:tentative="1">
      <w:start w:val="1"/>
      <w:numFmt w:val="bullet"/>
      <w:lvlText w:val="•"/>
      <w:lvlJc w:val="left"/>
      <w:pPr>
        <w:tabs>
          <w:tab w:val="num" w:pos="5040"/>
        </w:tabs>
        <w:ind w:left="5040" w:hanging="360"/>
      </w:pPr>
      <w:rPr>
        <w:rFonts w:ascii="Times New Roman" w:hAnsi="Times New Roman" w:hint="default"/>
      </w:rPr>
    </w:lvl>
    <w:lvl w:ilvl="7" w:tplc="9B56D2BC" w:tentative="1">
      <w:start w:val="1"/>
      <w:numFmt w:val="bullet"/>
      <w:lvlText w:val="•"/>
      <w:lvlJc w:val="left"/>
      <w:pPr>
        <w:tabs>
          <w:tab w:val="num" w:pos="5760"/>
        </w:tabs>
        <w:ind w:left="5760" w:hanging="360"/>
      </w:pPr>
      <w:rPr>
        <w:rFonts w:ascii="Times New Roman" w:hAnsi="Times New Roman" w:hint="default"/>
      </w:rPr>
    </w:lvl>
    <w:lvl w:ilvl="8" w:tplc="2612D50E"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6FF673EB"/>
    <w:multiLevelType w:val="hybridMultilevel"/>
    <w:tmpl w:val="752EE380"/>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6">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92A20CD"/>
    <w:multiLevelType w:val="hybridMultilevel"/>
    <w:tmpl w:val="38765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B606774"/>
    <w:multiLevelType w:val="hybridMultilevel"/>
    <w:tmpl w:val="1B9469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2A3BCF"/>
    <w:multiLevelType w:val="hybridMultilevel"/>
    <w:tmpl w:val="1F2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2">
    <w:nsid w:val="7EFB253C"/>
    <w:multiLevelType w:val="hybridMultilevel"/>
    <w:tmpl w:val="6D94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6C2DB8"/>
    <w:multiLevelType w:val="hybridMultilevel"/>
    <w:tmpl w:val="34F2A61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0"/>
  </w:num>
  <w:num w:numId="2">
    <w:abstractNumId w:val="33"/>
  </w:num>
  <w:num w:numId="3">
    <w:abstractNumId w:val="85"/>
  </w:num>
  <w:num w:numId="4">
    <w:abstractNumId w:val="0"/>
  </w:num>
  <w:num w:numId="5">
    <w:abstractNumId w:val="105"/>
  </w:num>
  <w:num w:numId="6">
    <w:abstractNumId w:val="63"/>
  </w:num>
  <w:num w:numId="7">
    <w:abstractNumId w:val="99"/>
  </w:num>
  <w:num w:numId="8">
    <w:abstractNumId w:val="28"/>
  </w:num>
  <w:num w:numId="9">
    <w:abstractNumId w:val="13"/>
  </w:num>
  <w:num w:numId="10">
    <w:abstractNumId w:val="67"/>
  </w:num>
  <w:num w:numId="11">
    <w:abstractNumId w:val="7"/>
  </w:num>
  <w:num w:numId="12">
    <w:abstractNumId w:val="56"/>
  </w:num>
  <w:num w:numId="13">
    <w:abstractNumId w:val="106"/>
  </w:num>
  <w:num w:numId="14">
    <w:abstractNumId w:val="90"/>
  </w:num>
  <w:num w:numId="15">
    <w:abstractNumId w:val="4"/>
  </w:num>
  <w:num w:numId="16">
    <w:abstractNumId w:val="10"/>
  </w:num>
  <w:num w:numId="17">
    <w:abstractNumId w:val="15"/>
  </w:num>
  <w:num w:numId="18">
    <w:abstractNumId w:val="114"/>
  </w:num>
  <w:num w:numId="19">
    <w:abstractNumId w:val="35"/>
  </w:num>
  <w:num w:numId="20">
    <w:abstractNumId w:val="27"/>
  </w:num>
  <w:num w:numId="21">
    <w:abstractNumId w:val="98"/>
  </w:num>
  <w:num w:numId="22">
    <w:abstractNumId w:val="92"/>
  </w:num>
  <w:num w:numId="23">
    <w:abstractNumId w:val="47"/>
  </w:num>
  <w:num w:numId="24">
    <w:abstractNumId w:val="75"/>
  </w:num>
  <w:num w:numId="25">
    <w:abstractNumId w:val="6"/>
  </w:num>
  <w:num w:numId="26">
    <w:abstractNumId w:val="100"/>
  </w:num>
  <w:num w:numId="27">
    <w:abstractNumId w:val="43"/>
  </w:num>
  <w:num w:numId="28">
    <w:abstractNumId w:val="3"/>
  </w:num>
  <w:num w:numId="29">
    <w:abstractNumId w:val="44"/>
  </w:num>
  <w:num w:numId="30">
    <w:abstractNumId w:val="16"/>
  </w:num>
  <w:num w:numId="31">
    <w:abstractNumId w:val="29"/>
  </w:num>
  <w:num w:numId="32">
    <w:abstractNumId w:val="38"/>
  </w:num>
  <w:num w:numId="33">
    <w:abstractNumId w:val="65"/>
  </w:num>
  <w:num w:numId="34">
    <w:abstractNumId w:val="37"/>
  </w:num>
  <w:num w:numId="35">
    <w:abstractNumId w:val="74"/>
  </w:num>
  <w:num w:numId="36">
    <w:abstractNumId w:val="69"/>
  </w:num>
  <w:num w:numId="37">
    <w:abstractNumId w:val="112"/>
  </w:num>
  <w:num w:numId="38">
    <w:abstractNumId w:val="88"/>
  </w:num>
  <w:num w:numId="39">
    <w:abstractNumId w:val="76"/>
  </w:num>
  <w:num w:numId="40">
    <w:abstractNumId w:val="108"/>
  </w:num>
  <w:num w:numId="41">
    <w:abstractNumId w:val="89"/>
  </w:num>
  <w:num w:numId="42">
    <w:abstractNumId w:val="70"/>
  </w:num>
  <w:num w:numId="43">
    <w:abstractNumId w:val="95"/>
  </w:num>
  <w:num w:numId="44">
    <w:abstractNumId w:val="66"/>
  </w:num>
  <w:num w:numId="45">
    <w:abstractNumId w:val="73"/>
  </w:num>
  <w:num w:numId="46">
    <w:abstractNumId w:val="81"/>
  </w:num>
  <w:num w:numId="47">
    <w:abstractNumId w:val="82"/>
  </w:num>
  <w:num w:numId="48">
    <w:abstractNumId w:val="54"/>
  </w:num>
  <w:num w:numId="49">
    <w:abstractNumId w:val="109"/>
  </w:num>
  <w:num w:numId="50">
    <w:abstractNumId w:val="18"/>
  </w:num>
  <w:num w:numId="51">
    <w:abstractNumId w:val="68"/>
  </w:num>
  <w:num w:numId="52">
    <w:abstractNumId w:val="58"/>
  </w:num>
  <w:num w:numId="53">
    <w:abstractNumId w:val="20"/>
  </w:num>
  <w:num w:numId="54">
    <w:abstractNumId w:val="94"/>
  </w:num>
  <w:num w:numId="55">
    <w:abstractNumId w:val="61"/>
  </w:num>
  <w:num w:numId="56">
    <w:abstractNumId w:val="80"/>
  </w:num>
  <w:num w:numId="57">
    <w:abstractNumId w:val="17"/>
  </w:num>
  <w:num w:numId="58">
    <w:abstractNumId w:val="71"/>
  </w:num>
  <w:num w:numId="59">
    <w:abstractNumId w:val="36"/>
  </w:num>
  <w:num w:numId="60">
    <w:abstractNumId w:val="57"/>
  </w:num>
  <w:num w:numId="61">
    <w:abstractNumId w:val="111"/>
  </w:num>
  <w:num w:numId="62">
    <w:abstractNumId w:val="12"/>
  </w:num>
  <w:num w:numId="63">
    <w:abstractNumId w:val="53"/>
  </w:num>
  <w:num w:numId="64">
    <w:abstractNumId w:val="113"/>
  </w:num>
  <w:num w:numId="65">
    <w:abstractNumId w:val="103"/>
  </w:num>
  <w:num w:numId="66">
    <w:abstractNumId w:val="50"/>
  </w:num>
  <w:num w:numId="67">
    <w:abstractNumId w:val="84"/>
  </w:num>
  <w:num w:numId="68">
    <w:abstractNumId w:val="107"/>
  </w:num>
  <w:num w:numId="69">
    <w:abstractNumId w:val="1"/>
  </w:num>
  <w:num w:numId="70">
    <w:abstractNumId w:val="25"/>
  </w:num>
  <w:num w:numId="71">
    <w:abstractNumId w:val="34"/>
  </w:num>
  <w:num w:numId="72">
    <w:abstractNumId w:val="26"/>
  </w:num>
  <w:num w:numId="73">
    <w:abstractNumId w:val="83"/>
  </w:num>
  <w:num w:numId="74">
    <w:abstractNumId w:val="93"/>
  </w:num>
  <w:num w:numId="75">
    <w:abstractNumId w:val="102"/>
  </w:num>
  <w:num w:numId="76">
    <w:abstractNumId w:val="39"/>
  </w:num>
  <w:num w:numId="77">
    <w:abstractNumId w:val="45"/>
  </w:num>
  <w:num w:numId="78">
    <w:abstractNumId w:val="86"/>
  </w:num>
  <w:num w:numId="79">
    <w:abstractNumId w:val="52"/>
  </w:num>
  <w:num w:numId="80">
    <w:abstractNumId w:val="8"/>
  </w:num>
  <w:num w:numId="81">
    <w:abstractNumId w:val="2"/>
  </w:num>
  <w:num w:numId="82">
    <w:abstractNumId w:val="42"/>
  </w:num>
  <w:num w:numId="83">
    <w:abstractNumId w:val="14"/>
  </w:num>
  <w:num w:numId="84">
    <w:abstractNumId w:val="32"/>
  </w:num>
  <w:num w:numId="85">
    <w:abstractNumId w:val="40"/>
  </w:num>
  <w:num w:numId="86">
    <w:abstractNumId w:val="97"/>
  </w:num>
  <w:num w:numId="87">
    <w:abstractNumId w:val="60"/>
  </w:num>
  <w:num w:numId="88">
    <w:abstractNumId w:val="49"/>
  </w:num>
  <w:num w:numId="89">
    <w:abstractNumId w:val="64"/>
  </w:num>
  <w:num w:numId="90">
    <w:abstractNumId w:val="91"/>
  </w:num>
  <w:num w:numId="91">
    <w:abstractNumId w:val="23"/>
  </w:num>
  <w:num w:numId="92">
    <w:abstractNumId w:val="51"/>
  </w:num>
  <w:num w:numId="93">
    <w:abstractNumId w:val="22"/>
  </w:num>
  <w:num w:numId="94">
    <w:abstractNumId w:val="9"/>
  </w:num>
  <w:num w:numId="95">
    <w:abstractNumId w:val="46"/>
  </w:num>
  <w:num w:numId="96">
    <w:abstractNumId w:val="21"/>
  </w:num>
  <w:num w:numId="97">
    <w:abstractNumId w:val="48"/>
  </w:num>
  <w:num w:numId="98">
    <w:abstractNumId w:val="30"/>
  </w:num>
  <w:num w:numId="99">
    <w:abstractNumId w:val="79"/>
  </w:num>
  <w:num w:numId="100">
    <w:abstractNumId w:val="72"/>
  </w:num>
  <w:num w:numId="101">
    <w:abstractNumId w:val="55"/>
  </w:num>
  <w:num w:numId="102">
    <w:abstractNumId w:val="78"/>
  </w:num>
  <w:num w:numId="103">
    <w:abstractNumId w:val="96"/>
  </w:num>
  <w:num w:numId="104">
    <w:abstractNumId w:val="87"/>
  </w:num>
  <w:num w:numId="105">
    <w:abstractNumId w:val="59"/>
  </w:num>
  <w:num w:numId="106">
    <w:abstractNumId w:val="5"/>
  </w:num>
  <w:num w:numId="107">
    <w:abstractNumId w:val="31"/>
  </w:num>
  <w:num w:numId="108">
    <w:abstractNumId w:val="24"/>
  </w:num>
  <w:num w:numId="109">
    <w:abstractNumId w:val="101"/>
  </w:num>
  <w:num w:numId="110">
    <w:abstractNumId w:val="62"/>
  </w:num>
  <w:num w:numId="111">
    <w:abstractNumId w:val="104"/>
  </w:num>
  <w:num w:numId="112">
    <w:abstractNumId w:val="19"/>
  </w:num>
  <w:num w:numId="113">
    <w:abstractNumId w:val="77"/>
  </w:num>
  <w:num w:numId="114">
    <w:abstractNumId w:val="41"/>
  </w:num>
  <w:num w:numId="115">
    <w:abstractNumId w:val="11"/>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C7051"/>
    <w:rsid w:val="000165D8"/>
    <w:rsid w:val="000D4D77"/>
    <w:rsid w:val="00155FF1"/>
    <w:rsid w:val="00183864"/>
    <w:rsid w:val="001958D1"/>
    <w:rsid w:val="001A7470"/>
    <w:rsid w:val="001E47F0"/>
    <w:rsid w:val="002A1048"/>
    <w:rsid w:val="00364F33"/>
    <w:rsid w:val="003A3D1E"/>
    <w:rsid w:val="003F3C32"/>
    <w:rsid w:val="00440BBE"/>
    <w:rsid w:val="00494DAE"/>
    <w:rsid w:val="00515282"/>
    <w:rsid w:val="005260E5"/>
    <w:rsid w:val="00543339"/>
    <w:rsid w:val="005A1F77"/>
    <w:rsid w:val="005A5EE0"/>
    <w:rsid w:val="005B6CF1"/>
    <w:rsid w:val="005D7E24"/>
    <w:rsid w:val="005E0B5F"/>
    <w:rsid w:val="00623605"/>
    <w:rsid w:val="006914E1"/>
    <w:rsid w:val="006A317D"/>
    <w:rsid w:val="007C1936"/>
    <w:rsid w:val="007E1387"/>
    <w:rsid w:val="00812F86"/>
    <w:rsid w:val="008B0FAE"/>
    <w:rsid w:val="008D245D"/>
    <w:rsid w:val="008E61F2"/>
    <w:rsid w:val="00902658"/>
    <w:rsid w:val="00941B5E"/>
    <w:rsid w:val="0095439A"/>
    <w:rsid w:val="009633D5"/>
    <w:rsid w:val="009C23AD"/>
    <w:rsid w:val="009C7051"/>
    <w:rsid w:val="009E28A6"/>
    <w:rsid w:val="00A75C12"/>
    <w:rsid w:val="00A90742"/>
    <w:rsid w:val="00B6061F"/>
    <w:rsid w:val="00BD3D47"/>
    <w:rsid w:val="00CB0C4D"/>
    <w:rsid w:val="00CF5829"/>
    <w:rsid w:val="00DD384A"/>
    <w:rsid w:val="00E03F3E"/>
    <w:rsid w:val="00E20D13"/>
    <w:rsid w:val="00E439A2"/>
    <w:rsid w:val="00E67D40"/>
    <w:rsid w:val="00E814F2"/>
    <w:rsid w:val="00EC1FA2"/>
    <w:rsid w:val="00ED66BD"/>
    <w:rsid w:val="00EF3C67"/>
    <w:rsid w:val="00F22DBC"/>
    <w:rsid w:val="00F65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E0"/>
  </w:style>
  <w:style w:type="paragraph" w:styleId="4">
    <w:name w:val="heading 4"/>
    <w:basedOn w:val="a"/>
    <w:next w:val="a"/>
    <w:link w:val="40"/>
    <w:uiPriority w:val="99"/>
    <w:qFormat/>
    <w:rsid w:val="00812F86"/>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C12"/>
  </w:style>
  <w:style w:type="paragraph" w:styleId="a3">
    <w:name w:val="List Paragraph"/>
    <w:basedOn w:val="a"/>
    <w:uiPriority w:val="99"/>
    <w:qFormat/>
    <w:rsid w:val="00A75C12"/>
    <w:pPr>
      <w:spacing w:after="0" w:line="240" w:lineRule="auto"/>
      <w:ind w:left="720"/>
      <w:contextualSpacing/>
      <w:jc w:val="center"/>
    </w:pPr>
  </w:style>
  <w:style w:type="table" w:customStyle="1" w:styleId="10">
    <w:name w:val="Сетка таблицы1"/>
    <w:basedOn w:val="a1"/>
    <w:next w:val="a4"/>
    <w:uiPriority w:val="39"/>
    <w:rsid w:val="00A75C12"/>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basedOn w:val="a0"/>
    <w:uiPriority w:val="20"/>
    <w:qFormat/>
    <w:rsid w:val="00A75C12"/>
    <w:rPr>
      <w:i/>
      <w:iCs/>
    </w:rPr>
  </w:style>
  <w:style w:type="character" w:styleId="a6">
    <w:name w:val="Strong"/>
    <w:basedOn w:val="a0"/>
    <w:uiPriority w:val="22"/>
    <w:qFormat/>
    <w:rsid w:val="00A75C12"/>
    <w:rPr>
      <w:b/>
      <w:bCs/>
    </w:rPr>
  </w:style>
  <w:style w:type="paragraph" w:styleId="a7">
    <w:name w:val="Body Text"/>
    <w:basedOn w:val="a"/>
    <w:link w:val="a8"/>
    <w:rsid w:val="00A75C12"/>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8">
    <w:name w:val="Основной текст Знак"/>
    <w:basedOn w:val="a0"/>
    <w:link w:val="a7"/>
    <w:rsid w:val="00A75C12"/>
    <w:rPr>
      <w:rFonts w:ascii="Times New Roman" w:eastAsia="Times New Roman" w:hAnsi="Times New Roman" w:cs="Times New Roman"/>
      <w:color w:val="000000"/>
      <w:sz w:val="24"/>
      <w:szCs w:val="24"/>
      <w:lang w:eastAsia="ru-RU"/>
    </w:rPr>
  </w:style>
  <w:style w:type="paragraph" w:styleId="a9">
    <w:name w:val="No Spacing"/>
    <w:link w:val="aa"/>
    <w:uiPriority w:val="99"/>
    <w:qFormat/>
    <w:rsid w:val="00A75C12"/>
    <w:pPr>
      <w:spacing w:after="0" w:line="240" w:lineRule="auto"/>
    </w:pPr>
    <w:rPr>
      <w:rFonts w:ascii="Calibri" w:eastAsia="Calibri" w:hAnsi="Calibri" w:cs="Times New Roman"/>
    </w:rPr>
  </w:style>
  <w:style w:type="character" w:customStyle="1" w:styleId="aa">
    <w:name w:val="Без интервала Знак"/>
    <w:link w:val="a9"/>
    <w:uiPriority w:val="99"/>
    <w:rsid w:val="00A75C12"/>
    <w:rPr>
      <w:rFonts w:ascii="Calibri" w:eastAsia="Calibri" w:hAnsi="Calibri" w:cs="Times New Roman"/>
    </w:rPr>
  </w:style>
  <w:style w:type="paragraph" w:styleId="ab">
    <w:name w:val="Normal (Web)"/>
    <w:basedOn w:val="a"/>
    <w:uiPriority w:val="99"/>
    <w:rsid w:val="00A75C12"/>
    <w:pPr>
      <w:spacing w:before="40" w:after="40" w:line="240" w:lineRule="auto"/>
    </w:pPr>
    <w:rPr>
      <w:rFonts w:ascii="Times New Roman" w:eastAsia="Times New Roman" w:hAnsi="Times New Roman" w:cs="Times New Roman"/>
      <w:sz w:val="20"/>
      <w:szCs w:val="20"/>
      <w:lang w:eastAsia="ru-RU"/>
    </w:rPr>
  </w:style>
  <w:style w:type="paragraph" w:customStyle="1" w:styleId="Default">
    <w:name w:val="Default"/>
    <w:rsid w:val="00A75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A75C12"/>
    <w:pPr>
      <w:tabs>
        <w:tab w:val="center" w:pos="4677"/>
        <w:tab w:val="right" w:pos="9355"/>
      </w:tabs>
      <w:spacing w:after="0" w:line="240" w:lineRule="auto"/>
      <w:jc w:val="center"/>
    </w:pPr>
  </w:style>
  <w:style w:type="character" w:customStyle="1" w:styleId="ad">
    <w:name w:val="Верхний колонтитул Знак"/>
    <w:basedOn w:val="a0"/>
    <w:link w:val="ac"/>
    <w:uiPriority w:val="99"/>
    <w:rsid w:val="00A75C12"/>
  </w:style>
  <w:style w:type="paragraph" w:styleId="ae">
    <w:name w:val="footer"/>
    <w:basedOn w:val="a"/>
    <w:link w:val="af"/>
    <w:uiPriority w:val="99"/>
    <w:semiHidden/>
    <w:unhideWhenUsed/>
    <w:rsid w:val="00A75C12"/>
    <w:pPr>
      <w:tabs>
        <w:tab w:val="center" w:pos="4677"/>
        <w:tab w:val="right" w:pos="9355"/>
      </w:tabs>
      <w:spacing w:after="0" w:line="240" w:lineRule="auto"/>
      <w:jc w:val="center"/>
    </w:pPr>
  </w:style>
  <w:style w:type="character" w:customStyle="1" w:styleId="af">
    <w:name w:val="Нижний колонтитул Знак"/>
    <w:basedOn w:val="a0"/>
    <w:link w:val="ae"/>
    <w:uiPriority w:val="99"/>
    <w:semiHidden/>
    <w:rsid w:val="00A75C12"/>
  </w:style>
  <w:style w:type="paragraph" w:styleId="af0">
    <w:name w:val="Balloon Text"/>
    <w:basedOn w:val="a"/>
    <w:link w:val="af1"/>
    <w:uiPriority w:val="99"/>
    <w:semiHidden/>
    <w:unhideWhenUsed/>
    <w:rsid w:val="00A75C12"/>
    <w:pPr>
      <w:spacing w:after="0" w:line="240" w:lineRule="auto"/>
      <w:jc w:val="center"/>
    </w:pPr>
    <w:rPr>
      <w:rFonts w:ascii="Tahoma" w:hAnsi="Tahoma" w:cs="Tahoma"/>
      <w:sz w:val="16"/>
      <w:szCs w:val="16"/>
    </w:rPr>
  </w:style>
  <w:style w:type="character" w:customStyle="1" w:styleId="af1">
    <w:name w:val="Текст выноски Знак"/>
    <w:basedOn w:val="a0"/>
    <w:link w:val="af0"/>
    <w:uiPriority w:val="99"/>
    <w:semiHidden/>
    <w:rsid w:val="00A75C12"/>
    <w:rPr>
      <w:rFonts w:ascii="Tahoma" w:hAnsi="Tahoma" w:cs="Tahoma"/>
      <w:sz w:val="16"/>
      <w:szCs w:val="16"/>
    </w:rPr>
  </w:style>
  <w:style w:type="character" w:customStyle="1" w:styleId="2">
    <w:name w:val="Основной текст (2)_"/>
    <w:link w:val="20"/>
    <w:rsid w:val="00A75C12"/>
    <w:rPr>
      <w:szCs w:val="28"/>
      <w:shd w:val="clear" w:color="auto" w:fill="FFFFFF"/>
    </w:rPr>
  </w:style>
  <w:style w:type="paragraph" w:customStyle="1" w:styleId="20">
    <w:name w:val="Основной текст (2)"/>
    <w:basedOn w:val="a"/>
    <w:link w:val="2"/>
    <w:rsid w:val="00A75C12"/>
    <w:pPr>
      <w:shd w:val="clear" w:color="auto" w:fill="FFFFFF"/>
      <w:spacing w:before="180" w:after="0" w:line="485" w:lineRule="exact"/>
    </w:pPr>
    <w:rPr>
      <w:szCs w:val="28"/>
    </w:rPr>
  </w:style>
  <w:style w:type="character" w:customStyle="1" w:styleId="21">
    <w:name w:val="Основной текст (2) + Полужирный"/>
    <w:basedOn w:val="2"/>
    <w:rsid w:val="00A75C12"/>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A75C12"/>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Курсив"/>
    <w:basedOn w:val="2"/>
    <w:rsid w:val="00A75C12"/>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
    <w:rsid w:val="00A75C12"/>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11">
    <w:name w:val="Сетка таблицы11"/>
    <w:basedOn w:val="a1"/>
    <w:next w:val="a4"/>
    <w:uiPriority w:val="59"/>
    <w:rsid w:val="00A75C1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7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59"/>
    <w:rsid w:val="00812F8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812F86"/>
  </w:style>
  <w:style w:type="table" w:customStyle="1" w:styleId="30">
    <w:name w:val="Сетка таблицы3"/>
    <w:basedOn w:val="a1"/>
    <w:next w:val="a4"/>
    <w:uiPriority w:val="59"/>
    <w:rsid w:val="00812F86"/>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59"/>
    <w:rsid w:val="00812F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5pt">
    <w:name w:val="Основной текст (3) + 8;5 pt;Курсив"/>
    <w:basedOn w:val="a0"/>
    <w:rsid w:val="00812F86"/>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812F86"/>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812F86"/>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8pt">
    <w:name w:val="Основной текст (3) + 8 pt;Не курсив"/>
    <w:basedOn w:val="a0"/>
    <w:rsid w:val="00812F86"/>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af2">
    <w:name w:val="Знак"/>
    <w:basedOn w:val="a"/>
    <w:rsid w:val="00812F86"/>
    <w:pPr>
      <w:spacing w:after="160" w:line="240" w:lineRule="exact"/>
    </w:pPr>
    <w:rPr>
      <w:rFonts w:ascii="Verdana" w:eastAsia="Times New Roman" w:hAnsi="Verdana" w:cs="Times New Roman"/>
      <w:sz w:val="20"/>
      <w:szCs w:val="20"/>
      <w:lang w:val="en-US"/>
    </w:rPr>
  </w:style>
  <w:style w:type="paragraph" w:styleId="af3">
    <w:name w:val="Body Text Indent"/>
    <w:basedOn w:val="a"/>
    <w:link w:val="af4"/>
    <w:uiPriority w:val="99"/>
    <w:semiHidden/>
    <w:unhideWhenUsed/>
    <w:rsid w:val="00812F86"/>
    <w:pPr>
      <w:spacing w:after="120" w:line="240" w:lineRule="auto"/>
      <w:ind w:left="283"/>
      <w:jc w:val="center"/>
    </w:pPr>
  </w:style>
  <w:style w:type="character" w:customStyle="1" w:styleId="af4">
    <w:name w:val="Основной текст с отступом Знак"/>
    <w:basedOn w:val="a0"/>
    <w:link w:val="af3"/>
    <w:uiPriority w:val="99"/>
    <w:semiHidden/>
    <w:rsid w:val="00812F86"/>
  </w:style>
  <w:style w:type="paragraph" w:styleId="af5">
    <w:name w:val="footnote text"/>
    <w:basedOn w:val="a"/>
    <w:link w:val="af6"/>
    <w:unhideWhenUsed/>
    <w:rsid w:val="00812F86"/>
    <w:pPr>
      <w:ind w:firstLine="1134"/>
      <w:jc w:val="center"/>
    </w:pPr>
    <w:rPr>
      <w:rFonts w:ascii="Times New Roman" w:eastAsia="Calibri" w:hAnsi="Times New Roman" w:cs="Times New Roman"/>
      <w:sz w:val="20"/>
      <w:szCs w:val="20"/>
    </w:rPr>
  </w:style>
  <w:style w:type="character" w:customStyle="1" w:styleId="af6">
    <w:name w:val="Текст сноски Знак"/>
    <w:basedOn w:val="a0"/>
    <w:link w:val="af5"/>
    <w:rsid w:val="00812F86"/>
    <w:rPr>
      <w:rFonts w:ascii="Times New Roman" w:eastAsia="Calibri" w:hAnsi="Times New Roman" w:cs="Times New Roman"/>
      <w:sz w:val="20"/>
      <w:szCs w:val="20"/>
    </w:rPr>
  </w:style>
  <w:style w:type="character" w:customStyle="1" w:styleId="c1">
    <w:name w:val="c1"/>
    <w:basedOn w:val="a0"/>
    <w:rsid w:val="00812F86"/>
  </w:style>
  <w:style w:type="character" w:customStyle="1" w:styleId="40">
    <w:name w:val="Заголовок 4 Знак"/>
    <w:basedOn w:val="a0"/>
    <w:link w:val="4"/>
    <w:uiPriority w:val="99"/>
    <w:rsid w:val="00812F86"/>
    <w:rPr>
      <w:rFonts w:ascii="Cambria" w:eastAsia="Times New Roman" w:hAnsi="Cambria" w:cs="Times New Roman"/>
      <w:b/>
      <w:bCs/>
      <w:i/>
      <w:iCs/>
      <w:color w:val="4F81BD"/>
      <w:lang w:eastAsia="ru-RU"/>
    </w:rPr>
  </w:style>
  <w:style w:type="numbering" w:customStyle="1" w:styleId="31">
    <w:name w:val="Нет списка3"/>
    <w:next w:val="a2"/>
    <w:uiPriority w:val="99"/>
    <w:semiHidden/>
    <w:unhideWhenUsed/>
    <w:rsid w:val="00812F86"/>
  </w:style>
  <w:style w:type="table" w:customStyle="1" w:styleId="41">
    <w:name w:val="Сетка таблицы4"/>
    <w:basedOn w:val="a1"/>
    <w:next w:val="a4"/>
    <w:uiPriority w:val="59"/>
    <w:rsid w:val="00812F86"/>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4"/>
    <w:uiPriority w:val="59"/>
    <w:rsid w:val="00812F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12F86"/>
  </w:style>
  <w:style w:type="character" w:customStyle="1" w:styleId="FontStyle245">
    <w:name w:val="Font Style245"/>
    <w:basedOn w:val="a0"/>
    <w:uiPriority w:val="99"/>
    <w:rsid w:val="00812F86"/>
    <w:rPr>
      <w:rFonts w:ascii="Microsoft Sans Serif" w:hAnsi="Microsoft Sans Serif" w:cs="Microsoft Sans Serif"/>
      <w:i/>
      <w:iCs/>
      <w:spacing w:val="10"/>
      <w:sz w:val="14"/>
      <w:szCs w:val="14"/>
    </w:rPr>
  </w:style>
  <w:style w:type="paragraph" w:customStyle="1" w:styleId="Style75">
    <w:name w:val="Style75"/>
    <w:basedOn w:val="a"/>
    <w:uiPriority w:val="99"/>
    <w:rsid w:val="00812F8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812F8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812F86"/>
    <w:rPr>
      <w:rFonts w:ascii="Tahoma" w:hAnsi="Tahoma" w:cs="Tahoma"/>
      <w:i/>
      <w:iCs/>
      <w:spacing w:val="10"/>
      <w:sz w:val="18"/>
      <w:szCs w:val="18"/>
    </w:rPr>
  </w:style>
  <w:style w:type="character" w:customStyle="1" w:styleId="61">
    <w:name w:val="Основной текст (61)"/>
    <w:basedOn w:val="a0"/>
    <w:uiPriority w:val="99"/>
    <w:rsid w:val="00812F86"/>
    <w:rPr>
      <w:rFonts w:ascii="Times New Roman" w:hAnsi="Times New Roman" w:cs="Times New Roman"/>
      <w:spacing w:val="0"/>
      <w:sz w:val="23"/>
      <w:szCs w:val="23"/>
    </w:rPr>
  </w:style>
  <w:style w:type="character" w:customStyle="1" w:styleId="610">
    <w:name w:val="Основной текст (61) + Полужирный"/>
    <w:aliases w:val="Курсив"/>
    <w:basedOn w:val="a0"/>
    <w:uiPriority w:val="99"/>
    <w:rsid w:val="00812F86"/>
    <w:rPr>
      <w:rFonts w:ascii="Times New Roman" w:hAnsi="Times New Roman" w:cs="Times New Roman"/>
      <w:b/>
      <w:bCs/>
      <w:i/>
      <w:iCs/>
      <w:spacing w:val="0"/>
      <w:sz w:val="23"/>
      <w:szCs w:val="23"/>
    </w:rPr>
  </w:style>
  <w:style w:type="character" w:customStyle="1" w:styleId="322">
    <w:name w:val="Заголовок №3 (22)"/>
    <w:basedOn w:val="a0"/>
    <w:uiPriority w:val="99"/>
    <w:rsid w:val="00812F86"/>
    <w:rPr>
      <w:rFonts w:ascii="Times New Roman" w:hAnsi="Times New Roman" w:cs="Times New Roman"/>
      <w:spacing w:val="0"/>
      <w:sz w:val="23"/>
      <w:szCs w:val="23"/>
    </w:rPr>
  </w:style>
  <w:style w:type="character" w:customStyle="1" w:styleId="327">
    <w:name w:val="Заголовок №3 (27)_"/>
    <w:basedOn w:val="a0"/>
    <w:link w:val="3270"/>
    <w:uiPriority w:val="99"/>
    <w:locked/>
    <w:rsid w:val="00812F86"/>
    <w:rPr>
      <w:rFonts w:ascii="Microsoft Sans Serif" w:eastAsia="Times New Roman" w:hAnsi="Microsoft Sans Serif" w:cs="Microsoft Sans Serif"/>
      <w:sz w:val="17"/>
      <w:szCs w:val="17"/>
      <w:shd w:val="clear" w:color="auto" w:fill="FFFFFF"/>
    </w:rPr>
  </w:style>
  <w:style w:type="character" w:customStyle="1" w:styleId="3270pt">
    <w:name w:val="Заголовок №3 (27) + Интервал 0 pt"/>
    <w:basedOn w:val="327"/>
    <w:uiPriority w:val="99"/>
    <w:rsid w:val="00812F86"/>
    <w:rPr>
      <w:rFonts w:ascii="Microsoft Sans Serif" w:eastAsia="Times New Roman" w:hAnsi="Microsoft Sans Serif" w:cs="Microsoft Sans Serif"/>
      <w:spacing w:val="-10"/>
      <w:sz w:val="17"/>
      <w:szCs w:val="17"/>
      <w:shd w:val="clear" w:color="auto" w:fill="FFFFFF"/>
    </w:rPr>
  </w:style>
  <w:style w:type="character" w:customStyle="1" w:styleId="27011">
    <w:name w:val="Основной текст (270) + 11"/>
    <w:aliases w:val="5 pt,Не курсив"/>
    <w:basedOn w:val="a0"/>
    <w:uiPriority w:val="99"/>
    <w:rsid w:val="00812F86"/>
    <w:rPr>
      <w:rFonts w:ascii="Times New Roman" w:hAnsi="Times New Roman" w:cs="Times New Roman"/>
      <w:i/>
      <w:iCs/>
      <w:spacing w:val="0"/>
      <w:sz w:val="23"/>
      <w:szCs w:val="23"/>
    </w:rPr>
  </w:style>
  <w:style w:type="character" w:customStyle="1" w:styleId="270">
    <w:name w:val="Основной текст (270)"/>
    <w:basedOn w:val="a0"/>
    <w:uiPriority w:val="99"/>
    <w:rsid w:val="00812F86"/>
    <w:rPr>
      <w:rFonts w:ascii="Times New Roman" w:hAnsi="Times New Roman" w:cs="Times New Roman"/>
      <w:spacing w:val="0"/>
      <w:sz w:val="24"/>
      <w:szCs w:val="24"/>
    </w:rPr>
  </w:style>
  <w:style w:type="character" w:customStyle="1" w:styleId="6112pt">
    <w:name w:val="Основной текст (61) + 12 pt"/>
    <w:aliases w:val="Курсив1"/>
    <w:basedOn w:val="a0"/>
    <w:uiPriority w:val="99"/>
    <w:rsid w:val="00812F86"/>
    <w:rPr>
      <w:rFonts w:ascii="Times New Roman" w:hAnsi="Times New Roman" w:cs="Times New Roman"/>
      <w:i/>
      <w:iCs/>
      <w:spacing w:val="0"/>
      <w:sz w:val="24"/>
      <w:szCs w:val="24"/>
    </w:rPr>
  </w:style>
  <w:style w:type="paragraph" w:customStyle="1" w:styleId="3270">
    <w:name w:val="Заголовок №3 (27)"/>
    <w:basedOn w:val="a"/>
    <w:link w:val="327"/>
    <w:uiPriority w:val="99"/>
    <w:rsid w:val="00812F86"/>
    <w:pPr>
      <w:shd w:val="clear" w:color="auto" w:fill="FFFFFF"/>
      <w:spacing w:after="0" w:line="250" w:lineRule="exact"/>
      <w:jc w:val="both"/>
      <w:outlineLvl w:val="2"/>
    </w:pPr>
    <w:rPr>
      <w:rFonts w:ascii="Microsoft Sans Serif" w:eastAsia="Times New Roman" w:hAnsi="Microsoft Sans Serif" w:cs="Microsoft Sans Serif"/>
      <w:sz w:val="17"/>
      <w:szCs w:val="17"/>
    </w:rPr>
  </w:style>
  <w:style w:type="paragraph" w:styleId="25">
    <w:name w:val="Body Text Indent 2"/>
    <w:basedOn w:val="a"/>
    <w:link w:val="26"/>
    <w:uiPriority w:val="99"/>
    <w:rsid w:val="00812F86"/>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rsid w:val="00812F8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812F86"/>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C12"/>
  </w:style>
  <w:style w:type="paragraph" w:styleId="a3">
    <w:name w:val="List Paragraph"/>
    <w:basedOn w:val="a"/>
    <w:uiPriority w:val="99"/>
    <w:qFormat/>
    <w:rsid w:val="00A75C12"/>
    <w:pPr>
      <w:spacing w:after="0" w:line="240" w:lineRule="auto"/>
      <w:ind w:left="720"/>
      <w:contextualSpacing/>
      <w:jc w:val="center"/>
    </w:pPr>
  </w:style>
  <w:style w:type="table" w:customStyle="1" w:styleId="10">
    <w:name w:val="Сетка таблицы1"/>
    <w:basedOn w:val="a1"/>
    <w:next w:val="a4"/>
    <w:uiPriority w:val="39"/>
    <w:rsid w:val="00A75C12"/>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basedOn w:val="a0"/>
    <w:uiPriority w:val="20"/>
    <w:qFormat/>
    <w:rsid w:val="00A75C12"/>
    <w:rPr>
      <w:i/>
      <w:iCs/>
    </w:rPr>
  </w:style>
  <w:style w:type="character" w:styleId="a6">
    <w:name w:val="Strong"/>
    <w:basedOn w:val="a0"/>
    <w:uiPriority w:val="22"/>
    <w:qFormat/>
    <w:rsid w:val="00A75C12"/>
    <w:rPr>
      <w:b/>
      <w:bCs/>
    </w:rPr>
  </w:style>
  <w:style w:type="paragraph" w:styleId="a7">
    <w:name w:val="Body Text"/>
    <w:basedOn w:val="a"/>
    <w:link w:val="a8"/>
    <w:rsid w:val="00A75C12"/>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8">
    <w:name w:val="Основной текст Знак"/>
    <w:basedOn w:val="a0"/>
    <w:link w:val="a7"/>
    <w:rsid w:val="00A75C12"/>
    <w:rPr>
      <w:rFonts w:ascii="Times New Roman" w:eastAsia="Times New Roman" w:hAnsi="Times New Roman" w:cs="Times New Roman"/>
      <w:color w:val="000000"/>
      <w:sz w:val="24"/>
      <w:szCs w:val="24"/>
      <w:lang w:eastAsia="ru-RU"/>
    </w:rPr>
  </w:style>
  <w:style w:type="paragraph" w:styleId="a9">
    <w:name w:val="No Spacing"/>
    <w:link w:val="aa"/>
    <w:uiPriority w:val="99"/>
    <w:qFormat/>
    <w:rsid w:val="00A75C12"/>
    <w:pPr>
      <w:spacing w:after="0" w:line="240" w:lineRule="auto"/>
    </w:pPr>
    <w:rPr>
      <w:rFonts w:ascii="Calibri" w:eastAsia="Calibri" w:hAnsi="Calibri" w:cs="Times New Roman"/>
    </w:rPr>
  </w:style>
  <w:style w:type="character" w:customStyle="1" w:styleId="aa">
    <w:name w:val="Без интервала Знак"/>
    <w:link w:val="a9"/>
    <w:uiPriority w:val="99"/>
    <w:rsid w:val="00A75C12"/>
    <w:rPr>
      <w:rFonts w:ascii="Calibri" w:eastAsia="Calibri" w:hAnsi="Calibri" w:cs="Times New Roman"/>
    </w:rPr>
  </w:style>
  <w:style w:type="paragraph" w:styleId="ab">
    <w:name w:val="Normal (Web)"/>
    <w:basedOn w:val="a"/>
    <w:uiPriority w:val="99"/>
    <w:rsid w:val="00A75C12"/>
    <w:pPr>
      <w:spacing w:before="40" w:after="40" w:line="240" w:lineRule="auto"/>
    </w:pPr>
    <w:rPr>
      <w:rFonts w:ascii="Times New Roman" w:eastAsia="Times New Roman" w:hAnsi="Times New Roman" w:cs="Times New Roman"/>
      <w:sz w:val="20"/>
      <w:szCs w:val="20"/>
      <w:lang w:eastAsia="ru-RU"/>
    </w:rPr>
  </w:style>
  <w:style w:type="paragraph" w:customStyle="1" w:styleId="Default">
    <w:name w:val="Default"/>
    <w:rsid w:val="00A75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A75C12"/>
    <w:pPr>
      <w:tabs>
        <w:tab w:val="center" w:pos="4677"/>
        <w:tab w:val="right" w:pos="9355"/>
      </w:tabs>
      <w:spacing w:after="0" w:line="240" w:lineRule="auto"/>
      <w:jc w:val="center"/>
    </w:pPr>
  </w:style>
  <w:style w:type="character" w:customStyle="1" w:styleId="ad">
    <w:name w:val="Верхний колонтитул Знак"/>
    <w:basedOn w:val="a0"/>
    <w:link w:val="ac"/>
    <w:uiPriority w:val="99"/>
    <w:rsid w:val="00A75C12"/>
  </w:style>
  <w:style w:type="paragraph" w:styleId="ae">
    <w:name w:val="footer"/>
    <w:basedOn w:val="a"/>
    <w:link w:val="af"/>
    <w:uiPriority w:val="99"/>
    <w:semiHidden/>
    <w:unhideWhenUsed/>
    <w:rsid w:val="00A75C12"/>
    <w:pPr>
      <w:tabs>
        <w:tab w:val="center" w:pos="4677"/>
        <w:tab w:val="right" w:pos="9355"/>
      </w:tabs>
      <w:spacing w:after="0" w:line="240" w:lineRule="auto"/>
      <w:jc w:val="center"/>
    </w:pPr>
  </w:style>
  <w:style w:type="character" w:customStyle="1" w:styleId="af">
    <w:name w:val="Нижний колонтитул Знак"/>
    <w:basedOn w:val="a0"/>
    <w:link w:val="ae"/>
    <w:uiPriority w:val="99"/>
    <w:semiHidden/>
    <w:rsid w:val="00A75C12"/>
  </w:style>
  <w:style w:type="paragraph" w:styleId="af0">
    <w:name w:val="Balloon Text"/>
    <w:basedOn w:val="a"/>
    <w:link w:val="af1"/>
    <w:uiPriority w:val="99"/>
    <w:semiHidden/>
    <w:unhideWhenUsed/>
    <w:rsid w:val="00A75C12"/>
    <w:pPr>
      <w:spacing w:after="0" w:line="240" w:lineRule="auto"/>
      <w:jc w:val="center"/>
    </w:pPr>
    <w:rPr>
      <w:rFonts w:ascii="Tahoma" w:hAnsi="Tahoma" w:cs="Tahoma"/>
      <w:sz w:val="16"/>
      <w:szCs w:val="16"/>
    </w:rPr>
  </w:style>
  <w:style w:type="character" w:customStyle="1" w:styleId="af1">
    <w:name w:val="Текст выноски Знак"/>
    <w:basedOn w:val="a0"/>
    <w:link w:val="af0"/>
    <w:uiPriority w:val="99"/>
    <w:semiHidden/>
    <w:rsid w:val="00A75C12"/>
    <w:rPr>
      <w:rFonts w:ascii="Tahoma" w:hAnsi="Tahoma" w:cs="Tahoma"/>
      <w:sz w:val="16"/>
      <w:szCs w:val="16"/>
    </w:rPr>
  </w:style>
  <w:style w:type="character" w:customStyle="1" w:styleId="2">
    <w:name w:val="Основной текст (2)_"/>
    <w:link w:val="20"/>
    <w:rsid w:val="00A75C12"/>
    <w:rPr>
      <w:szCs w:val="28"/>
      <w:shd w:val="clear" w:color="auto" w:fill="FFFFFF"/>
    </w:rPr>
  </w:style>
  <w:style w:type="paragraph" w:customStyle="1" w:styleId="20">
    <w:name w:val="Основной текст (2)"/>
    <w:basedOn w:val="a"/>
    <w:link w:val="2"/>
    <w:rsid w:val="00A75C12"/>
    <w:pPr>
      <w:shd w:val="clear" w:color="auto" w:fill="FFFFFF"/>
      <w:spacing w:before="180" w:after="0" w:line="485" w:lineRule="exact"/>
    </w:pPr>
    <w:rPr>
      <w:szCs w:val="28"/>
    </w:rPr>
  </w:style>
  <w:style w:type="character" w:customStyle="1" w:styleId="21">
    <w:name w:val="Основной текст (2) + Полужирный"/>
    <w:basedOn w:val="2"/>
    <w:rsid w:val="00A75C12"/>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A75C12"/>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Курсив"/>
    <w:basedOn w:val="2"/>
    <w:rsid w:val="00A75C12"/>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
    <w:rsid w:val="00A75C12"/>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11">
    <w:name w:val="Сетка таблицы11"/>
    <w:basedOn w:val="a1"/>
    <w:next w:val="a4"/>
    <w:uiPriority w:val="59"/>
    <w:rsid w:val="00A75C1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7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59"/>
    <w:rsid w:val="00812F8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812F86"/>
  </w:style>
  <w:style w:type="table" w:customStyle="1" w:styleId="30">
    <w:name w:val="Сетка таблицы3"/>
    <w:basedOn w:val="a1"/>
    <w:next w:val="a4"/>
    <w:uiPriority w:val="59"/>
    <w:rsid w:val="00812F86"/>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59"/>
    <w:rsid w:val="00812F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5pt">
    <w:name w:val="Основной текст (3) + 8;5 pt;Курсив"/>
    <w:basedOn w:val="a0"/>
    <w:rsid w:val="00812F86"/>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812F86"/>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812F86"/>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8pt">
    <w:name w:val="Основной текст (3) + 8 pt;Не курсив"/>
    <w:basedOn w:val="a0"/>
    <w:rsid w:val="00812F86"/>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af2">
    <w:name w:val="Знак"/>
    <w:basedOn w:val="a"/>
    <w:rsid w:val="00812F86"/>
    <w:pPr>
      <w:spacing w:after="160" w:line="240" w:lineRule="exact"/>
    </w:pPr>
    <w:rPr>
      <w:rFonts w:ascii="Verdana" w:eastAsia="Times New Roman" w:hAnsi="Verdana" w:cs="Times New Roman"/>
      <w:sz w:val="20"/>
      <w:szCs w:val="20"/>
      <w:lang w:val="en-US"/>
    </w:rPr>
  </w:style>
  <w:style w:type="paragraph" w:styleId="af3">
    <w:name w:val="Body Text Indent"/>
    <w:basedOn w:val="a"/>
    <w:link w:val="af4"/>
    <w:uiPriority w:val="99"/>
    <w:semiHidden/>
    <w:unhideWhenUsed/>
    <w:rsid w:val="00812F86"/>
    <w:pPr>
      <w:spacing w:after="120" w:line="240" w:lineRule="auto"/>
      <w:ind w:left="283"/>
      <w:jc w:val="center"/>
    </w:pPr>
  </w:style>
  <w:style w:type="character" w:customStyle="1" w:styleId="af4">
    <w:name w:val="Основной текст с отступом Знак"/>
    <w:basedOn w:val="a0"/>
    <w:link w:val="af3"/>
    <w:uiPriority w:val="99"/>
    <w:semiHidden/>
    <w:rsid w:val="00812F86"/>
  </w:style>
  <w:style w:type="paragraph" w:styleId="af5">
    <w:name w:val="footnote text"/>
    <w:basedOn w:val="a"/>
    <w:link w:val="af6"/>
    <w:unhideWhenUsed/>
    <w:rsid w:val="00812F86"/>
    <w:pPr>
      <w:ind w:firstLine="1134"/>
      <w:jc w:val="center"/>
    </w:pPr>
    <w:rPr>
      <w:rFonts w:ascii="Times New Roman" w:eastAsia="Calibri" w:hAnsi="Times New Roman" w:cs="Times New Roman"/>
      <w:sz w:val="20"/>
      <w:szCs w:val="20"/>
    </w:rPr>
  </w:style>
  <w:style w:type="character" w:customStyle="1" w:styleId="af6">
    <w:name w:val="Текст сноски Знак"/>
    <w:basedOn w:val="a0"/>
    <w:link w:val="af5"/>
    <w:rsid w:val="00812F86"/>
    <w:rPr>
      <w:rFonts w:ascii="Times New Roman" w:eastAsia="Calibri" w:hAnsi="Times New Roman" w:cs="Times New Roman"/>
      <w:sz w:val="20"/>
      <w:szCs w:val="20"/>
    </w:rPr>
  </w:style>
  <w:style w:type="character" w:customStyle="1" w:styleId="c1">
    <w:name w:val="c1"/>
    <w:basedOn w:val="a0"/>
    <w:rsid w:val="00812F86"/>
  </w:style>
  <w:style w:type="character" w:customStyle="1" w:styleId="40">
    <w:name w:val="Заголовок 4 Знак"/>
    <w:basedOn w:val="a0"/>
    <w:link w:val="4"/>
    <w:uiPriority w:val="99"/>
    <w:rsid w:val="00812F86"/>
    <w:rPr>
      <w:rFonts w:ascii="Cambria" w:eastAsia="Times New Roman" w:hAnsi="Cambria" w:cs="Times New Roman"/>
      <w:b/>
      <w:bCs/>
      <w:i/>
      <w:iCs/>
      <w:color w:val="4F81BD"/>
      <w:lang w:eastAsia="ru-RU"/>
    </w:rPr>
  </w:style>
  <w:style w:type="numbering" w:customStyle="1" w:styleId="31">
    <w:name w:val="Нет списка3"/>
    <w:next w:val="a2"/>
    <w:uiPriority w:val="99"/>
    <w:semiHidden/>
    <w:unhideWhenUsed/>
    <w:rsid w:val="00812F86"/>
  </w:style>
  <w:style w:type="table" w:customStyle="1" w:styleId="41">
    <w:name w:val="Сетка таблицы4"/>
    <w:basedOn w:val="a1"/>
    <w:next w:val="a4"/>
    <w:uiPriority w:val="59"/>
    <w:rsid w:val="00812F86"/>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4"/>
    <w:uiPriority w:val="59"/>
    <w:rsid w:val="00812F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12F86"/>
  </w:style>
  <w:style w:type="character" w:customStyle="1" w:styleId="FontStyle245">
    <w:name w:val="Font Style245"/>
    <w:basedOn w:val="a0"/>
    <w:uiPriority w:val="99"/>
    <w:rsid w:val="00812F86"/>
    <w:rPr>
      <w:rFonts w:ascii="Microsoft Sans Serif" w:hAnsi="Microsoft Sans Serif" w:cs="Microsoft Sans Serif"/>
      <w:i/>
      <w:iCs/>
      <w:spacing w:val="10"/>
      <w:sz w:val="14"/>
      <w:szCs w:val="14"/>
    </w:rPr>
  </w:style>
  <w:style w:type="paragraph" w:customStyle="1" w:styleId="Style75">
    <w:name w:val="Style75"/>
    <w:basedOn w:val="a"/>
    <w:uiPriority w:val="99"/>
    <w:rsid w:val="00812F8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812F8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812F86"/>
    <w:rPr>
      <w:rFonts w:ascii="Tahoma" w:hAnsi="Tahoma" w:cs="Tahoma"/>
      <w:i/>
      <w:iCs/>
      <w:spacing w:val="10"/>
      <w:sz w:val="18"/>
      <w:szCs w:val="18"/>
    </w:rPr>
  </w:style>
  <w:style w:type="character" w:customStyle="1" w:styleId="61">
    <w:name w:val="Основной текст (61)"/>
    <w:basedOn w:val="a0"/>
    <w:uiPriority w:val="99"/>
    <w:rsid w:val="00812F86"/>
    <w:rPr>
      <w:rFonts w:ascii="Times New Roman" w:hAnsi="Times New Roman" w:cs="Times New Roman"/>
      <w:spacing w:val="0"/>
      <w:sz w:val="23"/>
      <w:szCs w:val="23"/>
    </w:rPr>
  </w:style>
  <w:style w:type="character" w:customStyle="1" w:styleId="610">
    <w:name w:val="Основной текст (61) + Полужирный"/>
    <w:aliases w:val="Курсив"/>
    <w:basedOn w:val="a0"/>
    <w:uiPriority w:val="99"/>
    <w:rsid w:val="00812F86"/>
    <w:rPr>
      <w:rFonts w:ascii="Times New Roman" w:hAnsi="Times New Roman" w:cs="Times New Roman"/>
      <w:b/>
      <w:bCs/>
      <w:i/>
      <w:iCs/>
      <w:spacing w:val="0"/>
      <w:sz w:val="23"/>
      <w:szCs w:val="23"/>
    </w:rPr>
  </w:style>
  <w:style w:type="character" w:customStyle="1" w:styleId="322">
    <w:name w:val="Заголовок №3 (22)"/>
    <w:basedOn w:val="a0"/>
    <w:uiPriority w:val="99"/>
    <w:rsid w:val="00812F86"/>
    <w:rPr>
      <w:rFonts w:ascii="Times New Roman" w:hAnsi="Times New Roman" w:cs="Times New Roman"/>
      <w:spacing w:val="0"/>
      <w:sz w:val="23"/>
      <w:szCs w:val="23"/>
    </w:rPr>
  </w:style>
  <w:style w:type="character" w:customStyle="1" w:styleId="327">
    <w:name w:val="Заголовок №3 (27)_"/>
    <w:basedOn w:val="a0"/>
    <w:link w:val="3270"/>
    <w:uiPriority w:val="99"/>
    <w:locked/>
    <w:rsid w:val="00812F86"/>
    <w:rPr>
      <w:rFonts w:ascii="Microsoft Sans Serif" w:eastAsia="Times New Roman" w:hAnsi="Microsoft Sans Serif" w:cs="Microsoft Sans Serif"/>
      <w:sz w:val="17"/>
      <w:szCs w:val="17"/>
      <w:shd w:val="clear" w:color="auto" w:fill="FFFFFF"/>
    </w:rPr>
  </w:style>
  <w:style w:type="character" w:customStyle="1" w:styleId="3270pt">
    <w:name w:val="Заголовок №3 (27) + Интервал 0 pt"/>
    <w:basedOn w:val="327"/>
    <w:uiPriority w:val="99"/>
    <w:rsid w:val="00812F86"/>
    <w:rPr>
      <w:rFonts w:ascii="Microsoft Sans Serif" w:eastAsia="Times New Roman" w:hAnsi="Microsoft Sans Serif" w:cs="Microsoft Sans Serif"/>
      <w:spacing w:val="-10"/>
      <w:sz w:val="17"/>
      <w:szCs w:val="17"/>
      <w:shd w:val="clear" w:color="auto" w:fill="FFFFFF"/>
    </w:rPr>
  </w:style>
  <w:style w:type="character" w:customStyle="1" w:styleId="27011">
    <w:name w:val="Основной текст (270) + 11"/>
    <w:aliases w:val="5 pt,Не курсив"/>
    <w:basedOn w:val="a0"/>
    <w:uiPriority w:val="99"/>
    <w:rsid w:val="00812F86"/>
    <w:rPr>
      <w:rFonts w:ascii="Times New Roman" w:hAnsi="Times New Roman" w:cs="Times New Roman"/>
      <w:i/>
      <w:iCs/>
      <w:spacing w:val="0"/>
      <w:sz w:val="23"/>
      <w:szCs w:val="23"/>
    </w:rPr>
  </w:style>
  <w:style w:type="character" w:customStyle="1" w:styleId="270">
    <w:name w:val="Основной текст (270)"/>
    <w:basedOn w:val="a0"/>
    <w:uiPriority w:val="99"/>
    <w:rsid w:val="00812F86"/>
    <w:rPr>
      <w:rFonts w:ascii="Times New Roman" w:hAnsi="Times New Roman" w:cs="Times New Roman"/>
      <w:spacing w:val="0"/>
      <w:sz w:val="24"/>
      <w:szCs w:val="24"/>
    </w:rPr>
  </w:style>
  <w:style w:type="character" w:customStyle="1" w:styleId="6112pt">
    <w:name w:val="Основной текст (61) + 12 pt"/>
    <w:aliases w:val="Курсив1"/>
    <w:basedOn w:val="a0"/>
    <w:uiPriority w:val="99"/>
    <w:rsid w:val="00812F86"/>
    <w:rPr>
      <w:rFonts w:ascii="Times New Roman" w:hAnsi="Times New Roman" w:cs="Times New Roman"/>
      <w:i/>
      <w:iCs/>
      <w:spacing w:val="0"/>
      <w:sz w:val="24"/>
      <w:szCs w:val="24"/>
    </w:rPr>
  </w:style>
  <w:style w:type="paragraph" w:customStyle="1" w:styleId="3270">
    <w:name w:val="Заголовок №3 (27)"/>
    <w:basedOn w:val="a"/>
    <w:link w:val="327"/>
    <w:uiPriority w:val="99"/>
    <w:rsid w:val="00812F86"/>
    <w:pPr>
      <w:shd w:val="clear" w:color="auto" w:fill="FFFFFF"/>
      <w:spacing w:after="0" w:line="250" w:lineRule="exact"/>
      <w:jc w:val="both"/>
      <w:outlineLvl w:val="2"/>
    </w:pPr>
    <w:rPr>
      <w:rFonts w:ascii="Microsoft Sans Serif" w:eastAsia="Times New Roman" w:hAnsi="Microsoft Sans Serif" w:cs="Microsoft Sans Serif"/>
      <w:sz w:val="17"/>
      <w:szCs w:val="17"/>
    </w:rPr>
  </w:style>
  <w:style w:type="paragraph" w:styleId="25">
    <w:name w:val="Body Text Indent 2"/>
    <w:basedOn w:val="a"/>
    <w:link w:val="26"/>
    <w:uiPriority w:val="99"/>
    <w:rsid w:val="00812F86"/>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rsid w:val="00812F8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41318</Words>
  <Characters>235517</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аексей</dc:creator>
  <cp:keywords/>
  <dc:description/>
  <cp:lastModifiedBy>Старый</cp:lastModifiedBy>
  <cp:revision>40</cp:revision>
  <dcterms:created xsi:type="dcterms:W3CDTF">2017-08-28T13:25:00Z</dcterms:created>
  <dcterms:modified xsi:type="dcterms:W3CDTF">2017-08-31T13:25:00Z</dcterms:modified>
</cp:coreProperties>
</file>