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41" w:rsidRDefault="004278F4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1" name="Рисунок 0" descr="Scanitto_2016-10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_2016-10-11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F4" w:rsidRDefault="004278F4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8F4" w:rsidRDefault="004278F4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945" w:rsidRPr="00596945" w:rsidRDefault="00596945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94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1.1. Настоящ</w:t>
      </w:r>
      <w:r w:rsidR="00E23547">
        <w:rPr>
          <w:rFonts w:ascii="Times New Roman" w:hAnsi="Times New Roman" w:cs="Times New Roman"/>
          <w:sz w:val="28"/>
          <w:szCs w:val="28"/>
        </w:rPr>
        <w:t>ее</w:t>
      </w:r>
      <w:r w:rsidRPr="00596945">
        <w:rPr>
          <w:rFonts w:ascii="Times New Roman" w:hAnsi="Times New Roman" w:cs="Times New Roman"/>
          <w:sz w:val="28"/>
          <w:szCs w:val="28"/>
        </w:rPr>
        <w:t xml:space="preserve"> По</w:t>
      </w:r>
      <w:r w:rsidR="00E23547">
        <w:rPr>
          <w:rFonts w:ascii="Times New Roman" w:hAnsi="Times New Roman" w:cs="Times New Roman"/>
          <w:sz w:val="28"/>
          <w:szCs w:val="28"/>
        </w:rPr>
        <w:t>ложение</w:t>
      </w:r>
      <w:r w:rsidR="00AC6641">
        <w:rPr>
          <w:rFonts w:ascii="Times New Roman" w:hAnsi="Times New Roman" w:cs="Times New Roman"/>
          <w:sz w:val="28"/>
          <w:szCs w:val="28"/>
        </w:rPr>
        <w:t xml:space="preserve"> </w:t>
      </w:r>
      <w:r w:rsidR="00E23547">
        <w:rPr>
          <w:rFonts w:ascii="Times New Roman" w:hAnsi="Times New Roman" w:cs="Times New Roman"/>
          <w:sz w:val="28"/>
          <w:szCs w:val="28"/>
        </w:rPr>
        <w:t>определяет порядок пользования</w:t>
      </w:r>
      <w:r w:rsidR="00AC6641">
        <w:rPr>
          <w:rFonts w:ascii="Times New Roman" w:hAnsi="Times New Roman" w:cs="Times New Roman"/>
          <w:sz w:val="28"/>
          <w:szCs w:val="28"/>
        </w:rPr>
        <w:t xml:space="preserve"> </w:t>
      </w:r>
      <w:r w:rsidR="00E2354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596945">
        <w:rPr>
          <w:rFonts w:ascii="Times New Roman" w:hAnsi="Times New Roman" w:cs="Times New Roman"/>
          <w:sz w:val="28"/>
          <w:szCs w:val="28"/>
        </w:rPr>
        <w:t xml:space="preserve">образовательными, методическими и научными услугами (далее -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23547">
        <w:rPr>
          <w:rFonts w:ascii="Times New Roman" w:hAnsi="Times New Roman" w:cs="Times New Roman"/>
          <w:sz w:val="28"/>
          <w:szCs w:val="28"/>
        </w:rPr>
        <w:t>ложение</w:t>
      </w:r>
      <w:r w:rsidRPr="00596945">
        <w:rPr>
          <w:rFonts w:ascii="Times New Roman" w:hAnsi="Times New Roman" w:cs="Times New Roman"/>
          <w:sz w:val="28"/>
          <w:szCs w:val="28"/>
        </w:rPr>
        <w:t xml:space="preserve">) </w:t>
      </w:r>
      <w:r w:rsidR="001E1AF6">
        <w:rPr>
          <w:rFonts w:ascii="Times New Roman" w:hAnsi="Times New Roman" w:cs="Times New Roman"/>
          <w:sz w:val="28"/>
          <w:szCs w:val="28"/>
        </w:rPr>
        <w:t>М</w:t>
      </w:r>
      <w:r w:rsidRPr="0059694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9694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1AF6">
        <w:rPr>
          <w:rFonts w:ascii="Times New Roman" w:hAnsi="Times New Roman" w:cs="Times New Roman"/>
          <w:sz w:val="28"/>
          <w:szCs w:val="28"/>
        </w:rPr>
        <w:t>27</w:t>
      </w:r>
      <w:r w:rsidRPr="0059694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945">
        <w:rPr>
          <w:rFonts w:ascii="Times New Roman" w:hAnsi="Times New Roman" w:cs="Times New Roman"/>
          <w:sz w:val="28"/>
          <w:szCs w:val="28"/>
        </w:rPr>
        <w:t xml:space="preserve"> Липецка (далее - ДОУ).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 xml:space="preserve">1.2. </w:t>
      </w:r>
      <w:r w:rsidR="00E23547" w:rsidRPr="0059694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596945">
        <w:rPr>
          <w:rFonts w:ascii="Times New Roman" w:hAnsi="Times New Roman" w:cs="Times New Roman"/>
          <w:sz w:val="28"/>
          <w:szCs w:val="28"/>
        </w:rPr>
        <w:t xml:space="preserve"> разработано на основании Федерального закона от 29.12.2012 № 273-ФЗ «Об образовании в Российской Федерации», Устава ДОУ.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1.3. Доступ педагогов ДОУ к вышеперечисленным услугам осуществляется в целях качественного осуществления ими педагогической, методической, научной деятельностью.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1.4. В соответствии с подпунктами 8 пункта 3 статьи 47 Федеральногозакона Российской Федерации от 29.12.2012 № 273-</w:t>
      </w:r>
      <w:r w:rsidR="00E23547">
        <w:rPr>
          <w:rFonts w:ascii="Times New Roman" w:hAnsi="Times New Roman" w:cs="Times New Roman"/>
          <w:sz w:val="28"/>
          <w:szCs w:val="28"/>
        </w:rPr>
        <w:t>ФЗ</w:t>
      </w:r>
      <w:r w:rsidRPr="00596945">
        <w:rPr>
          <w:rFonts w:ascii="Times New Roman" w:hAnsi="Times New Roman" w:cs="Times New Roman"/>
          <w:sz w:val="28"/>
          <w:szCs w:val="28"/>
        </w:rPr>
        <w:t xml:space="preserve"> «Об образовании вРоссийской Федерации» педагоги имеют право на бесплатное получение образовательных, методических и научных услуг, оказываемых ДОУ в порядке, установленным настоящим Положением.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 xml:space="preserve">1.5. Настоящее Положение рассматривается и принимается на заседании </w:t>
      </w:r>
      <w:r w:rsidR="001E1AF6">
        <w:rPr>
          <w:rFonts w:ascii="Times New Roman" w:hAnsi="Times New Roman" w:cs="Times New Roman"/>
          <w:sz w:val="28"/>
          <w:szCs w:val="28"/>
        </w:rPr>
        <w:t>П</w:t>
      </w:r>
      <w:r w:rsidRPr="00596945">
        <w:rPr>
          <w:rFonts w:ascii="Times New Roman" w:hAnsi="Times New Roman" w:cs="Times New Roman"/>
          <w:sz w:val="28"/>
          <w:szCs w:val="28"/>
        </w:rPr>
        <w:t>едагогического совета ДОУ, согласуется с профсоюзным комитетом ДОУ.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1.6. Настоящее Положение вступает в силу с момента издания приказа заведующей ДОУ об утверждении и действует до внесения изменения.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1.7. Настоящее Положение доводится до сведения педагогических работников при приеме их на работу.</w:t>
      </w:r>
    </w:p>
    <w:p w:rsidR="00596945" w:rsidRPr="00596945" w:rsidRDefault="00E23547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96945" w:rsidRPr="00596945"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педагогическими работникамиобразовательными услугами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2.1. Педагогические работники ДОУ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</w:t>
      </w:r>
      <w:r w:rsidR="00E23547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E25E9A">
        <w:rPr>
          <w:rFonts w:ascii="Times New Roman" w:hAnsi="Times New Roman" w:cs="Times New Roman"/>
          <w:sz w:val="28"/>
          <w:szCs w:val="28"/>
        </w:rPr>
        <w:t xml:space="preserve"> ДОУ </w:t>
      </w:r>
      <w:r w:rsidR="00A37476">
        <w:rPr>
          <w:rFonts w:ascii="Times New Roman" w:hAnsi="Times New Roman" w:cs="Times New Roman"/>
          <w:sz w:val="28"/>
          <w:szCs w:val="28"/>
        </w:rPr>
        <w:t>о прохождении</w:t>
      </w:r>
      <w:r w:rsidR="00E25E9A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</w:t>
      </w:r>
      <w:r w:rsidR="00A37476">
        <w:rPr>
          <w:rFonts w:ascii="Times New Roman" w:hAnsi="Times New Roman" w:cs="Times New Roman"/>
          <w:sz w:val="28"/>
          <w:szCs w:val="28"/>
        </w:rPr>
        <w:t xml:space="preserve">и </w:t>
      </w:r>
      <w:r w:rsidR="00A37476" w:rsidRPr="00596945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Pr="00596945">
        <w:rPr>
          <w:rFonts w:ascii="Times New Roman" w:hAnsi="Times New Roman" w:cs="Times New Roman"/>
          <w:sz w:val="28"/>
          <w:szCs w:val="28"/>
        </w:rPr>
        <w:t>.</w:t>
      </w:r>
    </w:p>
    <w:p w:rsidR="00E23547" w:rsidRPr="00E23547" w:rsidRDefault="00596945" w:rsidP="00E235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2.2. Педагогические работники имеет право на получение образовательных услуг по пр</w:t>
      </w:r>
      <w:r w:rsidR="006C4533">
        <w:rPr>
          <w:rFonts w:ascii="Times New Roman" w:hAnsi="Times New Roman" w:cs="Times New Roman"/>
          <w:sz w:val="28"/>
          <w:szCs w:val="28"/>
        </w:rPr>
        <w:t>ограммам повышения квалификации</w:t>
      </w:r>
      <w:r w:rsidRPr="00596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945" w:rsidRPr="00596945" w:rsidRDefault="00596945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945"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педагогическими работникамиметодическими услугами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96945">
        <w:rPr>
          <w:rFonts w:ascii="Times New Roman" w:hAnsi="Times New Roman" w:cs="Times New Roman"/>
          <w:sz w:val="28"/>
          <w:szCs w:val="28"/>
        </w:rPr>
        <w:t xml:space="preserve">Педагогические работники ДОУ имеют право на бесплатное использование в своей деятельности методических разработок сотрудниковДОУ при условии соблюдения авторских прав ихразработчиков,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</w:t>
      </w:r>
      <w:r w:rsidRPr="00596945">
        <w:rPr>
          <w:rFonts w:ascii="Times New Roman" w:hAnsi="Times New Roman" w:cs="Times New Roman"/>
          <w:sz w:val="28"/>
          <w:szCs w:val="28"/>
        </w:rPr>
        <w:lastRenderedPageBreak/>
        <w:t>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</w:t>
      </w:r>
      <w:proofErr w:type="gramEnd"/>
      <w:r w:rsidRPr="00596945">
        <w:rPr>
          <w:rFonts w:ascii="Times New Roman" w:hAnsi="Times New Roman" w:cs="Times New Roman"/>
          <w:sz w:val="28"/>
          <w:szCs w:val="28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596945" w:rsidRPr="00596945" w:rsidRDefault="00596945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 xml:space="preserve">3.2. Педагогические работники имеют право на бесплатное участие и </w:t>
      </w:r>
      <w:r w:rsidR="00E23547" w:rsidRPr="00596945">
        <w:rPr>
          <w:rFonts w:ascii="Times New Roman" w:hAnsi="Times New Roman" w:cs="Times New Roman"/>
          <w:sz w:val="28"/>
          <w:szCs w:val="28"/>
        </w:rPr>
        <w:t>в</w:t>
      </w:r>
      <w:r w:rsidR="00E23547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Pr="00596945">
        <w:rPr>
          <w:rFonts w:ascii="Times New Roman" w:hAnsi="Times New Roman" w:cs="Times New Roman"/>
          <w:sz w:val="28"/>
          <w:szCs w:val="28"/>
        </w:rPr>
        <w:t xml:space="preserve"> мероприятиях ДОУ и публикацию методических и иных материалов в сборниках ДОУ (при соответствии материалов требованиям ДОУ).</w:t>
      </w:r>
    </w:p>
    <w:p w:rsidR="00AE1444" w:rsidRPr="00596945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6945">
        <w:rPr>
          <w:rFonts w:ascii="Times New Roman" w:hAnsi="Times New Roman" w:cs="Times New Roman"/>
          <w:b/>
          <w:bCs/>
          <w:sz w:val="28"/>
          <w:szCs w:val="28"/>
        </w:rPr>
        <w:t>. Порядок пользования педагогическими работникаминаучными услугами</w:t>
      </w:r>
    </w:p>
    <w:p w:rsidR="00AE1444" w:rsidRPr="00596945" w:rsidRDefault="00AE1444" w:rsidP="00AE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4.1. Педагогические работники ДОУ имеют право на получение бесплатных научных услуг:</w:t>
      </w:r>
    </w:p>
    <w:p w:rsidR="00AE1444" w:rsidRPr="00596945" w:rsidRDefault="00AE1444" w:rsidP="00AE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- консультаций по вопросам, относящимся к системе дошкольного образования;</w:t>
      </w:r>
    </w:p>
    <w:p w:rsidR="00AE1444" w:rsidRPr="00596945" w:rsidRDefault="00AE1444" w:rsidP="00AE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- помощь в обобщении опыта работы и представления его на разных уровнях: дошкольной организации, муниципалитета, региональном и др.</w:t>
      </w:r>
    </w:p>
    <w:p w:rsidR="00AE1444" w:rsidRPr="00AE1444" w:rsidRDefault="00AE1444" w:rsidP="00AE1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5"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РФ, конференциях и др. по дошкольному образованию.</w:t>
      </w:r>
    </w:p>
    <w:p w:rsidR="00596945" w:rsidRPr="00596945" w:rsidRDefault="00AE1444" w:rsidP="00E23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96945" w:rsidRPr="00596945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596945" w:rsidRDefault="00AE1444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945" w:rsidRPr="0059694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96945" w:rsidRPr="00596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945" w:rsidRPr="00596945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осуществляется</w:t>
      </w:r>
      <w:r w:rsidR="00E23547">
        <w:rPr>
          <w:rFonts w:ascii="Times New Roman" w:hAnsi="Times New Roman" w:cs="Times New Roman"/>
          <w:sz w:val="28"/>
          <w:szCs w:val="28"/>
        </w:rPr>
        <w:t xml:space="preserve"> заместителем заведующей ДОУ № </w:t>
      </w:r>
      <w:r w:rsidR="001E1AF6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E23547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596945" w:rsidRPr="00596945">
        <w:rPr>
          <w:rFonts w:ascii="Times New Roman" w:hAnsi="Times New Roman" w:cs="Times New Roman"/>
          <w:sz w:val="28"/>
          <w:szCs w:val="28"/>
        </w:rPr>
        <w:t>.</w:t>
      </w:r>
    </w:p>
    <w:p w:rsidR="004278F4" w:rsidRPr="00596945" w:rsidRDefault="004278F4" w:rsidP="005969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145"/>
            <wp:effectExtent l="19050" t="0" r="3175" b="0"/>
            <wp:docPr id="2" name="Рисунок 1" descr="Scanitto_2016-10-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_2016-10-11_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45" w:rsidRDefault="00596945" w:rsidP="00596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DC9" w:rsidRPr="00907AD1" w:rsidRDefault="00DC1DC9" w:rsidP="0059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DC9" w:rsidRPr="00907AD1" w:rsidSect="0090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23A"/>
    <w:multiLevelType w:val="multilevel"/>
    <w:tmpl w:val="6C126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91805"/>
    <w:multiLevelType w:val="multilevel"/>
    <w:tmpl w:val="5A0AAE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2D"/>
    <w:rsid w:val="001E1AF6"/>
    <w:rsid w:val="004278F4"/>
    <w:rsid w:val="00596945"/>
    <w:rsid w:val="005A0239"/>
    <w:rsid w:val="006C4533"/>
    <w:rsid w:val="00802C2D"/>
    <w:rsid w:val="00907AD1"/>
    <w:rsid w:val="00907D1F"/>
    <w:rsid w:val="009A1C29"/>
    <w:rsid w:val="00A37476"/>
    <w:rsid w:val="00AC6641"/>
    <w:rsid w:val="00AE1444"/>
    <w:rsid w:val="00CC2EB4"/>
    <w:rsid w:val="00DC1DC9"/>
    <w:rsid w:val="00E23547"/>
    <w:rsid w:val="00E25E9A"/>
    <w:rsid w:val="00E904E2"/>
    <w:rsid w:val="00F5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07AD1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7AD1"/>
    <w:pPr>
      <w:widowControl w:val="0"/>
      <w:shd w:val="clear" w:color="auto" w:fill="FFFFFF"/>
      <w:spacing w:before="240" w:after="0" w:line="283" w:lineRule="exact"/>
      <w:jc w:val="center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07AD1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7AD1"/>
    <w:pPr>
      <w:widowControl w:val="0"/>
      <w:shd w:val="clear" w:color="auto" w:fill="FFFFFF"/>
      <w:spacing w:before="240" w:after="0" w:line="283" w:lineRule="exact"/>
      <w:jc w:val="center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Старый</cp:lastModifiedBy>
  <cp:revision>9</cp:revision>
  <cp:lastPrinted>2016-07-22T10:00:00Z</cp:lastPrinted>
  <dcterms:created xsi:type="dcterms:W3CDTF">2016-08-23T14:05:00Z</dcterms:created>
  <dcterms:modified xsi:type="dcterms:W3CDTF">2016-10-11T12:55:00Z</dcterms:modified>
</cp:coreProperties>
</file>